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4F5C" w14:textId="26980E41" w:rsidR="00C121CA" w:rsidRDefault="00361DD7">
      <w:r>
        <w:rPr>
          <w:noProof/>
        </w:rPr>
        <w:drawing>
          <wp:inline distT="0" distB="0" distL="0" distR="0" wp14:anchorId="6BC2E7DC" wp14:editId="1E09A349">
            <wp:extent cx="2333625" cy="890069"/>
            <wp:effectExtent l="0" t="0" r="0" b="5715"/>
            <wp:docPr id="629099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087" cy="897110"/>
                    </a:xfrm>
                    <a:prstGeom prst="rect">
                      <a:avLst/>
                    </a:prstGeom>
                    <a:noFill/>
                  </pic:spPr>
                </pic:pic>
              </a:graphicData>
            </a:graphic>
          </wp:inline>
        </w:drawing>
      </w:r>
    </w:p>
    <w:p w14:paraId="742EAD58" w14:textId="1004F205" w:rsidR="00A245C5" w:rsidRPr="00BD7A27" w:rsidRDefault="00A245C5" w:rsidP="00A245C5">
      <w:pPr>
        <w:pStyle w:val="NormalWeb"/>
        <w:spacing w:before="0" w:beforeAutospacing="0" w:after="0" w:afterAutospacing="0"/>
        <w:rPr>
          <w:rFonts w:asciiTheme="minorHAnsi" w:hAnsiTheme="minorHAnsi" w:cstheme="minorHAnsi"/>
          <w:sz w:val="22"/>
          <w:szCs w:val="22"/>
          <w:lang w:val="es-PR"/>
        </w:rPr>
      </w:pPr>
      <w:bookmarkStart w:id="0" w:name="_Hlk79317692"/>
      <w:r w:rsidRPr="00BD7A27">
        <w:rPr>
          <w:rFonts w:asciiTheme="minorHAnsi" w:hAnsiTheme="minorHAnsi" w:cstheme="minorHAnsi"/>
          <w:color w:val="000000"/>
          <w:sz w:val="22"/>
          <w:szCs w:val="22"/>
          <w:lang w:val="es-PR"/>
        </w:rPr>
        <w:t>BILINGUAL SCHOOL LUIS MUNOZ IGLESIAS</w:t>
      </w:r>
    </w:p>
    <w:p w14:paraId="3DBD0BFB" w14:textId="77777777" w:rsidR="00A245C5" w:rsidRPr="00BD7A27" w:rsidRDefault="00A245C5" w:rsidP="00A245C5">
      <w:pPr>
        <w:pStyle w:val="NormalWeb"/>
        <w:spacing w:before="0" w:beforeAutospacing="0" w:after="0" w:afterAutospacing="0"/>
        <w:rPr>
          <w:rFonts w:asciiTheme="minorHAnsi" w:hAnsiTheme="minorHAnsi" w:cstheme="minorHAnsi"/>
          <w:sz w:val="22"/>
          <w:szCs w:val="22"/>
          <w:lang w:val="es-PR"/>
        </w:rPr>
      </w:pPr>
      <w:r w:rsidRPr="00BD7A27">
        <w:rPr>
          <w:rFonts w:asciiTheme="minorHAnsi" w:hAnsiTheme="minorHAnsi" w:cstheme="minorHAnsi"/>
          <w:color w:val="000000"/>
          <w:sz w:val="22"/>
          <w:szCs w:val="22"/>
          <w:lang w:val="es-PR"/>
        </w:rPr>
        <w:t>CIDRA, PUERTO RICO </w:t>
      </w:r>
    </w:p>
    <w:p w14:paraId="6CB6825D" w14:textId="7CDD1038" w:rsidR="004B28F9" w:rsidRPr="00515A3C" w:rsidRDefault="00A245C5" w:rsidP="004B28F9">
      <w:pPr>
        <w:rPr>
          <w:rFonts w:cstheme="minorHAnsi"/>
        </w:rPr>
      </w:pPr>
      <w:r w:rsidRPr="00515A3C">
        <w:rPr>
          <w:rFonts w:cstheme="minorHAnsi"/>
        </w:rPr>
        <w:t>HISTORY DEPARTMENT</w:t>
      </w:r>
    </w:p>
    <w:bookmarkEnd w:id="0"/>
    <w:p w14:paraId="1930DA44" w14:textId="47C425A3" w:rsidR="004B28F9" w:rsidRPr="00BD7A27" w:rsidRDefault="004B28F9" w:rsidP="004B28F9">
      <w:pPr>
        <w:pStyle w:val="NormalWeb"/>
        <w:spacing w:before="546" w:beforeAutospacing="0" w:after="0" w:afterAutospacing="0"/>
        <w:jc w:val="center"/>
        <w:rPr>
          <w:rFonts w:asciiTheme="minorHAnsi" w:hAnsiTheme="minorHAnsi" w:cstheme="minorHAnsi"/>
          <w:b/>
          <w:bCs/>
          <w:color w:val="000000"/>
          <w:sz w:val="22"/>
          <w:szCs w:val="22"/>
        </w:rPr>
      </w:pPr>
      <w:r w:rsidRPr="00BD7A27">
        <w:rPr>
          <w:rFonts w:asciiTheme="minorHAnsi" w:hAnsiTheme="minorHAnsi" w:cstheme="minorHAnsi"/>
          <w:b/>
          <w:bCs/>
          <w:color w:val="000000"/>
          <w:sz w:val="22"/>
          <w:szCs w:val="22"/>
        </w:rPr>
        <w:t>EVALUATIVE AND STRATEGIC PLAN (SYLLABUS)</w:t>
      </w:r>
    </w:p>
    <w:p w14:paraId="4AE4AA44" w14:textId="77777777" w:rsidR="004B28F9" w:rsidRPr="00BD7A27" w:rsidRDefault="004B28F9" w:rsidP="004B28F9">
      <w:pPr>
        <w:pStyle w:val="NormalWeb"/>
        <w:spacing w:before="546" w:beforeAutospacing="0" w:after="0" w:afterAutospacing="0"/>
        <w:jc w:val="center"/>
        <w:rPr>
          <w:rFonts w:asciiTheme="minorHAnsi" w:hAnsiTheme="minorHAnsi" w:cstheme="minorHAnsi"/>
          <w:b/>
          <w:bCs/>
          <w:color w:val="000000"/>
          <w:sz w:val="22"/>
          <w:szCs w:val="22"/>
        </w:rPr>
      </w:pPr>
    </w:p>
    <w:p w14:paraId="6C314B63" w14:textId="39234593" w:rsidR="00A245C5" w:rsidRPr="00BD7A27" w:rsidRDefault="00A245C5" w:rsidP="004B28F9">
      <w:pPr>
        <w:pStyle w:val="NoSpacing"/>
        <w:rPr>
          <w:rFonts w:cstheme="minorHAnsi"/>
        </w:rPr>
      </w:pPr>
      <w:r w:rsidRPr="00BD7A27">
        <w:rPr>
          <w:rFonts w:cstheme="minorHAnsi"/>
        </w:rPr>
        <w:t xml:space="preserve">Teacher Name: </w:t>
      </w:r>
      <w:r w:rsidRPr="00BD7A27">
        <w:rPr>
          <w:rFonts w:cstheme="minorHAnsi"/>
          <w:u w:val="single"/>
        </w:rPr>
        <w:t>Yadira Aponte Calderon M.Ed.</w:t>
      </w:r>
      <w:r w:rsidRPr="00BD7A27">
        <w:rPr>
          <w:rFonts w:cstheme="minorHAnsi"/>
          <w:b/>
          <w:bCs/>
        </w:rPr>
        <w:t> </w:t>
      </w:r>
    </w:p>
    <w:p w14:paraId="3A26092E" w14:textId="4843AD6E" w:rsidR="00A245C5" w:rsidRPr="00BD7A27" w:rsidRDefault="00A245C5" w:rsidP="004B28F9">
      <w:pPr>
        <w:pStyle w:val="NoSpacing"/>
        <w:rPr>
          <w:rFonts w:cstheme="minorHAnsi"/>
        </w:rPr>
      </w:pPr>
      <w:r w:rsidRPr="00BD7A27">
        <w:rPr>
          <w:rFonts w:cstheme="minorHAnsi"/>
        </w:rPr>
        <w:t>Period: ___________________</w:t>
      </w:r>
    </w:p>
    <w:p w14:paraId="603AF90F" w14:textId="3C362100" w:rsidR="00A245C5" w:rsidRPr="00BD7A27" w:rsidRDefault="00A245C5" w:rsidP="004B28F9">
      <w:pPr>
        <w:pStyle w:val="NoSpacing"/>
        <w:rPr>
          <w:rFonts w:cstheme="minorHAnsi"/>
          <w:u w:val="single"/>
        </w:rPr>
      </w:pPr>
      <w:r w:rsidRPr="00BD7A27">
        <w:rPr>
          <w:rFonts w:cstheme="minorHAnsi"/>
        </w:rPr>
        <w:t xml:space="preserve">Course Title: </w:t>
      </w:r>
      <w:r w:rsidR="004B28F9" w:rsidRPr="00BD7A27">
        <w:rPr>
          <w:rFonts w:cstheme="minorHAnsi"/>
          <w:u w:val="single"/>
        </w:rPr>
        <w:t>“</w:t>
      </w:r>
      <w:r w:rsidR="004734D7">
        <w:rPr>
          <w:rFonts w:cstheme="minorHAnsi"/>
          <w:u w:val="single"/>
        </w:rPr>
        <w:t>United S</w:t>
      </w:r>
      <w:r w:rsidR="00CA07CF">
        <w:rPr>
          <w:rFonts w:cstheme="minorHAnsi"/>
          <w:u w:val="single"/>
        </w:rPr>
        <w:t>tates History</w:t>
      </w:r>
      <w:r w:rsidR="004B28F9" w:rsidRPr="00BD7A27">
        <w:rPr>
          <w:rFonts w:cstheme="minorHAnsi"/>
          <w:u w:val="single"/>
        </w:rPr>
        <w:t>”</w:t>
      </w:r>
      <w:r w:rsidRPr="00BD7A27">
        <w:rPr>
          <w:rFonts w:cstheme="minorHAnsi"/>
          <w:b/>
          <w:bCs/>
          <w:u w:val="single"/>
        </w:rPr>
        <w:t> </w:t>
      </w:r>
    </w:p>
    <w:p w14:paraId="3DB13829" w14:textId="16189453" w:rsidR="00A245C5" w:rsidRPr="00BD7A27" w:rsidRDefault="007423BF" w:rsidP="008064D9">
      <w:pPr>
        <w:pStyle w:val="NoSpacing"/>
        <w:numPr>
          <w:ilvl w:val="0"/>
          <w:numId w:val="38"/>
        </w:numPr>
        <w:rPr>
          <w:rFonts w:cstheme="minorHAnsi"/>
        </w:rPr>
      </w:pPr>
      <w:r>
        <w:rPr>
          <w:rFonts w:cstheme="minorHAnsi"/>
        </w:rPr>
        <w:t xml:space="preserve">Digital </w:t>
      </w:r>
      <w:r w:rsidR="00A245C5" w:rsidRPr="00BD7A27">
        <w:rPr>
          <w:rFonts w:cstheme="minorHAnsi"/>
        </w:rPr>
        <w:t xml:space="preserve">Text: </w:t>
      </w:r>
      <w:r w:rsidR="00074074">
        <w:rPr>
          <w:rFonts w:cstheme="minorHAnsi"/>
          <w:i/>
          <w:iCs/>
        </w:rPr>
        <w:t>U.S. History</w:t>
      </w:r>
      <w:r w:rsidR="00A245C5" w:rsidRPr="00BD7A27">
        <w:rPr>
          <w:rFonts w:cstheme="minorHAnsi"/>
        </w:rPr>
        <w:t xml:space="preserve"> </w:t>
      </w:r>
    </w:p>
    <w:p w14:paraId="3B85E1D0" w14:textId="08C919AC" w:rsidR="007423BF" w:rsidRDefault="004B28F9" w:rsidP="004B28F9">
      <w:pPr>
        <w:pStyle w:val="NoSpacing"/>
        <w:rPr>
          <w:rFonts w:cstheme="minorHAnsi"/>
        </w:rPr>
      </w:pPr>
      <w:r w:rsidRPr="00BD7A27">
        <w:rPr>
          <w:rFonts w:cstheme="minorHAnsi"/>
        </w:rPr>
        <w:tab/>
        <w:t xml:space="preserve">ISBN: </w:t>
      </w:r>
      <w:r w:rsidR="007423BF" w:rsidRPr="007423BF">
        <w:rPr>
          <w:rFonts w:cstheme="minorHAnsi"/>
        </w:rPr>
        <w:t>978-1-938168-36-9</w:t>
      </w:r>
    </w:p>
    <w:p w14:paraId="25EA9901" w14:textId="10E8E795" w:rsidR="00623E66" w:rsidRDefault="00623E66" w:rsidP="004B28F9">
      <w:pPr>
        <w:pStyle w:val="NoSpacing"/>
        <w:rPr>
          <w:rFonts w:cstheme="minorHAnsi"/>
        </w:rPr>
      </w:pPr>
      <w:r>
        <w:rPr>
          <w:rFonts w:cstheme="minorHAnsi"/>
        </w:rPr>
        <w:t xml:space="preserve">(Below, in blue, you will </w:t>
      </w:r>
      <w:r w:rsidR="00CD3E7D">
        <w:rPr>
          <w:rFonts w:cstheme="minorHAnsi"/>
        </w:rPr>
        <w:t>find</w:t>
      </w:r>
      <w:r>
        <w:rPr>
          <w:rFonts w:cstheme="minorHAnsi"/>
        </w:rPr>
        <w:t xml:space="preserve"> the link to the textbook</w:t>
      </w:r>
      <w:r w:rsidR="00CD3E7D">
        <w:rPr>
          <w:rFonts w:cstheme="minorHAnsi"/>
        </w:rPr>
        <w:t xml:space="preserve"> of the class)</w:t>
      </w:r>
    </w:p>
    <w:p w14:paraId="1581BFAB" w14:textId="5208F693" w:rsidR="00092CDC" w:rsidRDefault="00B50542" w:rsidP="000F26CD">
      <w:pPr>
        <w:pStyle w:val="NoSpacing"/>
        <w:ind w:firstLine="720"/>
        <w:rPr>
          <w:rFonts w:cstheme="minorHAnsi"/>
        </w:rPr>
      </w:pPr>
      <w:hyperlink r:id="rId7" w:history="1">
        <w:r w:rsidR="00FE3B73" w:rsidRPr="00FE3B73">
          <w:rPr>
            <w:rStyle w:val="Hyperlink"/>
            <w:rFonts w:cstheme="minorHAnsi"/>
          </w:rPr>
          <w:t>US History Textbook</w:t>
        </w:r>
      </w:hyperlink>
    </w:p>
    <w:p w14:paraId="3CE84F20" w14:textId="322AD224" w:rsidR="00CD3E7D" w:rsidRDefault="00CD3E7D" w:rsidP="00CD3E7D">
      <w:pPr>
        <w:pStyle w:val="NoSpacing"/>
        <w:rPr>
          <w:rFonts w:cstheme="minorHAnsi"/>
        </w:rPr>
      </w:pPr>
      <w:r>
        <w:rPr>
          <w:rFonts w:cstheme="minorHAnsi"/>
        </w:rPr>
        <w:t xml:space="preserve">(This is the link </w:t>
      </w:r>
      <w:r w:rsidR="00E65278">
        <w:rPr>
          <w:rFonts w:cstheme="minorHAnsi"/>
        </w:rPr>
        <w:t>of the web page</w:t>
      </w:r>
      <w:r w:rsidR="000028E6">
        <w:rPr>
          <w:rFonts w:cstheme="minorHAnsi"/>
        </w:rPr>
        <w:t xml:space="preserve"> where you can find the book and use other </w:t>
      </w:r>
      <w:r w:rsidR="00F44BA5">
        <w:rPr>
          <w:rFonts w:cstheme="minorHAnsi"/>
        </w:rPr>
        <w:t>tools as highlight and mark pages)</w:t>
      </w:r>
    </w:p>
    <w:p w14:paraId="2FCC6BC5" w14:textId="20E45126" w:rsidR="00F44BA5" w:rsidRDefault="00B50542" w:rsidP="00F44BA5">
      <w:pPr>
        <w:pStyle w:val="NoSpacing"/>
        <w:ind w:firstLine="720"/>
        <w:rPr>
          <w:rFonts w:cstheme="minorHAnsi"/>
        </w:rPr>
      </w:pPr>
      <w:hyperlink r:id="rId8" w:anchor="0" w:history="1">
        <w:r w:rsidR="00F44BA5" w:rsidRPr="00EC5F4F">
          <w:rPr>
            <w:rStyle w:val="Hyperlink"/>
            <w:rFonts w:cstheme="minorHAnsi"/>
          </w:rPr>
          <w:t>https://openstax.org/books/us-history/pages/1-1-the-americas#0</w:t>
        </w:r>
      </w:hyperlink>
    </w:p>
    <w:p w14:paraId="6C6DA203" w14:textId="77777777" w:rsidR="00F44BA5" w:rsidRDefault="00F44BA5" w:rsidP="00CD3E7D">
      <w:pPr>
        <w:pStyle w:val="NoSpacing"/>
        <w:rPr>
          <w:rFonts w:cstheme="minorHAnsi"/>
        </w:rPr>
      </w:pPr>
    </w:p>
    <w:p w14:paraId="0E7A86E4" w14:textId="57C4FF60" w:rsidR="00A245C5" w:rsidRPr="00BD7A27" w:rsidRDefault="00A245C5" w:rsidP="004B28F9">
      <w:pPr>
        <w:pStyle w:val="NoSpacing"/>
        <w:rPr>
          <w:rFonts w:cstheme="minorHAnsi"/>
        </w:rPr>
      </w:pPr>
      <w:r w:rsidRPr="00BD7A27">
        <w:rPr>
          <w:rFonts w:cstheme="minorHAnsi"/>
        </w:rPr>
        <w:t xml:space="preserve">Credits: </w:t>
      </w:r>
      <w:r w:rsidRPr="00BD7A27">
        <w:rPr>
          <w:rFonts w:cstheme="minorHAnsi"/>
          <w:u w:val="single"/>
        </w:rPr>
        <w:t>One (1)</w:t>
      </w:r>
      <w:r w:rsidRPr="00BD7A27">
        <w:rPr>
          <w:rFonts w:cstheme="minorHAnsi"/>
          <w:b/>
          <w:bCs/>
        </w:rPr>
        <w:t> </w:t>
      </w:r>
    </w:p>
    <w:p w14:paraId="5AEA531C" w14:textId="64F7D734" w:rsidR="00420D75" w:rsidRPr="00E65278" w:rsidRDefault="00A245C5" w:rsidP="004B28F9">
      <w:pPr>
        <w:pStyle w:val="NoSpacing"/>
        <w:rPr>
          <w:rFonts w:cstheme="minorHAnsi"/>
          <w:u w:val="single"/>
        </w:rPr>
      </w:pPr>
      <w:r w:rsidRPr="00E65278">
        <w:rPr>
          <w:rFonts w:cstheme="minorHAnsi"/>
        </w:rPr>
        <w:t xml:space="preserve">Requirements: </w:t>
      </w:r>
      <w:r w:rsidRPr="00E65278">
        <w:rPr>
          <w:rFonts w:cstheme="minorHAnsi"/>
          <w:u w:val="single"/>
        </w:rPr>
        <w:t>Histor</w:t>
      </w:r>
      <w:r w:rsidR="007423BF" w:rsidRPr="00E65278">
        <w:rPr>
          <w:rFonts w:cstheme="minorHAnsi"/>
          <w:u w:val="single"/>
        </w:rPr>
        <w:t>ia de Puerto Rico</w:t>
      </w:r>
    </w:p>
    <w:p w14:paraId="0D9598F8" w14:textId="73AC6861" w:rsidR="00A245C5" w:rsidRPr="00BD7A27" w:rsidRDefault="00A245C5" w:rsidP="004B28F9">
      <w:pPr>
        <w:pStyle w:val="NoSpacing"/>
        <w:rPr>
          <w:rFonts w:cstheme="minorHAnsi"/>
        </w:rPr>
      </w:pPr>
      <w:r w:rsidRPr="00BD7A27">
        <w:rPr>
          <w:rFonts w:cstheme="minorHAnsi"/>
        </w:rPr>
        <w:t xml:space="preserve">Term: </w:t>
      </w:r>
      <w:r w:rsidRPr="00BD7A27">
        <w:rPr>
          <w:rFonts w:cstheme="minorHAnsi"/>
          <w:u w:val="single"/>
        </w:rPr>
        <w:t>August 202</w:t>
      </w:r>
      <w:r w:rsidR="00B50542">
        <w:rPr>
          <w:rFonts w:cstheme="minorHAnsi"/>
          <w:u w:val="single"/>
        </w:rPr>
        <w:t>4</w:t>
      </w:r>
      <w:r w:rsidRPr="00BD7A27">
        <w:rPr>
          <w:rFonts w:cstheme="minorHAnsi"/>
          <w:u w:val="single"/>
        </w:rPr>
        <w:t xml:space="preserve">- </w:t>
      </w:r>
      <w:r w:rsidR="00DE4752">
        <w:rPr>
          <w:rFonts w:cstheme="minorHAnsi"/>
          <w:u w:val="single"/>
        </w:rPr>
        <w:t>June</w:t>
      </w:r>
      <w:r w:rsidRPr="00BD7A27">
        <w:rPr>
          <w:rFonts w:cstheme="minorHAnsi"/>
          <w:u w:val="single"/>
        </w:rPr>
        <w:t xml:space="preserve"> 202</w:t>
      </w:r>
      <w:r w:rsidR="00B50542">
        <w:rPr>
          <w:rFonts w:cstheme="minorHAnsi"/>
          <w:u w:val="single"/>
        </w:rPr>
        <w:t>5</w:t>
      </w:r>
    </w:p>
    <w:p w14:paraId="3F1A2827" w14:textId="4C2325D4" w:rsidR="00A245C5" w:rsidRPr="00BD7A27" w:rsidRDefault="00A245C5" w:rsidP="004B28F9">
      <w:pPr>
        <w:pStyle w:val="NoSpacing"/>
        <w:rPr>
          <w:rFonts w:cstheme="minorHAnsi"/>
        </w:rPr>
      </w:pPr>
      <w:r w:rsidRPr="00BD7A27">
        <w:rPr>
          <w:rFonts w:cstheme="minorHAnsi"/>
        </w:rPr>
        <w:t>Number Hall: _____</w:t>
      </w:r>
    </w:p>
    <w:p w14:paraId="698333A3" w14:textId="7B8C1DF3" w:rsidR="00A245C5" w:rsidRPr="00BD7A27" w:rsidRDefault="00A245C5" w:rsidP="004B28F9">
      <w:pPr>
        <w:pStyle w:val="NormalWeb"/>
        <w:numPr>
          <w:ilvl w:val="0"/>
          <w:numId w:val="2"/>
        </w:numPr>
        <w:spacing w:before="406" w:beforeAutospacing="0" w:after="0" w:afterAutospacing="0"/>
        <w:rPr>
          <w:rFonts w:asciiTheme="minorHAnsi" w:hAnsiTheme="minorHAnsi" w:cstheme="minorHAnsi"/>
          <w:sz w:val="22"/>
          <w:szCs w:val="22"/>
        </w:rPr>
      </w:pPr>
      <w:r w:rsidRPr="00BD7A27">
        <w:rPr>
          <w:rFonts w:asciiTheme="minorHAnsi" w:hAnsiTheme="minorHAnsi" w:cstheme="minorHAnsi"/>
          <w:b/>
          <w:bCs/>
          <w:color w:val="000000"/>
          <w:sz w:val="22"/>
          <w:szCs w:val="22"/>
        </w:rPr>
        <w:t>COURSE DESCRIPTION</w:t>
      </w:r>
      <w:r w:rsidRPr="00BD7A27">
        <w:rPr>
          <w:rFonts w:asciiTheme="minorHAnsi" w:hAnsiTheme="minorHAnsi" w:cstheme="minorHAnsi"/>
          <w:color w:val="000000"/>
          <w:sz w:val="22"/>
          <w:szCs w:val="22"/>
        </w:rPr>
        <w:t>: </w:t>
      </w:r>
    </w:p>
    <w:p w14:paraId="6960DB64" w14:textId="6D80656D" w:rsidR="00A245C5" w:rsidRPr="00BD7A27" w:rsidRDefault="00936BB3" w:rsidP="00A245C5">
      <w:pPr>
        <w:pStyle w:val="NormalWeb"/>
        <w:spacing w:before="0" w:beforeAutospacing="0" w:after="0" w:afterAutospacing="0"/>
        <w:ind w:left="517" w:right="47" w:firstLine="4"/>
        <w:jc w:val="both"/>
        <w:rPr>
          <w:rFonts w:asciiTheme="minorHAnsi" w:hAnsiTheme="minorHAnsi" w:cstheme="minorHAnsi"/>
          <w:sz w:val="22"/>
          <w:szCs w:val="22"/>
        </w:rPr>
      </w:pPr>
      <w:r w:rsidRPr="00936BB3">
        <w:rPr>
          <w:rFonts w:asciiTheme="minorHAnsi" w:hAnsiTheme="minorHAnsi" w:cstheme="minorHAnsi"/>
          <w:color w:val="000000"/>
          <w:sz w:val="22"/>
          <w:szCs w:val="22"/>
        </w:rPr>
        <w:t>Th</w:t>
      </w:r>
      <w:r>
        <w:rPr>
          <w:rFonts w:asciiTheme="minorHAnsi" w:hAnsiTheme="minorHAnsi" w:cstheme="minorHAnsi"/>
          <w:color w:val="000000"/>
          <w:sz w:val="22"/>
          <w:szCs w:val="22"/>
        </w:rPr>
        <w:t>e</w:t>
      </w:r>
      <w:r w:rsidRPr="00936BB3">
        <w:rPr>
          <w:rFonts w:asciiTheme="minorHAnsi" w:hAnsiTheme="minorHAnsi" w:cstheme="minorHAnsi"/>
          <w:color w:val="000000"/>
          <w:sz w:val="22"/>
          <w:szCs w:val="22"/>
        </w:rPr>
        <w:t xml:space="preserve"> course "United States History" for the eleventh grade, presents a cohesive and comprehensive overview of the history of the United States, surveying the major events and turning points of U.S. history as it moves from the Era of Exploration through modern times. As students examine each era of history, they will analyze primary sources and carefully research events to gain a clearer understanding of the factors that have shaped U.S. history</w:t>
      </w:r>
      <w:r w:rsidR="000B0EE9">
        <w:rPr>
          <w:rFonts w:asciiTheme="minorHAnsi" w:hAnsiTheme="minorHAnsi" w:cstheme="minorHAnsi"/>
          <w:color w:val="000000"/>
          <w:sz w:val="22"/>
          <w:szCs w:val="22"/>
        </w:rPr>
        <w:t xml:space="preserve"> and the relationship with Puerto Rico. </w:t>
      </w:r>
      <w:r w:rsidR="00A245C5" w:rsidRPr="00BD7A27">
        <w:rPr>
          <w:rFonts w:asciiTheme="minorHAnsi" w:hAnsiTheme="minorHAnsi" w:cstheme="minorHAnsi"/>
          <w:color w:val="000000"/>
          <w:sz w:val="22"/>
          <w:szCs w:val="22"/>
        </w:rPr>
        <w:t>The educational experiences designed in the course will allow students to interpret past and present events and be able to form critical judgments regarding the problems and situations of humanity through time. In this perspective, students are conceived as protagonists of the historical-social processes, with the capacity to assume and reason them responsibly in order to transform them.  </w:t>
      </w:r>
    </w:p>
    <w:p w14:paraId="43CD69BD" w14:textId="3F2096CD" w:rsidR="00A245C5" w:rsidRPr="00BD7A27" w:rsidRDefault="00A245C5" w:rsidP="004B28F9">
      <w:pPr>
        <w:pStyle w:val="NormalWeb"/>
        <w:numPr>
          <w:ilvl w:val="0"/>
          <w:numId w:val="2"/>
        </w:numPr>
        <w:spacing w:before="269" w:beforeAutospacing="0" w:after="0" w:afterAutospacing="0"/>
        <w:rPr>
          <w:rFonts w:asciiTheme="minorHAnsi" w:hAnsiTheme="minorHAnsi" w:cstheme="minorHAnsi"/>
          <w:sz w:val="22"/>
          <w:szCs w:val="22"/>
        </w:rPr>
      </w:pPr>
      <w:r w:rsidRPr="00BD7A27">
        <w:rPr>
          <w:rFonts w:asciiTheme="minorHAnsi" w:hAnsiTheme="minorHAnsi" w:cstheme="minorHAnsi"/>
          <w:b/>
          <w:bCs/>
          <w:color w:val="000000"/>
          <w:sz w:val="22"/>
          <w:szCs w:val="22"/>
        </w:rPr>
        <w:t>COURSE OBJECTIVES</w:t>
      </w:r>
      <w:r w:rsidRPr="00BD7A27">
        <w:rPr>
          <w:rFonts w:asciiTheme="minorHAnsi" w:hAnsiTheme="minorHAnsi" w:cstheme="minorHAnsi"/>
          <w:color w:val="000000"/>
          <w:sz w:val="22"/>
          <w:szCs w:val="22"/>
        </w:rPr>
        <w:t>:  </w:t>
      </w:r>
    </w:p>
    <w:p w14:paraId="60461A80" w14:textId="77777777" w:rsidR="00FE3B3F" w:rsidRPr="00BD7A27" w:rsidRDefault="00FE3B3F" w:rsidP="00FE3B3F">
      <w:pPr>
        <w:pStyle w:val="NormalWeb"/>
        <w:spacing w:before="269" w:beforeAutospacing="0" w:after="0" w:afterAutospacing="0"/>
        <w:rPr>
          <w:rFonts w:asciiTheme="minorHAnsi" w:hAnsiTheme="minorHAnsi" w:cstheme="minorHAnsi"/>
          <w:sz w:val="22"/>
          <w:szCs w:val="22"/>
        </w:rPr>
      </w:pPr>
    </w:p>
    <w:p w14:paraId="3A5E4C68" w14:textId="3AE44223" w:rsidR="00A245C5" w:rsidRPr="00BD7A27" w:rsidRDefault="00A245C5" w:rsidP="004B28F9">
      <w:pPr>
        <w:pStyle w:val="NormalWeb"/>
        <w:numPr>
          <w:ilvl w:val="0"/>
          <w:numId w:val="3"/>
        </w:numPr>
        <w:spacing w:before="0" w:beforeAutospacing="0" w:after="0" w:afterAutospacing="0"/>
        <w:rPr>
          <w:rFonts w:asciiTheme="minorHAnsi" w:hAnsiTheme="minorHAnsi" w:cstheme="minorHAnsi"/>
          <w:color w:val="000000"/>
          <w:sz w:val="22"/>
          <w:szCs w:val="22"/>
        </w:rPr>
      </w:pPr>
      <w:r w:rsidRPr="00BD7A27">
        <w:rPr>
          <w:rFonts w:asciiTheme="minorHAnsi" w:hAnsiTheme="minorHAnsi" w:cstheme="minorHAnsi"/>
          <w:color w:val="000000"/>
          <w:sz w:val="22"/>
          <w:szCs w:val="22"/>
        </w:rPr>
        <w:t>Cognitive: At the end of the course, students will be able to: </w:t>
      </w:r>
    </w:p>
    <w:p w14:paraId="552149FC" w14:textId="77777777" w:rsidR="004B28F9" w:rsidRPr="00BD7A27" w:rsidRDefault="004B28F9" w:rsidP="00A245C5">
      <w:pPr>
        <w:pStyle w:val="NormalWeb"/>
        <w:spacing w:before="0" w:beforeAutospacing="0" w:after="0" w:afterAutospacing="0"/>
        <w:ind w:left="520"/>
        <w:rPr>
          <w:rFonts w:asciiTheme="minorHAnsi" w:hAnsiTheme="minorHAnsi" w:cstheme="minorHAnsi"/>
          <w:sz w:val="22"/>
          <w:szCs w:val="22"/>
        </w:rPr>
      </w:pPr>
    </w:p>
    <w:p w14:paraId="4EA5F5F7" w14:textId="52D14215" w:rsidR="00A245C5" w:rsidRPr="00BD7A27" w:rsidRDefault="00A245C5" w:rsidP="004B28F9">
      <w:pPr>
        <w:pStyle w:val="NormalWeb"/>
        <w:numPr>
          <w:ilvl w:val="1"/>
          <w:numId w:val="5"/>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 xml:space="preserve">Identify relevant events in the development of </w:t>
      </w:r>
      <w:r w:rsidR="00450237">
        <w:rPr>
          <w:rFonts w:asciiTheme="minorHAnsi" w:hAnsiTheme="minorHAnsi" w:cstheme="minorHAnsi"/>
          <w:color w:val="000000"/>
          <w:sz w:val="22"/>
          <w:szCs w:val="22"/>
        </w:rPr>
        <w:t xml:space="preserve">United States </w:t>
      </w:r>
      <w:r w:rsidRPr="00BD7A27">
        <w:rPr>
          <w:rFonts w:asciiTheme="minorHAnsi" w:hAnsiTheme="minorHAnsi" w:cstheme="minorHAnsi"/>
          <w:color w:val="000000"/>
          <w:sz w:val="22"/>
          <w:szCs w:val="22"/>
        </w:rPr>
        <w:t>history. </w:t>
      </w:r>
    </w:p>
    <w:p w14:paraId="4FD9E9CF" w14:textId="7440CC70" w:rsidR="00A245C5" w:rsidRPr="00BD7A27" w:rsidRDefault="00A245C5" w:rsidP="004B28F9">
      <w:pPr>
        <w:pStyle w:val="NormalWeb"/>
        <w:numPr>
          <w:ilvl w:val="1"/>
          <w:numId w:val="5"/>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Identify outstanding achievements of human beings in their historical development. </w:t>
      </w:r>
    </w:p>
    <w:p w14:paraId="75EB854F" w14:textId="695BF00D" w:rsidR="00A245C5" w:rsidRPr="00BD7A27" w:rsidRDefault="00A245C5" w:rsidP="004B28F9">
      <w:pPr>
        <w:pStyle w:val="NormalWeb"/>
        <w:numPr>
          <w:ilvl w:val="1"/>
          <w:numId w:val="5"/>
        </w:numPr>
        <w:spacing w:before="0" w:beforeAutospacing="0" w:after="0" w:afterAutospacing="0"/>
        <w:ind w:right="53"/>
        <w:rPr>
          <w:rFonts w:asciiTheme="minorHAnsi" w:hAnsiTheme="minorHAnsi" w:cstheme="minorHAnsi"/>
          <w:sz w:val="22"/>
          <w:szCs w:val="22"/>
        </w:rPr>
      </w:pPr>
      <w:r w:rsidRPr="00BD7A27">
        <w:rPr>
          <w:rFonts w:asciiTheme="minorHAnsi" w:hAnsiTheme="minorHAnsi" w:cstheme="minorHAnsi"/>
          <w:color w:val="000000"/>
          <w:sz w:val="22"/>
          <w:szCs w:val="22"/>
        </w:rPr>
        <w:t xml:space="preserve">Organize chronologically the most relevant events in the history of </w:t>
      </w:r>
      <w:r w:rsidR="00BA21F8">
        <w:rPr>
          <w:rFonts w:asciiTheme="minorHAnsi" w:hAnsiTheme="minorHAnsi" w:cstheme="minorHAnsi"/>
          <w:color w:val="000000"/>
          <w:sz w:val="22"/>
          <w:szCs w:val="22"/>
        </w:rPr>
        <w:t>United States</w:t>
      </w:r>
      <w:r w:rsidRPr="00BD7A27">
        <w:rPr>
          <w:rFonts w:asciiTheme="minorHAnsi" w:hAnsiTheme="minorHAnsi" w:cstheme="minorHAnsi"/>
          <w:color w:val="000000"/>
          <w:sz w:val="22"/>
          <w:szCs w:val="22"/>
        </w:rPr>
        <w:t>. </w:t>
      </w:r>
    </w:p>
    <w:p w14:paraId="6766231B" w14:textId="38D8C9B7" w:rsidR="00A245C5" w:rsidRPr="00BD7A27" w:rsidRDefault="00A245C5" w:rsidP="004B28F9">
      <w:pPr>
        <w:pStyle w:val="NormalWeb"/>
        <w:numPr>
          <w:ilvl w:val="1"/>
          <w:numId w:val="5"/>
        </w:numPr>
        <w:spacing w:before="0" w:beforeAutospacing="0" w:after="0" w:afterAutospacing="0"/>
        <w:ind w:right="53"/>
        <w:rPr>
          <w:rFonts w:asciiTheme="minorHAnsi" w:hAnsiTheme="minorHAnsi" w:cstheme="minorHAnsi"/>
          <w:sz w:val="22"/>
          <w:szCs w:val="22"/>
        </w:rPr>
      </w:pPr>
      <w:r w:rsidRPr="00BD7A27">
        <w:rPr>
          <w:rFonts w:asciiTheme="minorHAnsi" w:hAnsiTheme="minorHAnsi" w:cstheme="minorHAnsi"/>
          <w:color w:val="000000"/>
          <w:sz w:val="22"/>
          <w:szCs w:val="22"/>
        </w:rPr>
        <w:t>Infer cause and effect relationships between various issues in the history of</w:t>
      </w:r>
      <w:r w:rsidR="00BA21F8">
        <w:rPr>
          <w:rFonts w:asciiTheme="minorHAnsi" w:hAnsiTheme="minorHAnsi" w:cstheme="minorHAnsi"/>
          <w:color w:val="000000"/>
          <w:sz w:val="22"/>
          <w:szCs w:val="22"/>
        </w:rPr>
        <w:t xml:space="preserve"> U</w:t>
      </w:r>
      <w:r w:rsidR="002F56A9">
        <w:rPr>
          <w:rFonts w:asciiTheme="minorHAnsi" w:hAnsiTheme="minorHAnsi" w:cstheme="minorHAnsi"/>
          <w:color w:val="000000"/>
          <w:sz w:val="22"/>
          <w:szCs w:val="22"/>
        </w:rPr>
        <w:t xml:space="preserve">nited </w:t>
      </w:r>
      <w:r w:rsidR="00BA21F8">
        <w:rPr>
          <w:rFonts w:asciiTheme="minorHAnsi" w:hAnsiTheme="minorHAnsi" w:cstheme="minorHAnsi"/>
          <w:color w:val="000000"/>
          <w:sz w:val="22"/>
          <w:szCs w:val="22"/>
        </w:rPr>
        <w:t>S</w:t>
      </w:r>
      <w:r w:rsidR="002F56A9">
        <w:rPr>
          <w:rFonts w:asciiTheme="minorHAnsi" w:hAnsiTheme="minorHAnsi" w:cstheme="minorHAnsi"/>
          <w:color w:val="000000"/>
          <w:sz w:val="22"/>
          <w:szCs w:val="22"/>
        </w:rPr>
        <w:t>tates</w:t>
      </w:r>
      <w:r w:rsidRPr="00BD7A27">
        <w:rPr>
          <w:rFonts w:asciiTheme="minorHAnsi" w:hAnsiTheme="minorHAnsi" w:cstheme="minorHAnsi"/>
          <w:color w:val="000000"/>
          <w:sz w:val="22"/>
          <w:szCs w:val="22"/>
        </w:rPr>
        <w:t xml:space="preserve"> and about the influence of the geographic environment on the way of life of</w:t>
      </w:r>
      <w:r w:rsidR="002F56A9">
        <w:rPr>
          <w:rFonts w:asciiTheme="minorHAnsi" w:hAnsiTheme="minorHAnsi" w:cstheme="minorHAnsi"/>
          <w:color w:val="000000"/>
          <w:sz w:val="22"/>
          <w:szCs w:val="22"/>
        </w:rPr>
        <w:t xml:space="preserve"> the Puerto Ricans</w:t>
      </w:r>
      <w:r w:rsidRPr="00BD7A27">
        <w:rPr>
          <w:rFonts w:asciiTheme="minorHAnsi" w:hAnsiTheme="minorHAnsi" w:cstheme="minorHAnsi"/>
          <w:color w:val="000000"/>
          <w:sz w:val="22"/>
          <w:szCs w:val="22"/>
        </w:rPr>
        <w:t>. </w:t>
      </w:r>
    </w:p>
    <w:p w14:paraId="3610D776" w14:textId="7B4CEB20" w:rsidR="004B28F9" w:rsidRPr="00BD7A27" w:rsidRDefault="00A245C5" w:rsidP="004B28F9">
      <w:pPr>
        <w:pStyle w:val="NormalWeb"/>
        <w:numPr>
          <w:ilvl w:val="1"/>
          <w:numId w:val="5"/>
        </w:numPr>
        <w:spacing w:before="5" w:beforeAutospacing="0" w:after="0" w:afterAutospacing="0"/>
        <w:ind w:right="59"/>
        <w:rPr>
          <w:rFonts w:asciiTheme="minorHAnsi" w:hAnsiTheme="minorHAnsi" w:cstheme="minorHAnsi"/>
          <w:color w:val="000000"/>
          <w:sz w:val="22"/>
          <w:szCs w:val="22"/>
        </w:rPr>
      </w:pPr>
      <w:r w:rsidRPr="00BD7A27">
        <w:rPr>
          <w:rFonts w:asciiTheme="minorHAnsi" w:hAnsiTheme="minorHAnsi" w:cstheme="minorHAnsi"/>
          <w:color w:val="000000"/>
          <w:sz w:val="22"/>
          <w:szCs w:val="22"/>
        </w:rPr>
        <w:t xml:space="preserve">Analyze the events of greatest significance in the historical development of </w:t>
      </w:r>
      <w:r w:rsidR="002F56A9">
        <w:rPr>
          <w:rFonts w:asciiTheme="minorHAnsi" w:hAnsiTheme="minorHAnsi" w:cstheme="minorHAnsi"/>
          <w:color w:val="000000"/>
          <w:sz w:val="22"/>
          <w:szCs w:val="22"/>
        </w:rPr>
        <w:t>United States</w:t>
      </w:r>
      <w:r w:rsidRPr="00BD7A27">
        <w:rPr>
          <w:rFonts w:asciiTheme="minorHAnsi" w:hAnsiTheme="minorHAnsi" w:cstheme="minorHAnsi"/>
          <w:color w:val="000000"/>
          <w:sz w:val="22"/>
          <w:szCs w:val="22"/>
        </w:rPr>
        <w:t xml:space="preserve">. </w:t>
      </w:r>
    </w:p>
    <w:p w14:paraId="0DF37B8E" w14:textId="2DFD7EBB" w:rsidR="00FE3B3F" w:rsidRPr="00BD7A27" w:rsidRDefault="00A245C5" w:rsidP="00FE3B3F">
      <w:pPr>
        <w:pStyle w:val="NormalWeb"/>
        <w:numPr>
          <w:ilvl w:val="1"/>
          <w:numId w:val="5"/>
        </w:numPr>
        <w:spacing w:before="5" w:beforeAutospacing="0" w:after="0" w:afterAutospacing="0"/>
        <w:ind w:right="59"/>
        <w:rPr>
          <w:rFonts w:asciiTheme="minorHAnsi" w:hAnsiTheme="minorHAnsi" w:cstheme="minorHAnsi"/>
          <w:color w:val="000000"/>
          <w:sz w:val="22"/>
          <w:szCs w:val="22"/>
        </w:rPr>
      </w:pPr>
      <w:r w:rsidRPr="00BD7A27">
        <w:rPr>
          <w:rFonts w:asciiTheme="minorHAnsi" w:hAnsiTheme="minorHAnsi" w:cstheme="minorHAnsi"/>
          <w:color w:val="000000"/>
          <w:sz w:val="22"/>
          <w:szCs w:val="22"/>
        </w:rPr>
        <w:t xml:space="preserve">Argue about the social, economic, political, </w:t>
      </w:r>
      <w:r w:rsidR="002F56A9" w:rsidRPr="00BD7A27">
        <w:rPr>
          <w:rFonts w:asciiTheme="minorHAnsi" w:hAnsiTheme="minorHAnsi" w:cstheme="minorHAnsi"/>
          <w:color w:val="000000"/>
          <w:sz w:val="22"/>
          <w:szCs w:val="22"/>
        </w:rPr>
        <w:t>religious,</w:t>
      </w:r>
      <w:r w:rsidRPr="00BD7A27">
        <w:rPr>
          <w:rFonts w:asciiTheme="minorHAnsi" w:hAnsiTheme="minorHAnsi" w:cstheme="minorHAnsi"/>
          <w:color w:val="000000"/>
          <w:sz w:val="22"/>
          <w:szCs w:val="22"/>
        </w:rPr>
        <w:t xml:space="preserve"> and cultural transformations that </w:t>
      </w:r>
      <w:r w:rsidR="002F56A9">
        <w:rPr>
          <w:rFonts w:asciiTheme="minorHAnsi" w:hAnsiTheme="minorHAnsi" w:cstheme="minorHAnsi"/>
          <w:color w:val="000000"/>
          <w:sz w:val="22"/>
          <w:szCs w:val="22"/>
        </w:rPr>
        <w:t>United States</w:t>
      </w:r>
      <w:r w:rsidRPr="00BD7A27">
        <w:rPr>
          <w:rFonts w:asciiTheme="minorHAnsi" w:hAnsiTheme="minorHAnsi" w:cstheme="minorHAnsi"/>
          <w:color w:val="000000"/>
          <w:sz w:val="22"/>
          <w:szCs w:val="22"/>
        </w:rPr>
        <w:t xml:space="preserve"> have undergone in various historical periods. </w:t>
      </w:r>
    </w:p>
    <w:p w14:paraId="040F2212" w14:textId="12DDA88B" w:rsidR="00FE3B3F" w:rsidRPr="00BD7A27" w:rsidRDefault="00A245C5" w:rsidP="00FE3B3F">
      <w:pPr>
        <w:pStyle w:val="NormalWeb"/>
        <w:numPr>
          <w:ilvl w:val="1"/>
          <w:numId w:val="5"/>
        </w:numPr>
        <w:spacing w:before="5" w:beforeAutospacing="0" w:after="0" w:afterAutospacing="0"/>
        <w:ind w:right="59"/>
        <w:rPr>
          <w:rFonts w:asciiTheme="minorHAnsi" w:hAnsiTheme="minorHAnsi" w:cstheme="minorHAnsi"/>
          <w:color w:val="000000"/>
          <w:sz w:val="22"/>
          <w:szCs w:val="22"/>
        </w:rPr>
      </w:pPr>
      <w:r w:rsidRPr="00BD7A27">
        <w:rPr>
          <w:rFonts w:asciiTheme="minorHAnsi" w:hAnsiTheme="minorHAnsi" w:cstheme="minorHAnsi"/>
          <w:color w:val="000000"/>
          <w:sz w:val="22"/>
          <w:szCs w:val="22"/>
        </w:rPr>
        <w:t xml:space="preserve">Evaluate the political, </w:t>
      </w:r>
      <w:r w:rsidR="004B28F9" w:rsidRPr="00BD7A27">
        <w:rPr>
          <w:rFonts w:asciiTheme="minorHAnsi" w:hAnsiTheme="minorHAnsi" w:cstheme="minorHAnsi"/>
          <w:color w:val="000000"/>
          <w:sz w:val="22"/>
          <w:szCs w:val="22"/>
        </w:rPr>
        <w:t>economic,</w:t>
      </w:r>
      <w:r w:rsidRPr="00BD7A27">
        <w:rPr>
          <w:rFonts w:asciiTheme="minorHAnsi" w:hAnsiTheme="minorHAnsi" w:cstheme="minorHAnsi"/>
          <w:color w:val="000000"/>
          <w:sz w:val="22"/>
          <w:szCs w:val="22"/>
        </w:rPr>
        <w:t xml:space="preserve"> and socioeconomic work of the </w:t>
      </w:r>
      <w:r w:rsidR="00300615">
        <w:rPr>
          <w:rFonts w:asciiTheme="minorHAnsi" w:hAnsiTheme="minorHAnsi" w:cstheme="minorHAnsi"/>
          <w:color w:val="000000"/>
          <w:sz w:val="22"/>
          <w:szCs w:val="22"/>
        </w:rPr>
        <w:t>Americans</w:t>
      </w:r>
      <w:r w:rsidRPr="00BD7A27">
        <w:rPr>
          <w:rFonts w:asciiTheme="minorHAnsi" w:hAnsiTheme="minorHAnsi" w:cstheme="minorHAnsi"/>
          <w:color w:val="000000"/>
          <w:sz w:val="22"/>
          <w:szCs w:val="22"/>
        </w:rPr>
        <w:t xml:space="preserve"> in significant moments of humanity. </w:t>
      </w:r>
    </w:p>
    <w:p w14:paraId="71F12100" w14:textId="7D2F78D8" w:rsidR="00FE3B3F" w:rsidRPr="00BD7A27" w:rsidRDefault="00A245C5" w:rsidP="00FE3B3F">
      <w:pPr>
        <w:pStyle w:val="NormalWeb"/>
        <w:numPr>
          <w:ilvl w:val="1"/>
          <w:numId w:val="5"/>
        </w:numPr>
        <w:spacing w:before="5" w:beforeAutospacing="0" w:after="0" w:afterAutospacing="0"/>
        <w:ind w:right="59"/>
        <w:rPr>
          <w:rFonts w:asciiTheme="minorHAnsi" w:hAnsiTheme="minorHAnsi" w:cstheme="minorHAnsi"/>
          <w:color w:val="000000"/>
          <w:sz w:val="22"/>
          <w:szCs w:val="22"/>
        </w:rPr>
      </w:pPr>
      <w:r w:rsidRPr="00BD7A27">
        <w:rPr>
          <w:rFonts w:asciiTheme="minorHAnsi" w:hAnsiTheme="minorHAnsi" w:cstheme="minorHAnsi"/>
          <w:color w:val="000000"/>
          <w:sz w:val="22"/>
          <w:szCs w:val="22"/>
        </w:rPr>
        <w:t xml:space="preserve">Identify problems that </w:t>
      </w:r>
      <w:r w:rsidR="00300615">
        <w:rPr>
          <w:rFonts w:asciiTheme="minorHAnsi" w:hAnsiTheme="minorHAnsi" w:cstheme="minorHAnsi"/>
          <w:color w:val="000000"/>
          <w:sz w:val="22"/>
          <w:szCs w:val="22"/>
        </w:rPr>
        <w:t>United States</w:t>
      </w:r>
      <w:r w:rsidRPr="00BD7A27">
        <w:rPr>
          <w:rFonts w:asciiTheme="minorHAnsi" w:hAnsiTheme="minorHAnsi" w:cstheme="minorHAnsi"/>
          <w:color w:val="000000"/>
          <w:sz w:val="22"/>
          <w:szCs w:val="22"/>
        </w:rPr>
        <w:t xml:space="preserve"> beings have faced at different times and present alternatives for their solution.  </w:t>
      </w:r>
    </w:p>
    <w:p w14:paraId="0993C198" w14:textId="77777777" w:rsidR="00FE3B3F" w:rsidRPr="00BD7A27" w:rsidRDefault="00FE3B3F" w:rsidP="00FE3B3F">
      <w:pPr>
        <w:pStyle w:val="NormalWeb"/>
        <w:spacing w:before="5" w:beforeAutospacing="0" w:after="0" w:afterAutospacing="0"/>
        <w:ind w:left="1440" w:right="59"/>
        <w:rPr>
          <w:rFonts w:asciiTheme="minorHAnsi" w:hAnsiTheme="minorHAnsi" w:cstheme="minorHAnsi"/>
          <w:color w:val="000000"/>
          <w:sz w:val="22"/>
          <w:szCs w:val="22"/>
        </w:rPr>
      </w:pPr>
    </w:p>
    <w:p w14:paraId="6041683B" w14:textId="27869AE6" w:rsidR="004B28F9" w:rsidRPr="00BD7A27" w:rsidRDefault="00A245C5" w:rsidP="00FE3B3F">
      <w:pPr>
        <w:pStyle w:val="NormalWeb"/>
        <w:numPr>
          <w:ilvl w:val="0"/>
          <w:numId w:val="3"/>
        </w:numPr>
        <w:spacing w:before="5" w:beforeAutospacing="0" w:after="0" w:afterAutospacing="0"/>
        <w:ind w:right="59"/>
        <w:rPr>
          <w:rFonts w:asciiTheme="minorHAnsi" w:hAnsiTheme="minorHAnsi" w:cstheme="minorHAnsi"/>
          <w:color w:val="000000"/>
          <w:sz w:val="22"/>
          <w:szCs w:val="22"/>
        </w:rPr>
      </w:pPr>
      <w:r w:rsidRPr="00BD7A27">
        <w:rPr>
          <w:rFonts w:asciiTheme="minorHAnsi" w:hAnsiTheme="minorHAnsi" w:cstheme="minorHAnsi"/>
          <w:color w:val="000000"/>
          <w:sz w:val="22"/>
          <w:szCs w:val="22"/>
        </w:rPr>
        <w:t>Attitudinal: At the end of the course, students will be able to: </w:t>
      </w:r>
    </w:p>
    <w:p w14:paraId="5381B898" w14:textId="77777777" w:rsidR="004B28F9" w:rsidRPr="00BD7A27" w:rsidRDefault="004B28F9" w:rsidP="004B28F9">
      <w:pPr>
        <w:pStyle w:val="NormalWeb"/>
        <w:spacing w:before="270" w:beforeAutospacing="0" w:after="0" w:afterAutospacing="0"/>
        <w:ind w:left="520"/>
        <w:rPr>
          <w:rFonts w:asciiTheme="minorHAnsi" w:hAnsiTheme="minorHAnsi" w:cstheme="minorHAnsi"/>
          <w:color w:val="000000"/>
          <w:sz w:val="22"/>
          <w:szCs w:val="22"/>
        </w:rPr>
      </w:pPr>
    </w:p>
    <w:p w14:paraId="4F4EA737" w14:textId="7CC3CAC5" w:rsidR="00A245C5" w:rsidRPr="00BD7A27" w:rsidRDefault="00A245C5" w:rsidP="00FE3B3F">
      <w:pPr>
        <w:pStyle w:val="NormalWeb"/>
        <w:numPr>
          <w:ilvl w:val="1"/>
          <w:numId w:val="9"/>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Show understanding and tolerance towards the various manifestations of culture. </w:t>
      </w:r>
    </w:p>
    <w:p w14:paraId="1771D6D4" w14:textId="7E46F1A8" w:rsidR="00A245C5" w:rsidRPr="00BD7A27" w:rsidRDefault="00A245C5" w:rsidP="00FE3B3F">
      <w:pPr>
        <w:pStyle w:val="NormalWeb"/>
        <w:numPr>
          <w:ilvl w:val="1"/>
          <w:numId w:val="9"/>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Appreciate the abilities and creative manifestations of the human being. </w:t>
      </w:r>
    </w:p>
    <w:p w14:paraId="054B416F" w14:textId="02B1B13F" w:rsidR="00A245C5" w:rsidRPr="00BD7A27" w:rsidRDefault="00A245C5" w:rsidP="00FE3B3F">
      <w:pPr>
        <w:pStyle w:val="NormalWeb"/>
        <w:numPr>
          <w:ilvl w:val="1"/>
          <w:numId w:val="9"/>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Appreciate human activity in the search for justice and freedom.</w:t>
      </w:r>
    </w:p>
    <w:p w14:paraId="3319FE91" w14:textId="75E9710F" w:rsidR="00A245C5" w:rsidRPr="00BD7A27" w:rsidRDefault="00A245C5" w:rsidP="00FE3B3F">
      <w:pPr>
        <w:pStyle w:val="NormalWeb"/>
        <w:numPr>
          <w:ilvl w:val="1"/>
          <w:numId w:val="9"/>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 xml:space="preserve">Estimate the political, </w:t>
      </w:r>
      <w:r w:rsidR="004B28F9" w:rsidRPr="00BD7A27">
        <w:rPr>
          <w:rFonts w:asciiTheme="minorHAnsi" w:hAnsiTheme="minorHAnsi" w:cstheme="minorHAnsi"/>
          <w:color w:val="000000"/>
          <w:sz w:val="22"/>
          <w:szCs w:val="22"/>
        </w:rPr>
        <w:t>economic,</w:t>
      </w:r>
      <w:r w:rsidRPr="00BD7A27">
        <w:rPr>
          <w:rFonts w:asciiTheme="minorHAnsi" w:hAnsiTheme="minorHAnsi" w:cstheme="minorHAnsi"/>
          <w:color w:val="000000"/>
          <w:sz w:val="22"/>
          <w:szCs w:val="22"/>
        </w:rPr>
        <w:t xml:space="preserve"> and sociocultural work as essential attitudes for social coexistence. </w:t>
      </w:r>
    </w:p>
    <w:p w14:paraId="14F65C5C" w14:textId="17A34EFB" w:rsidR="004B28F9" w:rsidRPr="00BD7A27" w:rsidRDefault="00A245C5" w:rsidP="00FE3B3F">
      <w:pPr>
        <w:pStyle w:val="NormalWeb"/>
        <w:numPr>
          <w:ilvl w:val="1"/>
          <w:numId w:val="9"/>
        </w:numPr>
        <w:spacing w:before="5"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 xml:space="preserve">Express positive attitudes towards people of other races, </w:t>
      </w:r>
      <w:r w:rsidR="004B28F9" w:rsidRPr="00BD7A27">
        <w:rPr>
          <w:rFonts w:asciiTheme="minorHAnsi" w:hAnsiTheme="minorHAnsi" w:cstheme="minorHAnsi"/>
          <w:color w:val="000000"/>
          <w:sz w:val="22"/>
          <w:szCs w:val="22"/>
        </w:rPr>
        <w:t>cultures,</w:t>
      </w:r>
      <w:r w:rsidRPr="00BD7A27">
        <w:rPr>
          <w:rFonts w:asciiTheme="minorHAnsi" w:hAnsiTheme="minorHAnsi" w:cstheme="minorHAnsi"/>
          <w:color w:val="000000"/>
          <w:sz w:val="22"/>
          <w:szCs w:val="22"/>
        </w:rPr>
        <w:t xml:space="preserve"> and religion. </w:t>
      </w:r>
    </w:p>
    <w:p w14:paraId="669779AA" w14:textId="6F19A768" w:rsidR="00A245C5" w:rsidRPr="00BD7A27" w:rsidRDefault="00A245C5" w:rsidP="00FE3B3F">
      <w:pPr>
        <w:pStyle w:val="NormalWeb"/>
        <w:numPr>
          <w:ilvl w:val="1"/>
          <w:numId w:val="9"/>
        </w:numPr>
        <w:spacing w:before="5"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Recognize that terrain, climate, and the availability of resources have a powerful influence on lifestyles, technology, and human values. </w:t>
      </w:r>
    </w:p>
    <w:p w14:paraId="5C235170" w14:textId="463831C6" w:rsidR="00A245C5" w:rsidRPr="00BD7A27" w:rsidRDefault="00A245C5" w:rsidP="00FE3B3F">
      <w:pPr>
        <w:pStyle w:val="NormalWeb"/>
        <w:numPr>
          <w:ilvl w:val="1"/>
          <w:numId w:val="9"/>
        </w:numPr>
        <w:spacing w:before="6" w:beforeAutospacing="0" w:after="0" w:afterAutospacing="0"/>
        <w:ind w:right="51"/>
        <w:rPr>
          <w:rFonts w:asciiTheme="minorHAnsi" w:hAnsiTheme="minorHAnsi" w:cstheme="minorHAnsi"/>
          <w:sz w:val="22"/>
          <w:szCs w:val="22"/>
        </w:rPr>
      </w:pPr>
      <w:r w:rsidRPr="00BD7A27">
        <w:rPr>
          <w:rFonts w:asciiTheme="minorHAnsi" w:hAnsiTheme="minorHAnsi" w:cstheme="minorHAnsi"/>
          <w:color w:val="000000"/>
          <w:sz w:val="22"/>
          <w:szCs w:val="22"/>
        </w:rPr>
        <w:t>Recognize the need to use and conserve natural resources wisely. </w:t>
      </w:r>
    </w:p>
    <w:p w14:paraId="51F817FE" w14:textId="74DA4F78" w:rsidR="00A245C5" w:rsidRPr="00BD7A27" w:rsidRDefault="00A245C5" w:rsidP="00FE3B3F">
      <w:pPr>
        <w:pStyle w:val="NormalWeb"/>
        <w:numPr>
          <w:ilvl w:val="1"/>
          <w:numId w:val="9"/>
        </w:numPr>
        <w:spacing w:before="6" w:beforeAutospacing="0" w:after="0" w:afterAutospacing="0"/>
        <w:ind w:right="51"/>
        <w:rPr>
          <w:rFonts w:asciiTheme="minorHAnsi" w:hAnsiTheme="minorHAnsi" w:cstheme="minorHAnsi"/>
          <w:sz w:val="22"/>
          <w:szCs w:val="22"/>
        </w:rPr>
      </w:pPr>
      <w:r w:rsidRPr="00BD7A27">
        <w:rPr>
          <w:rFonts w:asciiTheme="minorHAnsi" w:hAnsiTheme="minorHAnsi" w:cstheme="minorHAnsi"/>
          <w:color w:val="000000"/>
          <w:sz w:val="22"/>
          <w:szCs w:val="22"/>
        </w:rPr>
        <w:t>Recognize that all human beings have rights and duties, and that respect for them constitutes the basis of peaceful coexistence. </w:t>
      </w:r>
    </w:p>
    <w:p w14:paraId="35BD511A" w14:textId="7627A6ED" w:rsidR="00A245C5" w:rsidRPr="00BD7A27" w:rsidRDefault="00A245C5" w:rsidP="00FE3B3F">
      <w:pPr>
        <w:pStyle w:val="NormalWeb"/>
        <w:numPr>
          <w:ilvl w:val="1"/>
          <w:numId w:val="9"/>
        </w:numPr>
        <w:spacing w:before="8" w:beforeAutospacing="0" w:after="0" w:afterAutospacing="0"/>
        <w:rPr>
          <w:rFonts w:asciiTheme="minorHAnsi" w:hAnsiTheme="minorHAnsi" w:cstheme="minorHAnsi"/>
          <w:color w:val="000000"/>
          <w:sz w:val="22"/>
          <w:szCs w:val="22"/>
        </w:rPr>
      </w:pPr>
      <w:r w:rsidRPr="00BD7A27">
        <w:rPr>
          <w:rFonts w:asciiTheme="minorHAnsi" w:hAnsiTheme="minorHAnsi" w:cstheme="minorHAnsi"/>
          <w:color w:val="000000"/>
          <w:sz w:val="22"/>
          <w:szCs w:val="22"/>
        </w:rPr>
        <w:t>Show interest in continuing to study the history and cultures of the world. </w:t>
      </w:r>
    </w:p>
    <w:p w14:paraId="72870C7F" w14:textId="77777777" w:rsidR="004B28F9" w:rsidRPr="00BD7A27" w:rsidRDefault="004B28F9" w:rsidP="00A245C5">
      <w:pPr>
        <w:pStyle w:val="NormalWeb"/>
        <w:spacing w:before="8" w:beforeAutospacing="0" w:after="0" w:afterAutospacing="0"/>
        <w:ind w:left="884"/>
        <w:rPr>
          <w:rFonts w:asciiTheme="minorHAnsi" w:hAnsiTheme="minorHAnsi" w:cstheme="minorHAnsi"/>
          <w:sz w:val="22"/>
          <w:szCs w:val="22"/>
        </w:rPr>
      </w:pPr>
    </w:p>
    <w:p w14:paraId="6A1D1E25" w14:textId="41F76B15" w:rsidR="004B28F9" w:rsidRPr="00BD7A27" w:rsidRDefault="004B28F9" w:rsidP="004B28F9">
      <w:pPr>
        <w:pStyle w:val="ListParagraph"/>
        <w:numPr>
          <w:ilvl w:val="0"/>
          <w:numId w:val="2"/>
        </w:numPr>
        <w:rPr>
          <w:rFonts w:cstheme="minorHAnsi"/>
          <w:b/>
          <w:bCs/>
        </w:rPr>
      </w:pPr>
      <w:r w:rsidRPr="004B28F9">
        <w:rPr>
          <w:rFonts w:cstheme="minorHAnsi"/>
          <w:b/>
          <w:bCs/>
          <w:lang w:val="en"/>
        </w:rPr>
        <w:t>THEMATIC OUTLINE OF THE CLASS</w:t>
      </w:r>
    </w:p>
    <w:p w14:paraId="4BD3E3B6" w14:textId="77777777" w:rsidR="004B28F9" w:rsidRPr="004B28F9" w:rsidRDefault="004B28F9" w:rsidP="004B28F9">
      <w:pPr>
        <w:pStyle w:val="ListParagraph"/>
        <w:rPr>
          <w:rFonts w:cstheme="minorHAnsi"/>
        </w:rPr>
      </w:pPr>
    </w:p>
    <w:p w14:paraId="4C033EBF" w14:textId="02D8B1CB" w:rsidR="00A245C5" w:rsidRPr="00BD7A27" w:rsidRDefault="00FE3B3F" w:rsidP="00FE7955">
      <w:pPr>
        <w:pStyle w:val="ListParagraph"/>
        <w:numPr>
          <w:ilvl w:val="0"/>
          <w:numId w:val="41"/>
        </w:numPr>
        <w:rPr>
          <w:rFonts w:cstheme="minorHAnsi"/>
        </w:rPr>
      </w:pPr>
      <w:r w:rsidRPr="00BD7A27">
        <w:rPr>
          <w:rFonts w:cstheme="minorHAnsi"/>
        </w:rPr>
        <w:t>What is History?</w:t>
      </w:r>
    </w:p>
    <w:p w14:paraId="4E29791C" w14:textId="494E9E9A" w:rsidR="00FE3B3F" w:rsidRPr="00BD7A27" w:rsidRDefault="00FE3B3F" w:rsidP="00FE7955">
      <w:pPr>
        <w:pStyle w:val="ListParagraph"/>
        <w:numPr>
          <w:ilvl w:val="1"/>
          <w:numId w:val="41"/>
        </w:numPr>
        <w:rPr>
          <w:rFonts w:cstheme="minorHAnsi"/>
        </w:rPr>
      </w:pPr>
      <w:r w:rsidRPr="00BD7A27">
        <w:rPr>
          <w:rFonts w:cstheme="minorHAnsi"/>
          <w:color w:val="000000"/>
        </w:rPr>
        <w:t>What does a historian do?</w:t>
      </w:r>
    </w:p>
    <w:p w14:paraId="68276491" w14:textId="13638741" w:rsidR="00FE3B3F" w:rsidRPr="00BD7A27" w:rsidRDefault="00FE3B3F" w:rsidP="00FE7955">
      <w:pPr>
        <w:pStyle w:val="ListParagraph"/>
        <w:numPr>
          <w:ilvl w:val="1"/>
          <w:numId w:val="41"/>
        </w:numPr>
        <w:rPr>
          <w:rFonts w:cstheme="minorHAnsi"/>
        </w:rPr>
      </w:pPr>
      <w:r w:rsidRPr="00BD7A27">
        <w:rPr>
          <w:rFonts w:cstheme="minorHAnsi"/>
          <w:color w:val="000000"/>
        </w:rPr>
        <w:t xml:space="preserve"> How does </w:t>
      </w:r>
      <w:r w:rsidR="00EA5235" w:rsidRPr="00BD7A27">
        <w:rPr>
          <w:rFonts w:cstheme="minorHAnsi"/>
          <w:color w:val="000000"/>
        </w:rPr>
        <w:t>historian</w:t>
      </w:r>
      <w:r w:rsidRPr="00BD7A27">
        <w:rPr>
          <w:rFonts w:cstheme="minorHAnsi"/>
          <w:color w:val="000000"/>
        </w:rPr>
        <w:t xml:space="preserve"> work?</w:t>
      </w:r>
    </w:p>
    <w:p w14:paraId="77D4A30C" w14:textId="1D1F92A1" w:rsidR="00FE3B3F" w:rsidRPr="00BD7A27" w:rsidRDefault="00FE3B3F" w:rsidP="00FE7955">
      <w:pPr>
        <w:pStyle w:val="ListParagraph"/>
        <w:numPr>
          <w:ilvl w:val="1"/>
          <w:numId w:val="41"/>
        </w:numPr>
        <w:rPr>
          <w:rFonts w:cstheme="minorHAnsi"/>
        </w:rPr>
      </w:pPr>
      <w:r w:rsidRPr="00BD7A27">
        <w:rPr>
          <w:rFonts w:cstheme="minorHAnsi"/>
          <w:color w:val="000000"/>
        </w:rPr>
        <w:t xml:space="preserve"> Historical Research - think like a </w:t>
      </w:r>
      <w:r w:rsidR="00EA5235" w:rsidRPr="00BD7A27">
        <w:rPr>
          <w:rFonts w:cstheme="minorHAnsi"/>
          <w:color w:val="000000"/>
        </w:rPr>
        <w:t>historian.</w:t>
      </w:r>
    </w:p>
    <w:p w14:paraId="5796F54C" w14:textId="3ED6F80F" w:rsidR="00FE3B3F" w:rsidRPr="00BD7A27" w:rsidRDefault="00FE3B3F" w:rsidP="00FE7955">
      <w:pPr>
        <w:pStyle w:val="ListParagraph"/>
        <w:numPr>
          <w:ilvl w:val="0"/>
          <w:numId w:val="41"/>
        </w:numPr>
        <w:rPr>
          <w:rFonts w:cstheme="minorHAnsi"/>
        </w:rPr>
      </w:pPr>
      <w:r w:rsidRPr="00BD7A27">
        <w:rPr>
          <w:rFonts w:cstheme="minorHAnsi"/>
        </w:rPr>
        <w:t>Transitional Chapter</w:t>
      </w:r>
      <w:r w:rsidR="00495CE8">
        <w:rPr>
          <w:rFonts w:cstheme="minorHAnsi"/>
        </w:rPr>
        <w:t xml:space="preserve"> – The Americas</w:t>
      </w:r>
      <w:r w:rsidR="00456B3F">
        <w:rPr>
          <w:rFonts w:cstheme="minorHAnsi"/>
        </w:rPr>
        <w:t xml:space="preserve">, </w:t>
      </w:r>
      <w:r w:rsidR="00AD4618">
        <w:rPr>
          <w:rFonts w:cstheme="minorHAnsi"/>
        </w:rPr>
        <w:t>Europe,</w:t>
      </w:r>
      <w:r w:rsidR="00456B3F">
        <w:rPr>
          <w:rFonts w:cstheme="minorHAnsi"/>
        </w:rPr>
        <w:t xml:space="preserve"> and Africa before 1492</w:t>
      </w:r>
    </w:p>
    <w:p w14:paraId="7744DD1E" w14:textId="5653BB4F" w:rsidR="00FE3B3F" w:rsidRDefault="00FE3B3F" w:rsidP="00FE7955">
      <w:pPr>
        <w:pStyle w:val="ListParagraph"/>
        <w:numPr>
          <w:ilvl w:val="1"/>
          <w:numId w:val="41"/>
        </w:numPr>
        <w:rPr>
          <w:rFonts w:cstheme="minorHAnsi"/>
        </w:rPr>
      </w:pPr>
      <w:r w:rsidRPr="00BD7A27">
        <w:rPr>
          <w:rFonts w:cstheme="minorHAnsi"/>
        </w:rPr>
        <w:t>Note: The Transitional Chapter provides review topics for students to reinforce the content acquired in previous years</w:t>
      </w:r>
    </w:p>
    <w:p w14:paraId="22397738" w14:textId="494A9998" w:rsidR="00EC6CB0" w:rsidRPr="00EC6CB0" w:rsidRDefault="00EC6CB0" w:rsidP="00FE7955">
      <w:pPr>
        <w:pStyle w:val="ListParagraph"/>
        <w:numPr>
          <w:ilvl w:val="0"/>
          <w:numId w:val="41"/>
        </w:numPr>
        <w:rPr>
          <w:rFonts w:cstheme="minorHAnsi"/>
        </w:rPr>
      </w:pPr>
      <w:r w:rsidRPr="00EC6CB0">
        <w:rPr>
          <w:rFonts w:cstheme="minorHAnsi"/>
        </w:rPr>
        <w:t>Early Globalization: The Atlantic World, 1492–1650</w:t>
      </w:r>
    </w:p>
    <w:p w14:paraId="119F67BA" w14:textId="1E8401ED" w:rsidR="00EC6CB0" w:rsidRPr="00EC6CB0" w:rsidRDefault="00EC6CB0" w:rsidP="00FE7955">
      <w:pPr>
        <w:pStyle w:val="ListParagraph"/>
        <w:numPr>
          <w:ilvl w:val="0"/>
          <w:numId w:val="41"/>
        </w:numPr>
        <w:rPr>
          <w:rFonts w:cstheme="minorHAnsi"/>
        </w:rPr>
      </w:pPr>
      <w:r w:rsidRPr="00EC6CB0">
        <w:rPr>
          <w:rFonts w:cstheme="minorHAnsi"/>
        </w:rPr>
        <w:t>Creating New Social Orders: Colonial Societies, 1500–1700</w:t>
      </w:r>
    </w:p>
    <w:p w14:paraId="2B5B0FE1" w14:textId="64EE2165" w:rsidR="00EC6CB0" w:rsidRPr="00EC6CB0" w:rsidRDefault="00EC6CB0" w:rsidP="00FE7955">
      <w:pPr>
        <w:pStyle w:val="ListParagraph"/>
        <w:numPr>
          <w:ilvl w:val="0"/>
          <w:numId w:val="41"/>
        </w:numPr>
        <w:rPr>
          <w:rFonts w:cstheme="minorHAnsi"/>
        </w:rPr>
      </w:pPr>
      <w:r w:rsidRPr="00EC6CB0">
        <w:rPr>
          <w:rFonts w:cstheme="minorHAnsi"/>
        </w:rPr>
        <w:t>Rule Britannia! The English Empire, 1660–1763</w:t>
      </w:r>
    </w:p>
    <w:p w14:paraId="5F7D0540" w14:textId="78620F33" w:rsidR="00EC6CB0" w:rsidRPr="00EC6CB0" w:rsidRDefault="00EC6CB0" w:rsidP="00FE7955">
      <w:pPr>
        <w:pStyle w:val="ListParagraph"/>
        <w:numPr>
          <w:ilvl w:val="0"/>
          <w:numId w:val="41"/>
        </w:numPr>
        <w:rPr>
          <w:rFonts w:cstheme="minorHAnsi"/>
        </w:rPr>
      </w:pPr>
      <w:r w:rsidRPr="00EC6CB0">
        <w:rPr>
          <w:rFonts w:cstheme="minorHAnsi"/>
        </w:rPr>
        <w:t>Imperial Reforms and Colonial Protests, 1763-1774</w:t>
      </w:r>
    </w:p>
    <w:p w14:paraId="5A3F5246" w14:textId="2058592E" w:rsidR="00EC6CB0" w:rsidRPr="00EC6CB0" w:rsidRDefault="00EC6CB0" w:rsidP="00FE7955">
      <w:pPr>
        <w:pStyle w:val="ListParagraph"/>
        <w:numPr>
          <w:ilvl w:val="0"/>
          <w:numId w:val="41"/>
        </w:numPr>
        <w:rPr>
          <w:rFonts w:cstheme="minorHAnsi"/>
        </w:rPr>
      </w:pPr>
      <w:r w:rsidRPr="00EC6CB0">
        <w:rPr>
          <w:rFonts w:cstheme="minorHAnsi"/>
        </w:rPr>
        <w:t>America's War for Independence, 1775-1783</w:t>
      </w:r>
    </w:p>
    <w:p w14:paraId="18C770C2" w14:textId="6000F8DE" w:rsidR="00FE7955" w:rsidRDefault="00EC6CB0" w:rsidP="00FE7955">
      <w:pPr>
        <w:pStyle w:val="ListParagraph"/>
        <w:numPr>
          <w:ilvl w:val="0"/>
          <w:numId w:val="41"/>
        </w:numPr>
        <w:rPr>
          <w:rFonts w:cstheme="minorHAnsi"/>
        </w:rPr>
      </w:pPr>
      <w:r w:rsidRPr="00EC6CB0">
        <w:rPr>
          <w:rFonts w:cstheme="minorHAnsi"/>
        </w:rPr>
        <w:lastRenderedPageBreak/>
        <w:t>Creating Republican Governments, 1776–1790</w:t>
      </w:r>
    </w:p>
    <w:p w14:paraId="606BAC60" w14:textId="584812AA" w:rsidR="00FE7955" w:rsidRDefault="00EC6CB0" w:rsidP="00FE7955">
      <w:pPr>
        <w:pStyle w:val="ListParagraph"/>
        <w:numPr>
          <w:ilvl w:val="0"/>
          <w:numId w:val="41"/>
        </w:numPr>
        <w:rPr>
          <w:rFonts w:cstheme="minorHAnsi"/>
        </w:rPr>
      </w:pPr>
      <w:r w:rsidRPr="00FE7955">
        <w:rPr>
          <w:rFonts w:cstheme="minorHAnsi"/>
        </w:rPr>
        <w:t>Growing Pains: The New Republic, 1790–1820</w:t>
      </w:r>
    </w:p>
    <w:p w14:paraId="11E05652" w14:textId="0CACB27D" w:rsidR="0025629A" w:rsidRDefault="00EC6CB0" w:rsidP="0025629A">
      <w:pPr>
        <w:pStyle w:val="ListParagraph"/>
        <w:numPr>
          <w:ilvl w:val="0"/>
          <w:numId w:val="41"/>
        </w:numPr>
        <w:rPr>
          <w:rFonts w:cstheme="minorHAnsi"/>
        </w:rPr>
      </w:pPr>
      <w:r w:rsidRPr="00FE7955">
        <w:rPr>
          <w:rFonts w:cstheme="minorHAnsi"/>
        </w:rPr>
        <w:t>Industrial Transformation in the North, 1800–1850</w:t>
      </w:r>
    </w:p>
    <w:p w14:paraId="26F4A2D5" w14:textId="36483F2F" w:rsidR="0025629A" w:rsidRDefault="00EC6CB0" w:rsidP="0025629A">
      <w:pPr>
        <w:pStyle w:val="ListParagraph"/>
        <w:numPr>
          <w:ilvl w:val="0"/>
          <w:numId w:val="41"/>
        </w:numPr>
        <w:rPr>
          <w:rFonts w:cstheme="minorHAnsi"/>
        </w:rPr>
      </w:pPr>
      <w:r w:rsidRPr="0025629A">
        <w:rPr>
          <w:rFonts w:cstheme="minorHAnsi"/>
        </w:rPr>
        <w:t>Jacksonian Democracy, 1820–1840</w:t>
      </w:r>
    </w:p>
    <w:p w14:paraId="19896634" w14:textId="20AD5FFD" w:rsidR="0025629A" w:rsidRDefault="00EC6CB0" w:rsidP="0025629A">
      <w:pPr>
        <w:pStyle w:val="ListParagraph"/>
        <w:numPr>
          <w:ilvl w:val="0"/>
          <w:numId w:val="41"/>
        </w:numPr>
        <w:rPr>
          <w:rFonts w:cstheme="minorHAnsi"/>
        </w:rPr>
      </w:pPr>
      <w:r w:rsidRPr="0025629A">
        <w:rPr>
          <w:rFonts w:cstheme="minorHAnsi"/>
        </w:rPr>
        <w:t>A Nation on the Move: Westward Expansion, 1800–1860</w:t>
      </w:r>
    </w:p>
    <w:p w14:paraId="43405343" w14:textId="1A982B16" w:rsidR="0025629A" w:rsidRDefault="00EC6CB0" w:rsidP="0025629A">
      <w:pPr>
        <w:pStyle w:val="ListParagraph"/>
        <w:numPr>
          <w:ilvl w:val="0"/>
          <w:numId w:val="41"/>
        </w:numPr>
        <w:rPr>
          <w:rFonts w:cstheme="minorHAnsi"/>
        </w:rPr>
      </w:pPr>
      <w:r w:rsidRPr="0025629A">
        <w:rPr>
          <w:rFonts w:cstheme="minorHAnsi"/>
        </w:rPr>
        <w:t>Cotton is King: The Antebellum South, 1800–1860</w:t>
      </w:r>
    </w:p>
    <w:p w14:paraId="457E259F" w14:textId="0B84CD91" w:rsidR="0025629A" w:rsidRDefault="00EC6CB0" w:rsidP="0025629A">
      <w:pPr>
        <w:pStyle w:val="ListParagraph"/>
        <w:numPr>
          <w:ilvl w:val="0"/>
          <w:numId w:val="41"/>
        </w:numPr>
        <w:rPr>
          <w:rFonts w:cstheme="minorHAnsi"/>
        </w:rPr>
      </w:pPr>
      <w:r w:rsidRPr="0025629A">
        <w:rPr>
          <w:rFonts w:cstheme="minorHAnsi"/>
        </w:rPr>
        <w:t>Antebellum Idealism and Reform Impulses, 1820–1860</w:t>
      </w:r>
    </w:p>
    <w:p w14:paraId="2F454A11" w14:textId="2A640EF9" w:rsidR="0025629A" w:rsidRDefault="00EC6CB0" w:rsidP="0025629A">
      <w:pPr>
        <w:pStyle w:val="ListParagraph"/>
        <w:numPr>
          <w:ilvl w:val="0"/>
          <w:numId w:val="41"/>
        </w:numPr>
        <w:rPr>
          <w:rFonts w:cstheme="minorHAnsi"/>
        </w:rPr>
      </w:pPr>
      <w:r w:rsidRPr="0025629A">
        <w:rPr>
          <w:rFonts w:cstheme="minorHAnsi"/>
        </w:rPr>
        <w:t xml:space="preserve">Troubled Times: </w:t>
      </w:r>
      <w:r w:rsidR="00F131F1" w:rsidRPr="0025629A">
        <w:rPr>
          <w:rFonts w:cstheme="minorHAnsi"/>
        </w:rPr>
        <w:t>The</w:t>
      </w:r>
      <w:r w:rsidRPr="0025629A">
        <w:rPr>
          <w:rFonts w:cstheme="minorHAnsi"/>
        </w:rPr>
        <w:t xml:space="preserve"> Tumultuous 1850s</w:t>
      </w:r>
    </w:p>
    <w:p w14:paraId="3CD64399" w14:textId="20263D67" w:rsidR="0025629A" w:rsidRDefault="00EC6CB0" w:rsidP="0025629A">
      <w:pPr>
        <w:pStyle w:val="ListParagraph"/>
        <w:numPr>
          <w:ilvl w:val="0"/>
          <w:numId w:val="41"/>
        </w:numPr>
        <w:rPr>
          <w:rFonts w:cstheme="minorHAnsi"/>
        </w:rPr>
      </w:pPr>
      <w:r w:rsidRPr="0025629A">
        <w:rPr>
          <w:rFonts w:cstheme="minorHAnsi"/>
        </w:rPr>
        <w:t>The Civil War, 1860–1865</w:t>
      </w:r>
    </w:p>
    <w:p w14:paraId="51B1A340" w14:textId="2DF30EAA" w:rsidR="0025629A" w:rsidRDefault="00EC6CB0" w:rsidP="0025629A">
      <w:pPr>
        <w:pStyle w:val="ListParagraph"/>
        <w:numPr>
          <w:ilvl w:val="0"/>
          <w:numId w:val="41"/>
        </w:numPr>
        <w:rPr>
          <w:rFonts w:cstheme="minorHAnsi"/>
        </w:rPr>
      </w:pPr>
      <w:r w:rsidRPr="0025629A">
        <w:rPr>
          <w:rFonts w:cstheme="minorHAnsi"/>
        </w:rPr>
        <w:t>The Era of Reconstruction, 1865–1877</w:t>
      </w:r>
    </w:p>
    <w:p w14:paraId="783BA9C4" w14:textId="4B78808B" w:rsidR="0025629A" w:rsidRDefault="00EC6CB0" w:rsidP="0025629A">
      <w:pPr>
        <w:pStyle w:val="ListParagraph"/>
        <w:numPr>
          <w:ilvl w:val="0"/>
          <w:numId w:val="41"/>
        </w:numPr>
        <w:rPr>
          <w:rFonts w:cstheme="minorHAnsi"/>
        </w:rPr>
      </w:pPr>
      <w:r w:rsidRPr="0025629A">
        <w:rPr>
          <w:rFonts w:cstheme="minorHAnsi"/>
        </w:rPr>
        <w:t>Go West Young Man! Westward Expansion, 1840-1900</w:t>
      </w:r>
    </w:p>
    <w:p w14:paraId="5600BA29" w14:textId="6C7D7004" w:rsidR="0025629A" w:rsidRDefault="00EC6CB0" w:rsidP="0025629A">
      <w:pPr>
        <w:pStyle w:val="ListParagraph"/>
        <w:numPr>
          <w:ilvl w:val="0"/>
          <w:numId w:val="41"/>
        </w:numPr>
        <w:rPr>
          <w:rFonts w:cstheme="minorHAnsi"/>
        </w:rPr>
      </w:pPr>
      <w:r w:rsidRPr="0025629A">
        <w:rPr>
          <w:rFonts w:cstheme="minorHAnsi"/>
        </w:rPr>
        <w:t>Industrialization and the Rise of Big Business, 1870-1900</w:t>
      </w:r>
    </w:p>
    <w:p w14:paraId="07D34FEA" w14:textId="4189E515" w:rsidR="00AD4618" w:rsidRDefault="00EC6CB0" w:rsidP="00AD4618">
      <w:pPr>
        <w:pStyle w:val="ListParagraph"/>
        <w:numPr>
          <w:ilvl w:val="0"/>
          <w:numId w:val="41"/>
        </w:numPr>
        <w:rPr>
          <w:rFonts w:cstheme="minorHAnsi"/>
        </w:rPr>
      </w:pPr>
      <w:r w:rsidRPr="0025629A">
        <w:rPr>
          <w:rFonts w:cstheme="minorHAnsi"/>
        </w:rPr>
        <w:t>The Growing Pains of Urbanization, 1870-1900</w:t>
      </w:r>
    </w:p>
    <w:p w14:paraId="03CE38F7" w14:textId="6BF931CD" w:rsidR="00AD4618" w:rsidRDefault="00EC6CB0" w:rsidP="00AD4618">
      <w:pPr>
        <w:pStyle w:val="ListParagraph"/>
        <w:numPr>
          <w:ilvl w:val="0"/>
          <w:numId w:val="41"/>
        </w:numPr>
        <w:rPr>
          <w:rFonts w:cstheme="minorHAnsi"/>
        </w:rPr>
      </w:pPr>
      <w:r w:rsidRPr="00AD4618">
        <w:rPr>
          <w:rFonts w:cstheme="minorHAnsi"/>
        </w:rPr>
        <w:t>Politics in the Gilded Age, 1870-1900</w:t>
      </w:r>
    </w:p>
    <w:p w14:paraId="0991C353" w14:textId="6D34CB54" w:rsidR="00AD4618" w:rsidRDefault="00EC6CB0" w:rsidP="00AD4618">
      <w:pPr>
        <w:pStyle w:val="ListParagraph"/>
        <w:numPr>
          <w:ilvl w:val="0"/>
          <w:numId w:val="41"/>
        </w:numPr>
        <w:rPr>
          <w:rFonts w:cstheme="minorHAnsi"/>
        </w:rPr>
      </w:pPr>
      <w:r w:rsidRPr="00AD4618">
        <w:rPr>
          <w:rFonts w:cstheme="minorHAnsi"/>
        </w:rPr>
        <w:t>Leading the Way: The Progressive Movement, 1890-1920</w:t>
      </w:r>
    </w:p>
    <w:p w14:paraId="2DFCCB08" w14:textId="48488903" w:rsidR="00AD4618" w:rsidRDefault="00EC6CB0" w:rsidP="00AD4618">
      <w:pPr>
        <w:pStyle w:val="ListParagraph"/>
        <w:numPr>
          <w:ilvl w:val="0"/>
          <w:numId w:val="41"/>
        </w:numPr>
        <w:rPr>
          <w:rFonts w:cstheme="minorHAnsi"/>
        </w:rPr>
      </w:pPr>
      <w:r w:rsidRPr="00AD4618">
        <w:rPr>
          <w:rFonts w:cstheme="minorHAnsi"/>
        </w:rPr>
        <w:t>Age of Empire: American Foreign Policy, 1890-1914</w:t>
      </w:r>
    </w:p>
    <w:p w14:paraId="5A13122B" w14:textId="7B7AB247" w:rsidR="00AD4618" w:rsidRDefault="00EC6CB0" w:rsidP="00AD4618">
      <w:pPr>
        <w:pStyle w:val="ListParagraph"/>
        <w:numPr>
          <w:ilvl w:val="0"/>
          <w:numId w:val="41"/>
        </w:numPr>
        <w:rPr>
          <w:rFonts w:cstheme="minorHAnsi"/>
        </w:rPr>
      </w:pPr>
      <w:r w:rsidRPr="00AD4618">
        <w:rPr>
          <w:rFonts w:cstheme="minorHAnsi"/>
        </w:rPr>
        <w:t>Americans and the Great War, 1914-1919</w:t>
      </w:r>
    </w:p>
    <w:p w14:paraId="7D5FE136" w14:textId="7C4D9F04" w:rsidR="00AD4618" w:rsidRDefault="00EC6CB0" w:rsidP="00AD4618">
      <w:pPr>
        <w:pStyle w:val="ListParagraph"/>
        <w:numPr>
          <w:ilvl w:val="0"/>
          <w:numId w:val="41"/>
        </w:numPr>
        <w:rPr>
          <w:rFonts w:cstheme="minorHAnsi"/>
        </w:rPr>
      </w:pPr>
      <w:r w:rsidRPr="00AD4618">
        <w:rPr>
          <w:rFonts w:cstheme="minorHAnsi"/>
        </w:rPr>
        <w:t>The Jazz Age: Redefining the Nation, 1919-1929</w:t>
      </w:r>
    </w:p>
    <w:p w14:paraId="69826221" w14:textId="246E494A" w:rsidR="00AD4618" w:rsidRDefault="00EC6CB0" w:rsidP="00AD4618">
      <w:pPr>
        <w:pStyle w:val="ListParagraph"/>
        <w:numPr>
          <w:ilvl w:val="0"/>
          <w:numId w:val="41"/>
        </w:numPr>
        <w:rPr>
          <w:rFonts w:cstheme="minorHAnsi"/>
        </w:rPr>
      </w:pPr>
      <w:r w:rsidRPr="00AD4618">
        <w:rPr>
          <w:rFonts w:cstheme="minorHAnsi"/>
        </w:rPr>
        <w:t>Brother, Can You Spare a Dime? The Great Depression, 1929-1932</w:t>
      </w:r>
    </w:p>
    <w:p w14:paraId="54919F7D" w14:textId="13D8A456" w:rsidR="00AD4618" w:rsidRDefault="00EC6CB0" w:rsidP="00AD4618">
      <w:pPr>
        <w:pStyle w:val="ListParagraph"/>
        <w:numPr>
          <w:ilvl w:val="0"/>
          <w:numId w:val="41"/>
        </w:numPr>
        <w:rPr>
          <w:rFonts w:cstheme="minorHAnsi"/>
        </w:rPr>
      </w:pPr>
      <w:r w:rsidRPr="00AD4618">
        <w:rPr>
          <w:rFonts w:cstheme="minorHAnsi"/>
        </w:rPr>
        <w:t>Franklin Roosevelt and the New Deal, 1932-1941</w:t>
      </w:r>
    </w:p>
    <w:p w14:paraId="17B99892" w14:textId="369A7B45" w:rsidR="00AD4618" w:rsidRDefault="00EC6CB0" w:rsidP="00AD4618">
      <w:pPr>
        <w:pStyle w:val="ListParagraph"/>
        <w:numPr>
          <w:ilvl w:val="0"/>
          <w:numId w:val="41"/>
        </w:numPr>
        <w:rPr>
          <w:rFonts w:cstheme="minorHAnsi"/>
        </w:rPr>
      </w:pPr>
      <w:r w:rsidRPr="00AD4618">
        <w:rPr>
          <w:rFonts w:cstheme="minorHAnsi"/>
        </w:rPr>
        <w:t>Fighting the Good Fight in World War II, 1941-1945</w:t>
      </w:r>
    </w:p>
    <w:p w14:paraId="148373D6" w14:textId="50A2CFAE" w:rsidR="00AD4618" w:rsidRDefault="00EC6CB0" w:rsidP="00AD4618">
      <w:pPr>
        <w:pStyle w:val="ListParagraph"/>
        <w:numPr>
          <w:ilvl w:val="0"/>
          <w:numId w:val="41"/>
        </w:numPr>
        <w:rPr>
          <w:rFonts w:cstheme="minorHAnsi"/>
        </w:rPr>
      </w:pPr>
      <w:r w:rsidRPr="00AD4618">
        <w:rPr>
          <w:rFonts w:cstheme="minorHAnsi"/>
        </w:rPr>
        <w:t>Post-War Prosperity and Cold War Fears, 1945-1960</w:t>
      </w:r>
    </w:p>
    <w:p w14:paraId="3DDEB398" w14:textId="2BEFDAD4" w:rsidR="00AD4618" w:rsidRDefault="00EC6CB0" w:rsidP="00AD4618">
      <w:pPr>
        <w:pStyle w:val="ListParagraph"/>
        <w:numPr>
          <w:ilvl w:val="0"/>
          <w:numId w:val="41"/>
        </w:numPr>
        <w:rPr>
          <w:rFonts w:cstheme="minorHAnsi"/>
        </w:rPr>
      </w:pPr>
      <w:r w:rsidRPr="00AD4618">
        <w:rPr>
          <w:rFonts w:cstheme="minorHAnsi"/>
        </w:rPr>
        <w:t>Contesting Futures: America in the 1960s</w:t>
      </w:r>
    </w:p>
    <w:p w14:paraId="28D2DFB3" w14:textId="4445DD4E" w:rsidR="00AD4618" w:rsidRDefault="00EC6CB0" w:rsidP="00AD4618">
      <w:pPr>
        <w:pStyle w:val="ListParagraph"/>
        <w:numPr>
          <w:ilvl w:val="0"/>
          <w:numId w:val="41"/>
        </w:numPr>
        <w:rPr>
          <w:rFonts w:cstheme="minorHAnsi"/>
        </w:rPr>
      </w:pPr>
      <w:r w:rsidRPr="00AD4618">
        <w:rPr>
          <w:rFonts w:cstheme="minorHAnsi"/>
        </w:rPr>
        <w:t>Political Storms at Home and Abroad, 1968-1980</w:t>
      </w:r>
    </w:p>
    <w:p w14:paraId="01F9EFBA" w14:textId="5FED8944" w:rsidR="00AD4618" w:rsidRPr="00AD4618" w:rsidRDefault="00EC6CB0" w:rsidP="00AD4618">
      <w:pPr>
        <w:pStyle w:val="ListParagraph"/>
        <w:numPr>
          <w:ilvl w:val="0"/>
          <w:numId w:val="41"/>
        </w:numPr>
        <w:rPr>
          <w:rFonts w:cstheme="minorHAnsi"/>
        </w:rPr>
      </w:pPr>
      <w:r w:rsidRPr="00AD4618">
        <w:rPr>
          <w:rFonts w:cstheme="minorHAnsi"/>
        </w:rPr>
        <w:t>From Cold War to Culture Wars, 1980-2000</w:t>
      </w:r>
    </w:p>
    <w:p w14:paraId="28842749" w14:textId="1FCF5D2B" w:rsidR="00EC6CB0" w:rsidRDefault="00EC6CB0" w:rsidP="00AD4618">
      <w:pPr>
        <w:pStyle w:val="ListParagraph"/>
        <w:numPr>
          <w:ilvl w:val="0"/>
          <w:numId w:val="41"/>
        </w:numPr>
        <w:rPr>
          <w:rFonts w:cstheme="minorHAnsi"/>
        </w:rPr>
      </w:pPr>
      <w:r w:rsidRPr="00AD4618">
        <w:rPr>
          <w:rFonts w:cstheme="minorHAnsi"/>
        </w:rPr>
        <w:t>The Challenges of the Twenty-First Century</w:t>
      </w:r>
    </w:p>
    <w:p w14:paraId="4EDE9798" w14:textId="77777777" w:rsidR="00F131F1" w:rsidRDefault="00F131F1" w:rsidP="00F131F1">
      <w:pPr>
        <w:pStyle w:val="ListParagraph"/>
        <w:rPr>
          <w:rFonts w:cstheme="minorHAnsi"/>
        </w:rPr>
      </w:pPr>
    </w:p>
    <w:p w14:paraId="6656047C" w14:textId="0BD6EA13" w:rsidR="00F131F1" w:rsidRDefault="00F131F1" w:rsidP="00F131F1">
      <w:pPr>
        <w:pStyle w:val="ListParagraph"/>
        <w:rPr>
          <w:rFonts w:cstheme="minorHAnsi"/>
        </w:rPr>
      </w:pPr>
      <w:r>
        <w:rPr>
          <w:rFonts w:cstheme="minorHAnsi"/>
        </w:rPr>
        <w:t>Appendixes</w:t>
      </w:r>
    </w:p>
    <w:p w14:paraId="27DE1BCB" w14:textId="77777777" w:rsidR="00F131F1" w:rsidRDefault="00B50542" w:rsidP="00F131F1">
      <w:pPr>
        <w:pStyle w:val="ListParagraph"/>
        <w:numPr>
          <w:ilvl w:val="0"/>
          <w:numId w:val="44"/>
        </w:numPr>
        <w:rPr>
          <w:rFonts w:cstheme="minorHAnsi"/>
        </w:rPr>
      </w:pPr>
      <w:hyperlink r:id="rId9" w:history="1">
        <w:r w:rsidR="00F131F1" w:rsidRPr="00F131F1">
          <w:rPr>
            <w:rStyle w:val="os-text"/>
            <w:rFonts w:cstheme="minorHAnsi"/>
          </w:rPr>
          <w:t>The Declaration of Independence</w:t>
        </w:r>
      </w:hyperlink>
    </w:p>
    <w:p w14:paraId="19E070CA" w14:textId="77777777" w:rsidR="00F131F1" w:rsidRDefault="00B50542" w:rsidP="00F131F1">
      <w:pPr>
        <w:pStyle w:val="ListParagraph"/>
        <w:numPr>
          <w:ilvl w:val="0"/>
          <w:numId w:val="44"/>
        </w:numPr>
        <w:rPr>
          <w:rFonts w:cstheme="minorHAnsi"/>
        </w:rPr>
      </w:pPr>
      <w:hyperlink r:id="rId10" w:history="1">
        <w:r w:rsidR="00F131F1" w:rsidRPr="00F131F1">
          <w:rPr>
            <w:rStyle w:val="os-text"/>
            <w:rFonts w:cstheme="minorHAnsi"/>
          </w:rPr>
          <w:t>The Constitution of the United States</w:t>
        </w:r>
      </w:hyperlink>
    </w:p>
    <w:p w14:paraId="74081D29" w14:textId="77777777" w:rsidR="00F131F1" w:rsidRDefault="00B50542" w:rsidP="00F131F1">
      <w:pPr>
        <w:pStyle w:val="ListParagraph"/>
        <w:numPr>
          <w:ilvl w:val="0"/>
          <w:numId w:val="44"/>
        </w:numPr>
        <w:rPr>
          <w:rFonts w:cstheme="minorHAnsi"/>
        </w:rPr>
      </w:pPr>
      <w:hyperlink r:id="rId11" w:history="1">
        <w:r w:rsidR="00F131F1" w:rsidRPr="00F131F1">
          <w:rPr>
            <w:rStyle w:val="os-text"/>
            <w:rFonts w:cstheme="minorHAnsi"/>
          </w:rPr>
          <w:t>Presidents of the United States of America</w:t>
        </w:r>
      </w:hyperlink>
    </w:p>
    <w:p w14:paraId="6BCFFCA5" w14:textId="77777777" w:rsidR="00F131F1" w:rsidRDefault="00B50542" w:rsidP="00F131F1">
      <w:pPr>
        <w:pStyle w:val="ListParagraph"/>
        <w:numPr>
          <w:ilvl w:val="0"/>
          <w:numId w:val="44"/>
        </w:numPr>
        <w:rPr>
          <w:rFonts w:cstheme="minorHAnsi"/>
        </w:rPr>
      </w:pPr>
      <w:hyperlink r:id="rId12" w:history="1">
        <w:r w:rsidR="00F131F1" w:rsidRPr="00F131F1">
          <w:rPr>
            <w:rStyle w:val="os-text"/>
            <w:rFonts w:cstheme="minorHAnsi"/>
          </w:rPr>
          <w:t>U.S. Political Map</w:t>
        </w:r>
      </w:hyperlink>
    </w:p>
    <w:p w14:paraId="2441D00B" w14:textId="77777777" w:rsidR="00F131F1" w:rsidRDefault="00B50542" w:rsidP="00F131F1">
      <w:pPr>
        <w:pStyle w:val="ListParagraph"/>
        <w:numPr>
          <w:ilvl w:val="0"/>
          <w:numId w:val="44"/>
        </w:numPr>
        <w:rPr>
          <w:rFonts w:cstheme="minorHAnsi"/>
        </w:rPr>
      </w:pPr>
      <w:hyperlink r:id="rId13" w:history="1">
        <w:r w:rsidR="00F131F1" w:rsidRPr="00F131F1">
          <w:rPr>
            <w:rStyle w:val="os-text"/>
            <w:rFonts w:cstheme="minorHAnsi"/>
          </w:rPr>
          <w:t>U.S. Topographical Map</w:t>
        </w:r>
      </w:hyperlink>
    </w:p>
    <w:p w14:paraId="06B944B2" w14:textId="0637C308" w:rsidR="00F131F1" w:rsidRPr="00F131F1" w:rsidRDefault="00B50542" w:rsidP="00F131F1">
      <w:pPr>
        <w:pStyle w:val="ListParagraph"/>
        <w:numPr>
          <w:ilvl w:val="0"/>
          <w:numId w:val="44"/>
        </w:numPr>
        <w:rPr>
          <w:rFonts w:cstheme="minorHAnsi"/>
        </w:rPr>
      </w:pPr>
      <w:hyperlink r:id="rId14" w:history="1">
        <w:r w:rsidR="00F131F1" w:rsidRPr="00F131F1">
          <w:rPr>
            <w:rStyle w:val="os-text"/>
            <w:rFonts w:cstheme="minorHAnsi"/>
          </w:rPr>
          <w:t>United States Population Chart</w:t>
        </w:r>
      </w:hyperlink>
    </w:p>
    <w:p w14:paraId="18E7F3A2" w14:textId="578D6D07" w:rsidR="00613E6F" w:rsidRDefault="001B4F9B" w:rsidP="002434D3">
      <w:pPr>
        <w:pStyle w:val="ListParagraph"/>
        <w:numPr>
          <w:ilvl w:val="0"/>
          <w:numId w:val="2"/>
        </w:numPr>
        <w:rPr>
          <w:rFonts w:cstheme="minorHAnsi"/>
          <w:b/>
          <w:bCs/>
        </w:rPr>
      </w:pPr>
      <w:r>
        <w:rPr>
          <w:rFonts w:cstheme="minorHAnsi"/>
          <w:b/>
          <w:bCs/>
        </w:rPr>
        <w:t>THEMATIC CALENDAR</w:t>
      </w:r>
    </w:p>
    <w:tbl>
      <w:tblPr>
        <w:tblStyle w:val="GridTable4-Accent5"/>
        <w:tblW w:w="0" w:type="auto"/>
        <w:tblLook w:val="04A0" w:firstRow="1" w:lastRow="0" w:firstColumn="1" w:lastColumn="0" w:noHBand="0" w:noVBand="1"/>
      </w:tblPr>
      <w:tblGrid>
        <w:gridCol w:w="3064"/>
        <w:gridCol w:w="631"/>
        <w:gridCol w:w="684"/>
        <w:gridCol w:w="592"/>
        <w:gridCol w:w="643"/>
        <w:gridCol w:w="617"/>
        <w:gridCol w:w="575"/>
        <w:gridCol w:w="605"/>
        <w:gridCol w:w="654"/>
        <w:gridCol w:w="605"/>
        <w:gridCol w:w="680"/>
      </w:tblGrid>
      <w:tr w:rsidR="00C87B4C" w14:paraId="3C98EC4C" w14:textId="7C1C9FF3" w:rsidTr="009F5D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C91351" w14:textId="15528A62" w:rsidR="00EA3C49" w:rsidRDefault="001114B6" w:rsidP="001B4F9B">
            <w:pPr>
              <w:rPr>
                <w:rFonts w:cstheme="minorHAnsi"/>
              </w:rPr>
            </w:pPr>
            <w:r>
              <w:rPr>
                <w:rFonts w:cstheme="minorHAnsi"/>
              </w:rPr>
              <w:t>Thematic Units</w:t>
            </w:r>
          </w:p>
        </w:tc>
        <w:tc>
          <w:tcPr>
            <w:tcW w:w="0" w:type="auto"/>
          </w:tcPr>
          <w:p w14:paraId="1DF6E5D7" w14:textId="1B3CC207" w:rsidR="00EA3C49" w:rsidRDefault="001114B6" w:rsidP="001B4F9B">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Aug.</w:t>
            </w:r>
          </w:p>
        </w:tc>
        <w:tc>
          <w:tcPr>
            <w:tcW w:w="0" w:type="auto"/>
          </w:tcPr>
          <w:p w14:paraId="23DC33A9" w14:textId="78EC3E63" w:rsidR="00EA3C49" w:rsidRDefault="001114B6" w:rsidP="001B4F9B">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Sept.</w:t>
            </w:r>
          </w:p>
        </w:tc>
        <w:tc>
          <w:tcPr>
            <w:tcW w:w="0" w:type="auto"/>
          </w:tcPr>
          <w:p w14:paraId="51B6A9F8" w14:textId="05B2F1F7" w:rsidR="00EA3C49" w:rsidRDefault="001114B6" w:rsidP="001B4F9B">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Oct.</w:t>
            </w:r>
          </w:p>
        </w:tc>
        <w:tc>
          <w:tcPr>
            <w:tcW w:w="0" w:type="auto"/>
          </w:tcPr>
          <w:p w14:paraId="67A3652F" w14:textId="09C1F978" w:rsidR="00EA3C49" w:rsidRDefault="001114B6" w:rsidP="001B4F9B">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Nov.</w:t>
            </w:r>
          </w:p>
        </w:tc>
        <w:tc>
          <w:tcPr>
            <w:tcW w:w="0" w:type="auto"/>
          </w:tcPr>
          <w:p w14:paraId="026DB0F7" w14:textId="7AEAB637" w:rsidR="00EA3C49" w:rsidRDefault="001114B6" w:rsidP="001B4F9B">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Dec.</w:t>
            </w:r>
          </w:p>
        </w:tc>
        <w:tc>
          <w:tcPr>
            <w:tcW w:w="0" w:type="auto"/>
          </w:tcPr>
          <w:p w14:paraId="452AB4FE" w14:textId="023ABCE4" w:rsidR="00EA3C49" w:rsidRDefault="001114B6" w:rsidP="001B4F9B">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Jan.</w:t>
            </w:r>
          </w:p>
        </w:tc>
        <w:tc>
          <w:tcPr>
            <w:tcW w:w="0" w:type="auto"/>
          </w:tcPr>
          <w:p w14:paraId="126E5623" w14:textId="5953AEFF" w:rsidR="00EA3C49" w:rsidRDefault="001114B6" w:rsidP="001B4F9B">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Feb.</w:t>
            </w:r>
          </w:p>
        </w:tc>
        <w:tc>
          <w:tcPr>
            <w:tcW w:w="0" w:type="auto"/>
          </w:tcPr>
          <w:p w14:paraId="2DEB2960" w14:textId="78DF7C3D" w:rsidR="00EA3C49" w:rsidRDefault="001114B6" w:rsidP="001B4F9B">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Mar.</w:t>
            </w:r>
          </w:p>
        </w:tc>
        <w:tc>
          <w:tcPr>
            <w:tcW w:w="0" w:type="auto"/>
          </w:tcPr>
          <w:p w14:paraId="319F053E" w14:textId="1B7FC901" w:rsidR="00EA3C49" w:rsidRDefault="001114B6" w:rsidP="001B4F9B">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Apr.</w:t>
            </w:r>
          </w:p>
        </w:tc>
        <w:tc>
          <w:tcPr>
            <w:tcW w:w="0" w:type="auto"/>
          </w:tcPr>
          <w:p w14:paraId="713122B0" w14:textId="66FF4AA5" w:rsidR="00EA3C49" w:rsidRDefault="001114B6" w:rsidP="001B4F9B">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May.</w:t>
            </w:r>
          </w:p>
        </w:tc>
      </w:tr>
      <w:tr w:rsidR="00C87B4C" w14:paraId="5066B167" w14:textId="7F1D8128" w:rsidTr="009F5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ADF21B" w14:textId="109F9309" w:rsidR="00EA3C49" w:rsidRDefault="00E27577" w:rsidP="001B4F9B">
            <w:pPr>
              <w:rPr>
                <w:rFonts w:cstheme="minorHAnsi"/>
              </w:rPr>
            </w:pPr>
            <w:r>
              <w:rPr>
                <w:rFonts w:cstheme="minorHAnsi"/>
              </w:rPr>
              <w:t>US Geographical Map</w:t>
            </w:r>
          </w:p>
        </w:tc>
        <w:tc>
          <w:tcPr>
            <w:tcW w:w="0" w:type="auto"/>
          </w:tcPr>
          <w:p w14:paraId="192DCF20" w14:textId="059A4691" w:rsidR="00EA3C49" w:rsidRDefault="0055259D"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0" w:type="auto"/>
          </w:tcPr>
          <w:p w14:paraId="0D6FC5E3" w14:textId="0A91E393" w:rsidR="00EA3C49" w:rsidRDefault="0055259D"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0" w:type="auto"/>
          </w:tcPr>
          <w:p w14:paraId="14073EFA"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7507C86C"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46A0BBA3"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1F4B4557"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25AFEE61"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6958B58F"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0B3A233E"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29F0D2D2"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87B4C" w14:paraId="5A4BE357" w14:textId="37071E25" w:rsidTr="009F5DE1">
        <w:tc>
          <w:tcPr>
            <w:cnfStyle w:val="001000000000" w:firstRow="0" w:lastRow="0" w:firstColumn="1" w:lastColumn="0" w:oddVBand="0" w:evenVBand="0" w:oddHBand="0" w:evenHBand="0" w:firstRowFirstColumn="0" w:firstRowLastColumn="0" w:lastRowFirstColumn="0" w:lastRowLastColumn="0"/>
            <w:tcW w:w="0" w:type="auto"/>
          </w:tcPr>
          <w:p w14:paraId="0EB098E2" w14:textId="5DBD38C6" w:rsidR="00EA3C49" w:rsidRDefault="00E27577" w:rsidP="001B4F9B">
            <w:pPr>
              <w:rPr>
                <w:rFonts w:cstheme="minorHAnsi"/>
              </w:rPr>
            </w:pPr>
            <w:r>
              <w:rPr>
                <w:rFonts w:cstheme="minorHAnsi"/>
              </w:rPr>
              <w:t>Colonial Period</w:t>
            </w:r>
          </w:p>
        </w:tc>
        <w:tc>
          <w:tcPr>
            <w:tcW w:w="0" w:type="auto"/>
          </w:tcPr>
          <w:p w14:paraId="27E5CF20"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3647BADE" w14:textId="19D4290A" w:rsidR="00EA3C49" w:rsidRDefault="0055259D"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0" w:type="auto"/>
          </w:tcPr>
          <w:p w14:paraId="78D8B1FC" w14:textId="7B3725AB" w:rsidR="00EA3C49" w:rsidRDefault="0055259D"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0" w:type="auto"/>
          </w:tcPr>
          <w:p w14:paraId="2C30FA7F"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6E06ADFB"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114D59D7"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5F7C570F"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4024BF01"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5CC05A0F"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271C3A59"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87B4C" w14:paraId="3A649A18" w14:textId="3784262F" w:rsidTr="009F5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5D5E0B" w14:textId="705B51AD" w:rsidR="00EA3C49" w:rsidRDefault="000D500E" w:rsidP="001B4F9B">
            <w:pPr>
              <w:rPr>
                <w:rFonts w:cstheme="minorHAnsi"/>
              </w:rPr>
            </w:pPr>
            <w:r w:rsidRPr="000D500E">
              <w:rPr>
                <w:rFonts w:cstheme="minorHAnsi"/>
              </w:rPr>
              <w:t>Emergence of a New Nation</w:t>
            </w:r>
          </w:p>
        </w:tc>
        <w:tc>
          <w:tcPr>
            <w:tcW w:w="0" w:type="auto"/>
          </w:tcPr>
          <w:p w14:paraId="14ED92E2"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79289521"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24EE1990" w14:textId="0DAD0470" w:rsidR="00EA3C49" w:rsidRDefault="0055259D"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0" w:type="auto"/>
          </w:tcPr>
          <w:p w14:paraId="5D57657A" w14:textId="41900525" w:rsidR="00EA3C49" w:rsidRDefault="0055259D"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0" w:type="auto"/>
          </w:tcPr>
          <w:p w14:paraId="7CDCF40D" w14:textId="64410E5C" w:rsidR="00EA3C49" w:rsidRDefault="00CB25FC"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0" w:type="auto"/>
          </w:tcPr>
          <w:p w14:paraId="438B84CB"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5A723324"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6A20CC49"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0749EF0E"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63B9A696"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87B4C" w14:paraId="74D62300" w14:textId="240C35C3" w:rsidTr="009F5DE1">
        <w:tc>
          <w:tcPr>
            <w:cnfStyle w:val="001000000000" w:firstRow="0" w:lastRow="0" w:firstColumn="1" w:lastColumn="0" w:oddVBand="0" w:evenVBand="0" w:oddHBand="0" w:evenHBand="0" w:firstRowFirstColumn="0" w:firstRowLastColumn="0" w:lastRowFirstColumn="0" w:lastRowLastColumn="0"/>
            <w:tcW w:w="0" w:type="auto"/>
          </w:tcPr>
          <w:p w14:paraId="4078526D" w14:textId="09BFEDAE" w:rsidR="00EA3C49" w:rsidRDefault="006B04EB" w:rsidP="001B4F9B">
            <w:pPr>
              <w:rPr>
                <w:rFonts w:cstheme="minorHAnsi"/>
              </w:rPr>
            </w:pPr>
            <w:r>
              <w:rPr>
                <w:rFonts w:cstheme="minorHAnsi"/>
              </w:rPr>
              <w:t>US Transformation</w:t>
            </w:r>
          </w:p>
        </w:tc>
        <w:tc>
          <w:tcPr>
            <w:tcW w:w="0" w:type="auto"/>
          </w:tcPr>
          <w:p w14:paraId="62FEF2EB"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69B9FA9C"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1ED01953"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30685926" w14:textId="605AC233"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2E30D209" w14:textId="14D9027C"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21F664D5" w14:textId="2ED0CBEB" w:rsidR="00EA3C49" w:rsidRDefault="00CB25FC"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0" w:type="auto"/>
          </w:tcPr>
          <w:p w14:paraId="048716C0" w14:textId="1B2BD0D0" w:rsidR="00EA3C49" w:rsidRDefault="00CB25FC"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0" w:type="auto"/>
          </w:tcPr>
          <w:p w14:paraId="4D806F48" w14:textId="7AF67840" w:rsidR="00EA3C49" w:rsidRDefault="00CB25FC"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0" w:type="auto"/>
          </w:tcPr>
          <w:p w14:paraId="533A0B73"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037749CB" w14:textId="77777777" w:rsidR="00EA3C49" w:rsidRDefault="00EA3C49" w:rsidP="009564E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87B4C" w14:paraId="3F8012F4" w14:textId="0DF2733D" w:rsidTr="009F5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09AA3D" w14:textId="701C3D35" w:rsidR="00EA3C49" w:rsidRDefault="004F24CE" w:rsidP="001B4F9B">
            <w:pPr>
              <w:rPr>
                <w:rFonts w:cstheme="minorHAnsi"/>
              </w:rPr>
            </w:pPr>
            <w:r w:rsidRPr="004F24CE">
              <w:rPr>
                <w:rFonts w:cstheme="minorHAnsi"/>
              </w:rPr>
              <w:t>From the Postwar to Today: Globalization</w:t>
            </w:r>
          </w:p>
        </w:tc>
        <w:tc>
          <w:tcPr>
            <w:tcW w:w="0" w:type="auto"/>
          </w:tcPr>
          <w:p w14:paraId="4BD4CE16"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3DF2F95C"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2D551052"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335FE1B9"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00633813"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796AD76A"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12D6E54A" w14:textId="77777777" w:rsidR="00EA3C49" w:rsidRDefault="00EA3C49"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14:paraId="5926F969" w14:textId="35C6CD68" w:rsidR="00EA3C49" w:rsidRDefault="009564EA"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0" w:type="auto"/>
          </w:tcPr>
          <w:p w14:paraId="473B0D75" w14:textId="26C2D105" w:rsidR="00EA3C49" w:rsidRDefault="009564EA"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0" w:type="auto"/>
          </w:tcPr>
          <w:p w14:paraId="293B950C" w14:textId="1AD9762C" w:rsidR="00EA3C49" w:rsidRDefault="009564EA" w:rsidP="009564E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bl>
    <w:p w14:paraId="7A9049FE" w14:textId="77777777" w:rsidR="001B4F9B" w:rsidRPr="001B4F9B" w:rsidRDefault="001B4F9B" w:rsidP="001B4F9B">
      <w:pPr>
        <w:rPr>
          <w:rFonts w:cstheme="minorHAnsi"/>
        </w:rPr>
      </w:pPr>
    </w:p>
    <w:p w14:paraId="0DD5A8F1" w14:textId="079A0AEB" w:rsidR="00613E6F" w:rsidRPr="00BD7A27" w:rsidRDefault="00613E6F" w:rsidP="00613E6F">
      <w:pPr>
        <w:pStyle w:val="ListParagraph"/>
        <w:numPr>
          <w:ilvl w:val="0"/>
          <w:numId w:val="2"/>
        </w:numPr>
        <w:rPr>
          <w:rFonts w:cstheme="minorHAnsi"/>
          <w:b/>
          <w:bCs/>
        </w:rPr>
      </w:pPr>
      <w:r w:rsidRPr="00BD7A27">
        <w:rPr>
          <w:rFonts w:cstheme="minorHAnsi"/>
          <w:b/>
          <w:bCs/>
        </w:rPr>
        <w:lastRenderedPageBreak/>
        <w:t>TEACHING STRATEGIES</w:t>
      </w:r>
    </w:p>
    <w:p w14:paraId="3BA19C22" w14:textId="77777777" w:rsidR="00613E6F" w:rsidRPr="00BD7A27" w:rsidRDefault="00613E6F" w:rsidP="00613E6F">
      <w:pPr>
        <w:pStyle w:val="ListParagraph"/>
        <w:rPr>
          <w:rFonts w:cstheme="minorHAnsi"/>
          <w:b/>
          <w:bCs/>
        </w:rPr>
      </w:pPr>
    </w:p>
    <w:p w14:paraId="4DC1218D" w14:textId="548DCA9B" w:rsidR="00613E6F" w:rsidRPr="00BD7A27" w:rsidRDefault="00613E6F" w:rsidP="00613E6F">
      <w:pPr>
        <w:pStyle w:val="ListParagraph"/>
        <w:numPr>
          <w:ilvl w:val="1"/>
          <w:numId w:val="22"/>
        </w:numPr>
        <w:rPr>
          <w:rFonts w:cstheme="minorHAnsi"/>
        </w:rPr>
      </w:pPr>
      <w:r w:rsidRPr="00BD7A27">
        <w:rPr>
          <w:rFonts w:cstheme="minorHAnsi"/>
        </w:rPr>
        <w:t>Class discussion</w:t>
      </w:r>
    </w:p>
    <w:p w14:paraId="0530FCC9" w14:textId="19D9F209" w:rsidR="00613E6F" w:rsidRPr="00BD7A27" w:rsidRDefault="00613E6F" w:rsidP="00613E6F">
      <w:pPr>
        <w:pStyle w:val="ListParagraph"/>
        <w:numPr>
          <w:ilvl w:val="1"/>
          <w:numId w:val="22"/>
        </w:numPr>
        <w:rPr>
          <w:rFonts w:cstheme="minorHAnsi"/>
        </w:rPr>
      </w:pPr>
      <w:r w:rsidRPr="00BD7A27">
        <w:rPr>
          <w:rFonts w:cstheme="minorHAnsi"/>
        </w:rPr>
        <w:t>Class readings and assignments</w:t>
      </w:r>
    </w:p>
    <w:p w14:paraId="435E6756" w14:textId="3EAC7865" w:rsidR="00613E6F" w:rsidRPr="00BD7A27" w:rsidRDefault="00613E6F" w:rsidP="00613E6F">
      <w:pPr>
        <w:pStyle w:val="ListParagraph"/>
        <w:numPr>
          <w:ilvl w:val="1"/>
          <w:numId w:val="22"/>
        </w:numPr>
        <w:rPr>
          <w:rFonts w:cstheme="minorHAnsi"/>
        </w:rPr>
      </w:pPr>
      <w:r w:rsidRPr="00BD7A27">
        <w:rPr>
          <w:rFonts w:cstheme="minorHAnsi"/>
        </w:rPr>
        <w:t>Group work</w:t>
      </w:r>
    </w:p>
    <w:p w14:paraId="17AF308D" w14:textId="649D748E" w:rsidR="00613E6F" w:rsidRPr="00BD7A27" w:rsidRDefault="00613E6F" w:rsidP="00613E6F">
      <w:pPr>
        <w:pStyle w:val="ListParagraph"/>
        <w:numPr>
          <w:ilvl w:val="1"/>
          <w:numId w:val="22"/>
        </w:numPr>
        <w:rPr>
          <w:rFonts w:cstheme="minorHAnsi"/>
        </w:rPr>
      </w:pPr>
      <w:r w:rsidRPr="00BD7A27">
        <w:rPr>
          <w:rFonts w:cstheme="minorHAnsi"/>
        </w:rPr>
        <w:t>Participation in Workshops</w:t>
      </w:r>
    </w:p>
    <w:p w14:paraId="36E650B0" w14:textId="155BAE62" w:rsidR="00613E6F" w:rsidRPr="00BD7A27" w:rsidRDefault="00613E6F" w:rsidP="00613E6F">
      <w:pPr>
        <w:pStyle w:val="ListParagraph"/>
        <w:numPr>
          <w:ilvl w:val="1"/>
          <w:numId w:val="22"/>
        </w:numPr>
        <w:rPr>
          <w:rFonts w:cstheme="minorHAnsi"/>
        </w:rPr>
      </w:pPr>
      <w:r w:rsidRPr="00BD7A27">
        <w:rPr>
          <w:rFonts w:cstheme="minorHAnsi"/>
        </w:rPr>
        <w:t>Guests</w:t>
      </w:r>
    </w:p>
    <w:p w14:paraId="3CB24402" w14:textId="1E7A6D21" w:rsidR="00613E6F" w:rsidRPr="00BD7A27" w:rsidRDefault="00613E6F" w:rsidP="00613E6F">
      <w:pPr>
        <w:pStyle w:val="ListParagraph"/>
        <w:numPr>
          <w:ilvl w:val="1"/>
          <w:numId w:val="22"/>
        </w:numPr>
        <w:rPr>
          <w:rFonts w:cstheme="minorHAnsi"/>
        </w:rPr>
      </w:pPr>
      <w:r w:rsidRPr="00BD7A27">
        <w:rPr>
          <w:rFonts w:cstheme="minorHAnsi"/>
        </w:rPr>
        <w:t>Oral and written reports</w:t>
      </w:r>
    </w:p>
    <w:p w14:paraId="1DE7D2ED" w14:textId="54A83DB2" w:rsidR="00613E6F" w:rsidRPr="00BD7A27" w:rsidRDefault="00613E6F" w:rsidP="00613E6F">
      <w:pPr>
        <w:pStyle w:val="ListParagraph"/>
        <w:numPr>
          <w:ilvl w:val="1"/>
          <w:numId w:val="22"/>
        </w:numPr>
        <w:rPr>
          <w:rFonts w:cstheme="minorHAnsi"/>
        </w:rPr>
      </w:pPr>
      <w:r w:rsidRPr="00BD7A27">
        <w:rPr>
          <w:rFonts w:cstheme="minorHAnsi"/>
        </w:rPr>
        <w:t>Whirlwind of ideas</w:t>
      </w:r>
    </w:p>
    <w:p w14:paraId="61938B8A" w14:textId="41D5886C" w:rsidR="00613E6F" w:rsidRPr="00BD7A27" w:rsidRDefault="00613E6F" w:rsidP="00613E6F">
      <w:pPr>
        <w:pStyle w:val="ListParagraph"/>
        <w:numPr>
          <w:ilvl w:val="1"/>
          <w:numId w:val="22"/>
        </w:numPr>
        <w:rPr>
          <w:rFonts w:cstheme="minorHAnsi"/>
        </w:rPr>
      </w:pPr>
      <w:r w:rsidRPr="00BD7A27">
        <w:rPr>
          <w:rFonts w:cstheme="minorHAnsi"/>
        </w:rPr>
        <w:t>Movies, recordings, records, etc.</w:t>
      </w:r>
    </w:p>
    <w:p w14:paraId="745D04DF" w14:textId="1FD1CF1C" w:rsidR="00613E6F" w:rsidRPr="00BD7A27" w:rsidRDefault="00613E6F" w:rsidP="00613E6F">
      <w:pPr>
        <w:pStyle w:val="ListParagraph"/>
        <w:numPr>
          <w:ilvl w:val="1"/>
          <w:numId w:val="22"/>
        </w:numPr>
        <w:rPr>
          <w:rFonts w:cstheme="minorHAnsi"/>
        </w:rPr>
      </w:pPr>
      <w:r w:rsidRPr="00BD7A27">
        <w:rPr>
          <w:rFonts w:cstheme="minorHAnsi"/>
        </w:rPr>
        <w:t>Research in the school and municipal library</w:t>
      </w:r>
    </w:p>
    <w:p w14:paraId="664EB679" w14:textId="67EBE895" w:rsidR="00613E6F" w:rsidRPr="00BD7A27" w:rsidRDefault="00613E6F" w:rsidP="00613E6F">
      <w:pPr>
        <w:pStyle w:val="ListParagraph"/>
        <w:numPr>
          <w:ilvl w:val="1"/>
          <w:numId w:val="22"/>
        </w:numPr>
        <w:rPr>
          <w:rFonts w:cstheme="minorHAnsi"/>
        </w:rPr>
      </w:pPr>
      <w:r w:rsidRPr="00BD7A27">
        <w:rPr>
          <w:rFonts w:cstheme="minorHAnsi"/>
        </w:rPr>
        <w:t>Among others.</w:t>
      </w:r>
    </w:p>
    <w:p w14:paraId="60469609" w14:textId="77777777" w:rsidR="001156DA" w:rsidRPr="00BD7A27" w:rsidRDefault="001156DA" w:rsidP="001156DA">
      <w:pPr>
        <w:pStyle w:val="ListParagraph"/>
        <w:ind w:left="1440"/>
        <w:rPr>
          <w:rFonts w:cstheme="minorHAnsi"/>
        </w:rPr>
      </w:pPr>
    </w:p>
    <w:p w14:paraId="790A7566" w14:textId="4D748A63" w:rsidR="00613E6F" w:rsidRPr="00BD7A27" w:rsidRDefault="00613E6F" w:rsidP="00613E6F">
      <w:pPr>
        <w:pStyle w:val="ListParagraph"/>
        <w:numPr>
          <w:ilvl w:val="0"/>
          <w:numId w:val="2"/>
        </w:numPr>
        <w:rPr>
          <w:rFonts w:cstheme="minorHAnsi"/>
          <w:b/>
          <w:bCs/>
          <w:lang w:val="en"/>
        </w:rPr>
      </w:pPr>
      <w:r w:rsidRPr="00613E6F">
        <w:rPr>
          <w:rFonts w:cstheme="minorHAnsi"/>
          <w:b/>
          <w:bCs/>
          <w:lang w:val="en"/>
        </w:rPr>
        <w:t>EVALUATIVE PLAN</w:t>
      </w:r>
      <w:r w:rsidR="001156DA" w:rsidRPr="00BD7A27">
        <w:rPr>
          <w:rFonts w:cstheme="minorHAnsi"/>
          <w:b/>
          <w:bCs/>
          <w:lang w:val="en"/>
        </w:rPr>
        <w:t xml:space="preserve"> AND EXPECTATIONS</w:t>
      </w:r>
    </w:p>
    <w:p w14:paraId="732B8721" w14:textId="77777777" w:rsidR="001156DA" w:rsidRPr="00613E6F" w:rsidRDefault="001156DA" w:rsidP="001156DA">
      <w:pPr>
        <w:pStyle w:val="ListParagraph"/>
        <w:rPr>
          <w:rFonts w:cstheme="minorHAnsi"/>
          <w:lang w:val="en"/>
        </w:rPr>
      </w:pPr>
    </w:p>
    <w:p w14:paraId="1FABB9F3" w14:textId="75526E9F" w:rsidR="00613E6F" w:rsidRPr="00BD7A27" w:rsidRDefault="00613E6F" w:rsidP="00613E6F">
      <w:pPr>
        <w:ind w:left="360"/>
        <w:rPr>
          <w:rFonts w:cstheme="minorHAnsi"/>
          <w:lang w:val="en"/>
        </w:rPr>
      </w:pPr>
      <w:r w:rsidRPr="00BD7A27">
        <w:rPr>
          <w:rFonts w:cstheme="minorHAnsi"/>
          <w:lang w:val="en"/>
        </w:rPr>
        <w:t xml:space="preserve">The expectation of this course is that the educational activities allow the student to interpret and analyze past and present events in the </w:t>
      </w:r>
      <w:r w:rsidR="00F131F1">
        <w:rPr>
          <w:rFonts w:cstheme="minorHAnsi"/>
          <w:lang w:val="en"/>
        </w:rPr>
        <w:t xml:space="preserve">United States </w:t>
      </w:r>
      <w:r w:rsidRPr="00BD7A27">
        <w:rPr>
          <w:rFonts w:cstheme="minorHAnsi"/>
          <w:lang w:val="en"/>
        </w:rPr>
        <w:t>History. Through the various activities, students will be able to develop the necessary tools that allow them to create a critical judgment and respect for the history of the World and its nations.</w:t>
      </w:r>
    </w:p>
    <w:p w14:paraId="5EFE6FDF" w14:textId="28297434" w:rsidR="001156DA" w:rsidRPr="00BD7A27" w:rsidRDefault="001156DA" w:rsidP="001156DA">
      <w:pPr>
        <w:pStyle w:val="ListParagraph"/>
        <w:numPr>
          <w:ilvl w:val="0"/>
          <w:numId w:val="23"/>
        </w:numPr>
        <w:rPr>
          <w:rFonts w:cstheme="minorHAnsi"/>
        </w:rPr>
      </w:pPr>
      <w:r w:rsidRPr="00BD7A27">
        <w:rPr>
          <w:rFonts w:cstheme="minorHAnsi"/>
        </w:rPr>
        <w:t>Tests: 10 approximately, the value of each one will depend on its context up to 1,000 points.</w:t>
      </w:r>
    </w:p>
    <w:p w14:paraId="0A9DEF37" w14:textId="7560626D" w:rsidR="001156DA" w:rsidRPr="00BD7A27" w:rsidRDefault="001156DA" w:rsidP="001156DA">
      <w:pPr>
        <w:pStyle w:val="ListParagraph"/>
        <w:numPr>
          <w:ilvl w:val="0"/>
          <w:numId w:val="23"/>
        </w:numPr>
        <w:rPr>
          <w:rFonts w:cstheme="minorHAnsi"/>
        </w:rPr>
      </w:pPr>
      <w:r w:rsidRPr="00BD7A27">
        <w:rPr>
          <w:rFonts w:cstheme="minorHAnsi"/>
        </w:rPr>
        <w:t>Short Text/quizzes: 60, the value of each one will vary, up to 1,200 points.</w:t>
      </w:r>
    </w:p>
    <w:p w14:paraId="0DACE11E" w14:textId="50E1785D" w:rsidR="001156DA" w:rsidRPr="00BD7A27" w:rsidRDefault="001156DA" w:rsidP="001156DA">
      <w:pPr>
        <w:pStyle w:val="ListParagraph"/>
        <w:numPr>
          <w:ilvl w:val="0"/>
          <w:numId w:val="23"/>
        </w:numPr>
        <w:rPr>
          <w:rFonts w:cstheme="minorHAnsi"/>
        </w:rPr>
      </w:pPr>
      <w:r w:rsidRPr="00BD7A27">
        <w:rPr>
          <w:rFonts w:cstheme="minorHAnsi"/>
        </w:rPr>
        <w:t>Assessments: One for each chapter discussed, value will vary, up to 1,000 points.</w:t>
      </w:r>
    </w:p>
    <w:p w14:paraId="74D372C8" w14:textId="0D4ECF02" w:rsidR="001156DA" w:rsidRPr="00BD7A27" w:rsidRDefault="001156DA" w:rsidP="001156DA">
      <w:pPr>
        <w:pStyle w:val="ListParagraph"/>
        <w:numPr>
          <w:ilvl w:val="0"/>
          <w:numId w:val="23"/>
        </w:numPr>
        <w:rPr>
          <w:rFonts w:cstheme="minorHAnsi"/>
        </w:rPr>
      </w:pPr>
      <w:r w:rsidRPr="00BD7A27">
        <w:rPr>
          <w:rFonts w:cstheme="minorHAnsi"/>
        </w:rPr>
        <w:t>PBL Project: two, one for each semester up to 200 points.</w:t>
      </w:r>
    </w:p>
    <w:p w14:paraId="236841F7" w14:textId="32F9AD43" w:rsidR="001156DA" w:rsidRPr="00BD7A27" w:rsidRDefault="001156DA" w:rsidP="001156DA">
      <w:pPr>
        <w:rPr>
          <w:rFonts w:cstheme="minorHAnsi"/>
          <w:b/>
          <w:bCs/>
        </w:rPr>
      </w:pPr>
      <w:r w:rsidRPr="00BD7A27">
        <w:rPr>
          <w:rFonts w:cstheme="minorHAnsi"/>
          <w:b/>
          <w:bCs/>
        </w:rPr>
        <w:t>Punctuation Summary</w:t>
      </w:r>
    </w:p>
    <w:tbl>
      <w:tblPr>
        <w:tblStyle w:val="GridTable4-Accent5"/>
        <w:tblW w:w="0" w:type="auto"/>
        <w:jc w:val="center"/>
        <w:tblLook w:val="04A0" w:firstRow="1" w:lastRow="0" w:firstColumn="1" w:lastColumn="0" w:noHBand="0" w:noVBand="1"/>
      </w:tblPr>
      <w:tblGrid>
        <w:gridCol w:w="1991"/>
        <w:gridCol w:w="1331"/>
      </w:tblGrid>
      <w:tr w:rsidR="001156DA" w:rsidRPr="00BD7A27" w14:paraId="03C44ACB" w14:textId="77777777" w:rsidTr="001156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F1A082A" w14:textId="2A91C20B" w:rsidR="001156DA" w:rsidRPr="00BD7A27" w:rsidRDefault="001156DA" w:rsidP="001156DA">
            <w:pPr>
              <w:jc w:val="center"/>
              <w:rPr>
                <w:rFonts w:cstheme="minorHAnsi"/>
              </w:rPr>
            </w:pPr>
            <w:r w:rsidRPr="00BD7A27">
              <w:rPr>
                <w:rFonts w:cstheme="minorHAnsi"/>
              </w:rPr>
              <w:t>Instrument</w:t>
            </w:r>
          </w:p>
        </w:tc>
        <w:tc>
          <w:tcPr>
            <w:tcW w:w="0" w:type="auto"/>
          </w:tcPr>
          <w:p w14:paraId="64B80C7F" w14:textId="3716794B" w:rsidR="001156DA" w:rsidRPr="00BD7A27" w:rsidRDefault="001156DA" w:rsidP="001156DA">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BD7A27">
              <w:rPr>
                <w:rFonts w:cstheme="minorHAnsi"/>
              </w:rPr>
              <w:t>Punctuation</w:t>
            </w:r>
          </w:p>
        </w:tc>
      </w:tr>
      <w:tr w:rsidR="001156DA" w:rsidRPr="00BD7A27" w14:paraId="3A755428" w14:textId="77777777" w:rsidTr="001156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75FB61" w14:textId="63E2B19B" w:rsidR="001156DA" w:rsidRPr="00BD7A27" w:rsidRDefault="001156DA" w:rsidP="001156DA">
            <w:pPr>
              <w:rPr>
                <w:rFonts w:cstheme="minorHAnsi"/>
              </w:rPr>
            </w:pPr>
            <w:r w:rsidRPr="00BD7A27">
              <w:rPr>
                <w:rFonts w:cstheme="minorHAnsi"/>
              </w:rPr>
              <w:t>Tests</w:t>
            </w:r>
          </w:p>
        </w:tc>
        <w:tc>
          <w:tcPr>
            <w:tcW w:w="0" w:type="auto"/>
          </w:tcPr>
          <w:p w14:paraId="75398377" w14:textId="4DD46803" w:rsidR="001156DA" w:rsidRPr="00BD7A27" w:rsidRDefault="001156DA" w:rsidP="001156DA">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1,000</w:t>
            </w:r>
          </w:p>
        </w:tc>
      </w:tr>
      <w:tr w:rsidR="001156DA" w:rsidRPr="00BD7A27" w14:paraId="0C5CF9F7" w14:textId="77777777" w:rsidTr="001156D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2A59F9" w14:textId="1F205A00" w:rsidR="001156DA" w:rsidRPr="00BD7A27" w:rsidRDefault="001156DA" w:rsidP="001156DA">
            <w:pPr>
              <w:rPr>
                <w:rFonts w:cstheme="minorHAnsi"/>
              </w:rPr>
            </w:pPr>
            <w:r w:rsidRPr="00BD7A27">
              <w:rPr>
                <w:rFonts w:cstheme="minorHAnsi"/>
              </w:rPr>
              <w:t>Short Tests/quizzes</w:t>
            </w:r>
          </w:p>
        </w:tc>
        <w:tc>
          <w:tcPr>
            <w:tcW w:w="0" w:type="auto"/>
          </w:tcPr>
          <w:p w14:paraId="6DCA7E52" w14:textId="2D98A4AB" w:rsidR="001156DA" w:rsidRPr="00BD7A27" w:rsidRDefault="001156DA" w:rsidP="001156DA">
            <w:pPr>
              <w:cnfStyle w:val="000000000000" w:firstRow="0" w:lastRow="0" w:firstColumn="0" w:lastColumn="0" w:oddVBand="0" w:evenVBand="0" w:oddHBand="0" w:evenHBand="0" w:firstRowFirstColumn="0" w:firstRowLastColumn="0" w:lastRowFirstColumn="0" w:lastRowLastColumn="0"/>
              <w:rPr>
                <w:rFonts w:cstheme="minorHAnsi"/>
              </w:rPr>
            </w:pPr>
            <w:r w:rsidRPr="00BD7A27">
              <w:rPr>
                <w:rFonts w:cstheme="minorHAnsi"/>
              </w:rPr>
              <w:t>1,200</w:t>
            </w:r>
          </w:p>
        </w:tc>
      </w:tr>
      <w:tr w:rsidR="001156DA" w:rsidRPr="00BD7A27" w14:paraId="037949D8" w14:textId="77777777" w:rsidTr="001156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5EE3B0A" w14:textId="571C21F4" w:rsidR="001156DA" w:rsidRPr="00BD7A27" w:rsidRDefault="001156DA" w:rsidP="001156DA">
            <w:pPr>
              <w:rPr>
                <w:rFonts w:cstheme="minorHAnsi"/>
              </w:rPr>
            </w:pPr>
            <w:r w:rsidRPr="00BD7A27">
              <w:rPr>
                <w:rFonts w:cstheme="minorHAnsi"/>
              </w:rPr>
              <w:t>Assessments</w:t>
            </w:r>
          </w:p>
        </w:tc>
        <w:tc>
          <w:tcPr>
            <w:tcW w:w="0" w:type="auto"/>
          </w:tcPr>
          <w:p w14:paraId="7F5BE551" w14:textId="2E8AA252" w:rsidR="001156DA" w:rsidRPr="00BD7A27" w:rsidRDefault="001156DA" w:rsidP="001156DA">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1,000</w:t>
            </w:r>
          </w:p>
        </w:tc>
      </w:tr>
      <w:tr w:rsidR="001156DA" w:rsidRPr="00BD7A27" w14:paraId="11B5F771" w14:textId="77777777" w:rsidTr="001156D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1288DB" w14:textId="13197840" w:rsidR="001156DA" w:rsidRPr="00BD7A27" w:rsidRDefault="001156DA" w:rsidP="001156DA">
            <w:pPr>
              <w:rPr>
                <w:rFonts w:cstheme="minorHAnsi"/>
              </w:rPr>
            </w:pPr>
            <w:r w:rsidRPr="00BD7A27">
              <w:rPr>
                <w:rFonts w:cstheme="minorHAnsi"/>
              </w:rPr>
              <w:t>PBL Project</w:t>
            </w:r>
          </w:p>
        </w:tc>
        <w:tc>
          <w:tcPr>
            <w:tcW w:w="0" w:type="auto"/>
          </w:tcPr>
          <w:p w14:paraId="65192BE6" w14:textId="0DBC2F0D" w:rsidR="001156DA" w:rsidRPr="00BD7A27" w:rsidRDefault="001156DA" w:rsidP="001156DA">
            <w:pPr>
              <w:cnfStyle w:val="000000000000" w:firstRow="0" w:lastRow="0" w:firstColumn="0" w:lastColumn="0" w:oddVBand="0" w:evenVBand="0" w:oddHBand="0" w:evenHBand="0" w:firstRowFirstColumn="0" w:firstRowLastColumn="0" w:lastRowFirstColumn="0" w:lastRowLastColumn="0"/>
              <w:rPr>
                <w:rFonts w:cstheme="minorHAnsi"/>
              </w:rPr>
            </w:pPr>
            <w:r w:rsidRPr="00BD7A27">
              <w:rPr>
                <w:rFonts w:cstheme="minorHAnsi"/>
              </w:rPr>
              <w:t>200</w:t>
            </w:r>
          </w:p>
        </w:tc>
      </w:tr>
      <w:tr w:rsidR="001156DA" w:rsidRPr="00BD7A27" w14:paraId="683E0935" w14:textId="77777777" w:rsidTr="001156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17DB33D" w14:textId="65F64B52" w:rsidR="001156DA" w:rsidRPr="00BD7A27" w:rsidRDefault="001156DA" w:rsidP="001156DA">
            <w:pPr>
              <w:jc w:val="right"/>
              <w:rPr>
                <w:rFonts w:cstheme="minorHAnsi"/>
              </w:rPr>
            </w:pPr>
            <w:r w:rsidRPr="00BD7A27">
              <w:rPr>
                <w:rFonts w:cstheme="minorHAnsi"/>
              </w:rPr>
              <w:t>Total:</w:t>
            </w:r>
          </w:p>
        </w:tc>
        <w:tc>
          <w:tcPr>
            <w:tcW w:w="0" w:type="auto"/>
          </w:tcPr>
          <w:p w14:paraId="3E51EEAC" w14:textId="3A4763D0" w:rsidR="001156DA" w:rsidRPr="00BD7A27" w:rsidRDefault="001156DA" w:rsidP="001156DA">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3,400</w:t>
            </w:r>
          </w:p>
        </w:tc>
      </w:tr>
    </w:tbl>
    <w:p w14:paraId="2F78BAC8" w14:textId="04D418A6" w:rsidR="001156DA" w:rsidRPr="00BD7A27" w:rsidRDefault="001156DA" w:rsidP="001156DA">
      <w:pPr>
        <w:rPr>
          <w:rFonts w:cstheme="minorHAnsi"/>
        </w:rPr>
      </w:pPr>
    </w:p>
    <w:p w14:paraId="57C25957" w14:textId="353E4BC9" w:rsidR="001156DA" w:rsidRPr="00BD7A27" w:rsidRDefault="001156DA" w:rsidP="001156DA">
      <w:pPr>
        <w:pStyle w:val="ListParagraph"/>
        <w:numPr>
          <w:ilvl w:val="0"/>
          <w:numId w:val="2"/>
        </w:numPr>
        <w:rPr>
          <w:rFonts w:cstheme="minorHAnsi"/>
          <w:b/>
          <w:bCs/>
        </w:rPr>
      </w:pPr>
      <w:r w:rsidRPr="00BD7A27">
        <w:rPr>
          <w:rFonts w:cstheme="minorHAnsi"/>
          <w:b/>
          <w:bCs/>
        </w:rPr>
        <w:t>EVALUATION CRITERIA</w:t>
      </w:r>
    </w:p>
    <w:p w14:paraId="31EE23EE" w14:textId="5144C92E" w:rsidR="001156DA" w:rsidRPr="00BD7A27" w:rsidRDefault="001156DA" w:rsidP="001156DA">
      <w:pPr>
        <w:pStyle w:val="ListParagraph"/>
        <w:rPr>
          <w:rFonts w:cstheme="minorHAnsi"/>
        </w:rPr>
      </w:pPr>
      <w:r w:rsidRPr="00BD7A27">
        <w:rPr>
          <w:rFonts w:cstheme="minorHAnsi"/>
        </w:rPr>
        <w:t>The evaluation</w:t>
      </w:r>
      <w:r w:rsidR="00331D2D" w:rsidRPr="00BD7A27">
        <w:rPr>
          <w:rFonts w:cstheme="minorHAnsi"/>
        </w:rPr>
        <w:t>/assessments</w:t>
      </w:r>
      <w:r w:rsidRPr="00BD7A27">
        <w:rPr>
          <w:rFonts w:cstheme="minorHAnsi"/>
        </w:rPr>
        <w:t xml:space="preserve"> instruments will have a value of 30 to 100 points, which will be automatically averaged by the computers of the Department of Education, and the following score will be assigned:</w:t>
      </w:r>
    </w:p>
    <w:p w14:paraId="464A4D65" w14:textId="77777777" w:rsidR="001156DA" w:rsidRPr="00BD7A27" w:rsidRDefault="001156DA" w:rsidP="001156DA">
      <w:pPr>
        <w:pStyle w:val="NormalWeb"/>
        <w:spacing w:before="26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100 a 090 – A </w:t>
      </w:r>
    </w:p>
    <w:p w14:paraId="2B87F801" w14:textId="77777777" w:rsidR="001156DA" w:rsidRPr="00BD7A27" w:rsidRDefault="001156DA" w:rsidP="00331D2D">
      <w:pPr>
        <w:pStyle w:val="NormalWeb"/>
        <w:spacing w:before="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089 a 080 – B </w:t>
      </w:r>
    </w:p>
    <w:p w14:paraId="1A420FD0" w14:textId="77777777" w:rsidR="001156DA" w:rsidRPr="00BD7A27" w:rsidRDefault="001156DA" w:rsidP="00331D2D">
      <w:pPr>
        <w:pStyle w:val="NormalWeb"/>
        <w:spacing w:before="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079 a 070 – C </w:t>
      </w:r>
    </w:p>
    <w:p w14:paraId="7365630B" w14:textId="77777777" w:rsidR="001156DA" w:rsidRPr="00BD7A27" w:rsidRDefault="001156DA" w:rsidP="00331D2D">
      <w:pPr>
        <w:pStyle w:val="NormalWeb"/>
        <w:spacing w:before="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069 a 060 – D </w:t>
      </w:r>
    </w:p>
    <w:p w14:paraId="13959DF3" w14:textId="049965A8" w:rsidR="001156DA" w:rsidRPr="00BD7A27" w:rsidRDefault="001156DA" w:rsidP="00331D2D">
      <w:pPr>
        <w:pStyle w:val="NormalWeb"/>
        <w:spacing w:before="0" w:beforeAutospacing="0" w:after="0" w:afterAutospacing="0"/>
        <w:ind w:left="2160" w:firstLine="720"/>
        <w:rPr>
          <w:rFonts w:asciiTheme="minorHAnsi" w:hAnsiTheme="minorHAnsi" w:cstheme="minorHAnsi"/>
          <w:color w:val="000000"/>
          <w:sz w:val="22"/>
          <w:szCs w:val="22"/>
        </w:rPr>
      </w:pPr>
      <w:r w:rsidRPr="00BD7A27">
        <w:rPr>
          <w:rFonts w:asciiTheme="minorHAnsi" w:hAnsiTheme="minorHAnsi" w:cstheme="minorHAnsi"/>
          <w:color w:val="000000"/>
          <w:sz w:val="22"/>
          <w:szCs w:val="22"/>
        </w:rPr>
        <w:t>059 a 000 – F</w:t>
      </w:r>
    </w:p>
    <w:p w14:paraId="0BDD96AE" w14:textId="77777777" w:rsidR="00331D2D" w:rsidRPr="00BD7A27" w:rsidRDefault="00331D2D" w:rsidP="00331D2D">
      <w:pPr>
        <w:pStyle w:val="NormalWeb"/>
        <w:spacing w:before="0" w:beforeAutospacing="0" w:after="0" w:afterAutospacing="0"/>
        <w:rPr>
          <w:rFonts w:asciiTheme="minorHAnsi" w:hAnsiTheme="minorHAnsi" w:cstheme="minorHAnsi"/>
          <w:sz w:val="22"/>
          <w:szCs w:val="22"/>
        </w:rPr>
      </w:pPr>
    </w:p>
    <w:p w14:paraId="5DD3CF02" w14:textId="3D671DCD" w:rsidR="001156DA" w:rsidRDefault="00331D2D" w:rsidP="001156DA">
      <w:pPr>
        <w:pStyle w:val="ListParagraph"/>
        <w:rPr>
          <w:rFonts w:cstheme="minorHAnsi"/>
        </w:rPr>
      </w:pPr>
      <w:r w:rsidRPr="00BD7A27">
        <w:rPr>
          <w:rFonts w:cstheme="minorHAnsi"/>
        </w:rPr>
        <w:lastRenderedPageBreak/>
        <w:t>The Evaluation/assessment instruments will be prepared as follows:</w:t>
      </w:r>
    </w:p>
    <w:p w14:paraId="02AC96EE" w14:textId="77777777" w:rsidR="009F5DE1" w:rsidRPr="00BD7A27" w:rsidRDefault="009F5DE1" w:rsidP="001156DA">
      <w:pPr>
        <w:pStyle w:val="ListParagraph"/>
        <w:rPr>
          <w:rFonts w:cstheme="minorHAnsi"/>
        </w:rPr>
      </w:pPr>
    </w:p>
    <w:tbl>
      <w:tblPr>
        <w:tblStyle w:val="GridTable4-Accent1"/>
        <w:tblW w:w="0" w:type="auto"/>
        <w:jc w:val="center"/>
        <w:tblLook w:val="04A0" w:firstRow="1" w:lastRow="0" w:firstColumn="1" w:lastColumn="0" w:noHBand="0" w:noVBand="1"/>
      </w:tblPr>
      <w:tblGrid>
        <w:gridCol w:w="2234"/>
        <w:gridCol w:w="1733"/>
      </w:tblGrid>
      <w:tr w:rsidR="00331D2D" w:rsidRPr="00BD7A27" w14:paraId="1FE95FBA" w14:textId="77777777" w:rsidTr="00331D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CB2288E" w14:textId="6DA0E490" w:rsidR="00331D2D" w:rsidRPr="00BD7A27" w:rsidRDefault="00331D2D" w:rsidP="00331D2D">
            <w:pPr>
              <w:pStyle w:val="ListParagraph"/>
              <w:ind w:left="0"/>
              <w:jc w:val="center"/>
              <w:rPr>
                <w:rFonts w:cstheme="minorHAnsi"/>
              </w:rPr>
            </w:pPr>
            <w:r w:rsidRPr="00BD7A27">
              <w:rPr>
                <w:rFonts w:cstheme="minorHAnsi"/>
              </w:rPr>
              <w:t>Tests</w:t>
            </w:r>
          </w:p>
        </w:tc>
        <w:tc>
          <w:tcPr>
            <w:tcW w:w="0" w:type="auto"/>
          </w:tcPr>
          <w:p w14:paraId="69CAB0B1" w14:textId="01DEB7D5" w:rsidR="00331D2D" w:rsidRPr="00BD7A27" w:rsidRDefault="00331D2D" w:rsidP="00331D2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rPr>
            </w:pPr>
            <w:r w:rsidRPr="00BD7A27">
              <w:rPr>
                <w:rFonts w:cstheme="minorHAnsi"/>
              </w:rPr>
              <w:t>Assessments</w:t>
            </w:r>
          </w:p>
        </w:tc>
      </w:tr>
      <w:tr w:rsidR="00331D2D" w:rsidRPr="00BD7A27" w14:paraId="2805167B" w14:textId="77777777" w:rsidTr="00331D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67E5FC4" w14:textId="4F9F59AC" w:rsidR="00331D2D" w:rsidRPr="00BD7A27" w:rsidRDefault="00331D2D" w:rsidP="00331D2D">
            <w:pPr>
              <w:rPr>
                <w:rFonts w:cstheme="minorHAnsi"/>
                <w:b w:val="0"/>
                <w:bCs w:val="0"/>
              </w:rPr>
            </w:pPr>
            <w:r w:rsidRPr="00BD7A27">
              <w:rPr>
                <w:rFonts w:cstheme="minorHAnsi"/>
                <w:b w:val="0"/>
                <w:bCs w:val="0"/>
              </w:rPr>
              <w:t>-Matches</w:t>
            </w:r>
          </w:p>
          <w:p w14:paraId="792CAAE1" w14:textId="77777777" w:rsidR="00331D2D" w:rsidRPr="00BD7A27" w:rsidRDefault="00331D2D" w:rsidP="00331D2D">
            <w:pPr>
              <w:rPr>
                <w:rFonts w:cstheme="minorHAnsi"/>
                <w:b w:val="0"/>
                <w:bCs w:val="0"/>
              </w:rPr>
            </w:pPr>
            <w:r w:rsidRPr="00BD7A27">
              <w:rPr>
                <w:rFonts w:cstheme="minorHAnsi"/>
                <w:b w:val="0"/>
                <w:bCs w:val="0"/>
              </w:rPr>
              <w:t>- Multiple choice</w:t>
            </w:r>
          </w:p>
          <w:p w14:paraId="41A48149" w14:textId="77777777" w:rsidR="00331D2D" w:rsidRPr="00BD7A27" w:rsidRDefault="00331D2D" w:rsidP="00331D2D">
            <w:pPr>
              <w:rPr>
                <w:rFonts w:cstheme="minorHAnsi"/>
                <w:b w:val="0"/>
                <w:bCs w:val="0"/>
              </w:rPr>
            </w:pPr>
            <w:r w:rsidRPr="00BD7A27">
              <w:rPr>
                <w:rFonts w:cstheme="minorHAnsi"/>
                <w:b w:val="0"/>
                <w:bCs w:val="0"/>
              </w:rPr>
              <w:t>- Discussion questions</w:t>
            </w:r>
          </w:p>
          <w:p w14:paraId="5F00979F" w14:textId="77777777" w:rsidR="00331D2D" w:rsidRPr="00BD7A27" w:rsidRDefault="00331D2D" w:rsidP="00331D2D">
            <w:pPr>
              <w:rPr>
                <w:rFonts w:cstheme="minorHAnsi"/>
                <w:b w:val="0"/>
                <w:bCs w:val="0"/>
              </w:rPr>
            </w:pPr>
            <w:r w:rsidRPr="00BD7A27">
              <w:rPr>
                <w:rFonts w:cstheme="minorHAnsi"/>
                <w:b w:val="0"/>
                <w:bCs w:val="0"/>
              </w:rPr>
              <w:t>- Fill blanks</w:t>
            </w:r>
          </w:p>
          <w:p w14:paraId="34C5A141" w14:textId="77777777" w:rsidR="00331D2D" w:rsidRPr="00BD7A27" w:rsidRDefault="00331D2D" w:rsidP="00331D2D">
            <w:pPr>
              <w:rPr>
                <w:rFonts w:cstheme="minorHAnsi"/>
                <w:b w:val="0"/>
                <w:bCs w:val="0"/>
              </w:rPr>
            </w:pPr>
            <w:r w:rsidRPr="00BD7A27">
              <w:rPr>
                <w:rFonts w:cstheme="minorHAnsi"/>
                <w:b w:val="0"/>
                <w:bCs w:val="0"/>
              </w:rPr>
              <w:t>- True or false</w:t>
            </w:r>
          </w:p>
          <w:p w14:paraId="1CC80312" w14:textId="77777777" w:rsidR="00331D2D" w:rsidRPr="00BD7A27" w:rsidRDefault="00331D2D" w:rsidP="00331D2D">
            <w:pPr>
              <w:rPr>
                <w:rFonts w:cstheme="minorHAnsi"/>
                <w:b w:val="0"/>
                <w:bCs w:val="0"/>
              </w:rPr>
            </w:pPr>
            <w:r w:rsidRPr="00BD7A27">
              <w:rPr>
                <w:rFonts w:cstheme="minorHAnsi"/>
                <w:b w:val="0"/>
                <w:bCs w:val="0"/>
              </w:rPr>
              <w:t>- Maps</w:t>
            </w:r>
          </w:p>
          <w:p w14:paraId="402A95D1" w14:textId="77777777" w:rsidR="00331D2D" w:rsidRPr="00BD7A27" w:rsidRDefault="00331D2D" w:rsidP="00331D2D">
            <w:pPr>
              <w:rPr>
                <w:rFonts w:cstheme="minorHAnsi"/>
                <w:b w:val="0"/>
                <w:bCs w:val="0"/>
              </w:rPr>
            </w:pPr>
            <w:r w:rsidRPr="00BD7A27">
              <w:rPr>
                <w:rFonts w:cstheme="minorHAnsi"/>
                <w:b w:val="0"/>
                <w:bCs w:val="0"/>
              </w:rPr>
              <w:t>- Identify</w:t>
            </w:r>
          </w:p>
          <w:p w14:paraId="3CC24952" w14:textId="77777777" w:rsidR="00331D2D" w:rsidRPr="00BD7A27" w:rsidRDefault="00331D2D" w:rsidP="00331D2D">
            <w:pPr>
              <w:rPr>
                <w:rFonts w:cstheme="minorHAnsi"/>
                <w:b w:val="0"/>
                <w:bCs w:val="0"/>
              </w:rPr>
            </w:pPr>
            <w:r w:rsidRPr="00BD7A27">
              <w:rPr>
                <w:rFonts w:cstheme="minorHAnsi"/>
                <w:b w:val="0"/>
                <w:bCs w:val="0"/>
              </w:rPr>
              <w:t>- Appraisal Techniques</w:t>
            </w:r>
          </w:p>
          <w:p w14:paraId="570A2BD9" w14:textId="048392D4" w:rsidR="00331D2D" w:rsidRPr="00BD7A27" w:rsidRDefault="00331D2D" w:rsidP="00331D2D">
            <w:pPr>
              <w:pStyle w:val="ListParagraph"/>
              <w:ind w:left="0"/>
              <w:rPr>
                <w:rFonts w:cstheme="minorHAnsi"/>
              </w:rPr>
            </w:pPr>
            <w:r w:rsidRPr="00BD7A27">
              <w:rPr>
                <w:rFonts w:cstheme="minorHAnsi"/>
                <w:b w:val="0"/>
                <w:bCs w:val="0"/>
              </w:rPr>
              <w:t>- Among others.</w:t>
            </w:r>
          </w:p>
        </w:tc>
        <w:tc>
          <w:tcPr>
            <w:tcW w:w="0" w:type="auto"/>
          </w:tcPr>
          <w:p w14:paraId="1DFC1365"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Oral reports</w:t>
            </w:r>
          </w:p>
          <w:p w14:paraId="6A80C076"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Written reports</w:t>
            </w:r>
          </w:p>
          <w:p w14:paraId="6864669A"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News Analysis</w:t>
            </w:r>
          </w:p>
          <w:p w14:paraId="6EC105D2"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Collage</w:t>
            </w:r>
          </w:p>
          <w:p w14:paraId="7E094E5C"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Briefcase</w:t>
            </w:r>
          </w:p>
          <w:p w14:paraId="4610100A"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Caricatures</w:t>
            </w:r>
          </w:p>
          <w:p w14:paraId="714429C5"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Team work</w:t>
            </w:r>
          </w:p>
          <w:p w14:paraId="5F03581C"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Posters</w:t>
            </w:r>
          </w:p>
          <w:p w14:paraId="1E581998"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Concept maps</w:t>
            </w:r>
          </w:p>
          <w:p w14:paraId="3C411666" w14:textId="34DA9384" w:rsidR="00331D2D" w:rsidRPr="00BD7A27" w:rsidRDefault="00331D2D" w:rsidP="00331D2D">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Among others.</w:t>
            </w:r>
          </w:p>
        </w:tc>
      </w:tr>
    </w:tbl>
    <w:p w14:paraId="37EF0821" w14:textId="36FE7474" w:rsidR="00331D2D" w:rsidRPr="00BD7A27" w:rsidRDefault="00331D2D" w:rsidP="001156DA">
      <w:pPr>
        <w:pStyle w:val="ListParagraph"/>
        <w:rPr>
          <w:rFonts w:cstheme="minorHAnsi"/>
        </w:rPr>
      </w:pPr>
      <w:r w:rsidRPr="00BD7A27">
        <w:rPr>
          <w:rFonts w:cstheme="minorHAnsi"/>
        </w:rPr>
        <w:t xml:space="preserve">The "assessments" will be evaluated using a rubric that will be provided to the student days before assigning the corresponding work. </w:t>
      </w:r>
    </w:p>
    <w:p w14:paraId="5AC65C9B" w14:textId="77777777" w:rsidR="00331D2D" w:rsidRPr="00BD7A27" w:rsidRDefault="00331D2D" w:rsidP="001156DA">
      <w:pPr>
        <w:pStyle w:val="ListParagraph"/>
        <w:rPr>
          <w:rFonts w:cstheme="minorHAnsi"/>
        </w:rPr>
      </w:pPr>
    </w:p>
    <w:p w14:paraId="18C50863" w14:textId="7B6128B6" w:rsidR="00331D2D" w:rsidRPr="00BD7A27" w:rsidRDefault="00331D2D" w:rsidP="00331D2D">
      <w:pPr>
        <w:pStyle w:val="ListParagraph"/>
        <w:numPr>
          <w:ilvl w:val="0"/>
          <w:numId w:val="2"/>
        </w:numPr>
        <w:rPr>
          <w:rFonts w:cstheme="minorHAnsi"/>
          <w:b/>
          <w:bCs/>
        </w:rPr>
      </w:pPr>
      <w:r w:rsidRPr="00BD7A27">
        <w:rPr>
          <w:rFonts w:cstheme="minorHAnsi"/>
          <w:b/>
          <w:bCs/>
        </w:rPr>
        <w:t>Materials</w:t>
      </w:r>
    </w:p>
    <w:p w14:paraId="5963C567" w14:textId="2D2B26A1" w:rsidR="00331D2D" w:rsidRPr="00BD7A27" w:rsidRDefault="00331D2D" w:rsidP="00331D2D">
      <w:pPr>
        <w:pStyle w:val="ListParagraph"/>
        <w:numPr>
          <w:ilvl w:val="0"/>
          <w:numId w:val="25"/>
        </w:numPr>
        <w:rPr>
          <w:rFonts w:cstheme="minorHAnsi"/>
        </w:rPr>
      </w:pPr>
      <w:r w:rsidRPr="00BD7A27">
        <w:rPr>
          <w:rFonts w:cstheme="minorHAnsi"/>
        </w:rPr>
        <w:t>Maps</w:t>
      </w:r>
    </w:p>
    <w:p w14:paraId="6B75AE8D" w14:textId="12CAD35D" w:rsidR="00331D2D" w:rsidRPr="00BD7A27" w:rsidRDefault="00331D2D" w:rsidP="00331D2D">
      <w:pPr>
        <w:pStyle w:val="ListParagraph"/>
        <w:numPr>
          <w:ilvl w:val="0"/>
          <w:numId w:val="25"/>
        </w:numPr>
        <w:rPr>
          <w:rFonts w:cstheme="minorHAnsi"/>
        </w:rPr>
      </w:pPr>
      <w:r w:rsidRPr="00BD7A27">
        <w:rPr>
          <w:rFonts w:cstheme="minorHAnsi"/>
        </w:rPr>
        <w:t>Rule</w:t>
      </w:r>
    </w:p>
    <w:p w14:paraId="0A1B520F" w14:textId="72C82586" w:rsidR="00331D2D" w:rsidRPr="00BD7A27" w:rsidRDefault="00331D2D" w:rsidP="00331D2D">
      <w:pPr>
        <w:pStyle w:val="ListParagraph"/>
        <w:numPr>
          <w:ilvl w:val="0"/>
          <w:numId w:val="25"/>
        </w:numPr>
        <w:rPr>
          <w:rFonts w:cstheme="minorHAnsi"/>
        </w:rPr>
      </w:pPr>
      <w:r w:rsidRPr="00BD7A27">
        <w:rPr>
          <w:rFonts w:cstheme="minorHAnsi"/>
        </w:rPr>
        <w:t>Laptop (Sometimes)</w:t>
      </w:r>
    </w:p>
    <w:p w14:paraId="035484FD" w14:textId="04A243F3" w:rsidR="00331D2D" w:rsidRPr="00BD7A27" w:rsidRDefault="00331D2D" w:rsidP="00331D2D">
      <w:pPr>
        <w:pStyle w:val="ListParagraph"/>
        <w:numPr>
          <w:ilvl w:val="0"/>
          <w:numId w:val="25"/>
        </w:numPr>
        <w:rPr>
          <w:rFonts w:cstheme="minorHAnsi"/>
        </w:rPr>
      </w:pPr>
      <w:r w:rsidRPr="00BD7A27">
        <w:rPr>
          <w:rFonts w:cstheme="minorHAnsi"/>
        </w:rPr>
        <w:t>Notebook</w:t>
      </w:r>
    </w:p>
    <w:p w14:paraId="60156910" w14:textId="63492A30" w:rsidR="00331D2D" w:rsidRPr="00BD7A27" w:rsidRDefault="00331D2D" w:rsidP="00331D2D">
      <w:pPr>
        <w:pStyle w:val="ListParagraph"/>
        <w:numPr>
          <w:ilvl w:val="0"/>
          <w:numId w:val="25"/>
        </w:numPr>
        <w:rPr>
          <w:rFonts w:cstheme="minorHAnsi"/>
        </w:rPr>
      </w:pPr>
      <w:r w:rsidRPr="00BD7A27">
        <w:rPr>
          <w:rFonts w:cstheme="minorHAnsi"/>
        </w:rPr>
        <w:t>Pen or Pencil</w:t>
      </w:r>
    </w:p>
    <w:p w14:paraId="08E45D3D" w14:textId="4BB75EF9" w:rsidR="00331D2D" w:rsidRPr="00BD7A27" w:rsidRDefault="00331D2D" w:rsidP="00331D2D">
      <w:pPr>
        <w:pStyle w:val="ListParagraph"/>
        <w:numPr>
          <w:ilvl w:val="0"/>
          <w:numId w:val="25"/>
        </w:numPr>
        <w:rPr>
          <w:rFonts w:cstheme="minorHAnsi"/>
        </w:rPr>
      </w:pPr>
      <w:r w:rsidRPr="00BD7A27">
        <w:rPr>
          <w:rFonts w:cstheme="minorHAnsi"/>
        </w:rPr>
        <w:t xml:space="preserve">Among </w:t>
      </w:r>
      <w:r w:rsidR="00C16D3E" w:rsidRPr="00BD7A27">
        <w:rPr>
          <w:rFonts w:cstheme="minorHAnsi"/>
        </w:rPr>
        <w:t>others</w:t>
      </w:r>
      <w:r w:rsidR="00693FA3" w:rsidRPr="00BD7A27">
        <w:rPr>
          <w:rFonts w:cstheme="minorHAnsi"/>
        </w:rPr>
        <w:t xml:space="preserve"> that will be requested in advance.</w:t>
      </w:r>
    </w:p>
    <w:p w14:paraId="183CA09E" w14:textId="77777777" w:rsidR="00693FA3" w:rsidRPr="00BD7A27" w:rsidRDefault="00693FA3" w:rsidP="00693FA3">
      <w:pPr>
        <w:pStyle w:val="ListParagraph"/>
        <w:rPr>
          <w:rFonts w:cstheme="minorHAnsi"/>
        </w:rPr>
      </w:pPr>
    </w:p>
    <w:p w14:paraId="2CFB2139" w14:textId="4461B154" w:rsidR="00693FA3" w:rsidRPr="00BD7A27" w:rsidRDefault="00693FA3" w:rsidP="00693FA3">
      <w:pPr>
        <w:pStyle w:val="ListParagraph"/>
        <w:numPr>
          <w:ilvl w:val="0"/>
          <w:numId w:val="2"/>
        </w:numPr>
        <w:rPr>
          <w:rFonts w:cstheme="minorHAnsi"/>
          <w:b/>
          <w:bCs/>
        </w:rPr>
      </w:pPr>
      <w:r w:rsidRPr="00BD7A27">
        <w:rPr>
          <w:rFonts w:cstheme="minorHAnsi"/>
          <w:b/>
          <w:bCs/>
        </w:rPr>
        <w:t>Rules, Politics and Procedure of the Class</w:t>
      </w:r>
    </w:p>
    <w:p w14:paraId="72DCC66B" w14:textId="449B7263" w:rsidR="00693FA3" w:rsidRPr="00BD7A27" w:rsidRDefault="00693FA3" w:rsidP="00693FA3">
      <w:pPr>
        <w:pStyle w:val="ListParagraph"/>
        <w:rPr>
          <w:rFonts w:cstheme="minorHAnsi"/>
        </w:rPr>
      </w:pPr>
      <w:r w:rsidRPr="00BD7A27">
        <w:rPr>
          <w:rFonts w:cstheme="minorHAnsi"/>
        </w:rPr>
        <w:t>As part of maintaining an appropriate classroom environment, the following standards are established:</w:t>
      </w:r>
    </w:p>
    <w:p w14:paraId="3084A124" w14:textId="77777777" w:rsidR="00693FA3" w:rsidRPr="00BD7A27" w:rsidRDefault="00693FA3" w:rsidP="00693FA3">
      <w:pPr>
        <w:pStyle w:val="ListParagraph"/>
        <w:numPr>
          <w:ilvl w:val="0"/>
          <w:numId w:val="26"/>
        </w:numPr>
        <w:rPr>
          <w:rFonts w:cstheme="minorHAnsi"/>
        </w:rPr>
      </w:pPr>
      <w:r w:rsidRPr="00BD7A27">
        <w:rPr>
          <w:rFonts w:cstheme="minorHAnsi"/>
        </w:rPr>
        <w:t>The student must be in the classroom at class time. Failure to be there at class time will be considered tardy and will be sent to the office to find an excuse.</w:t>
      </w:r>
    </w:p>
    <w:p w14:paraId="308AFA1F" w14:textId="1B49E006" w:rsidR="00693FA3" w:rsidRPr="00BD7A27" w:rsidRDefault="00693FA3" w:rsidP="00693FA3">
      <w:pPr>
        <w:pStyle w:val="ListParagraph"/>
        <w:numPr>
          <w:ilvl w:val="0"/>
          <w:numId w:val="26"/>
        </w:numPr>
        <w:rPr>
          <w:rFonts w:cstheme="minorHAnsi"/>
        </w:rPr>
      </w:pPr>
      <w:r w:rsidRPr="00BD7A27">
        <w:rPr>
          <w:rFonts w:cstheme="minorHAnsi"/>
        </w:rPr>
        <w:t>2. If you are absent, you must bring an excuse from your father, mother, or person in charge.</w:t>
      </w:r>
    </w:p>
    <w:p w14:paraId="7C240005" w14:textId="3B334CC8" w:rsidR="00693FA3" w:rsidRPr="00BD7A27" w:rsidRDefault="00693FA3" w:rsidP="00693FA3">
      <w:pPr>
        <w:pStyle w:val="ListParagraph"/>
        <w:numPr>
          <w:ilvl w:val="0"/>
          <w:numId w:val="26"/>
        </w:numPr>
        <w:rPr>
          <w:rFonts w:cstheme="minorHAnsi"/>
        </w:rPr>
      </w:pPr>
      <w:r w:rsidRPr="00BD7A27">
        <w:rPr>
          <w:rFonts w:cstheme="minorHAnsi"/>
        </w:rPr>
        <w:t>The student must have appropriate conduct in the classroom.</w:t>
      </w:r>
    </w:p>
    <w:p w14:paraId="3A156FD8" w14:textId="4A93814D" w:rsidR="00693FA3" w:rsidRPr="00BD7A27" w:rsidRDefault="00693FA3" w:rsidP="00693FA3">
      <w:pPr>
        <w:pStyle w:val="ListParagraph"/>
        <w:numPr>
          <w:ilvl w:val="0"/>
          <w:numId w:val="26"/>
        </w:numPr>
        <w:rPr>
          <w:rFonts w:cstheme="minorHAnsi"/>
        </w:rPr>
      </w:pPr>
      <w:r w:rsidRPr="00BD7A27">
        <w:rPr>
          <w:rFonts w:cstheme="minorHAnsi"/>
        </w:rPr>
        <w:t xml:space="preserve">The student who is absent from an exam must present an excuse and it will be evaluated by the teacher. In </w:t>
      </w:r>
      <w:r w:rsidR="00C16D3E" w:rsidRPr="00BD7A27">
        <w:rPr>
          <w:rFonts w:cstheme="minorHAnsi"/>
        </w:rPr>
        <w:t>the case</w:t>
      </w:r>
      <w:r w:rsidRPr="00BD7A27">
        <w:rPr>
          <w:rFonts w:cstheme="minorHAnsi"/>
        </w:rPr>
        <w:t xml:space="preserve"> of assigning a make-up exam, it will be on the day and at the time agreed by the teacher. If you are absent to make up, you will automatically be given a FAILURE (F) note.</w:t>
      </w:r>
    </w:p>
    <w:p w14:paraId="2BF59A6B" w14:textId="55024937" w:rsidR="00693FA3" w:rsidRPr="00BD7A27" w:rsidRDefault="00693FA3" w:rsidP="00693FA3">
      <w:pPr>
        <w:pStyle w:val="ListParagraph"/>
        <w:numPr>
          <w:ilvl w:val="0"/>
          <w:numId w:val="26"/>
        </w:numPr>
        <w:rPr>
          <w:rFonts w:cstheme="minorHAnsi"/>
        </w:rPr>
      </w:pPr>
      <w:r w:rsidRPr="00BD7A27">
        <w:rPr>
          <w:rFonts w:cstheme="minorHAnsi"/>
        </w:rPr>
        <w:t>Short tests/quizzes will not be warned and will not be made up.</w:t>
      </w:r>
    </w:p>
    <w:p w14:paraId="53BFB5D8" w14:textId="1872CBA5" w:rsidR="00693FA3" w:rsidRPr="00BD7A27" w:rsidRDefault="00693FA3" w:rsidP="00693FA3">
      <w:pPr>
        <w:pStyle w:val="ListParagraph"/>
        <w:numPr>
          <w:ilvl w:val="0"/>
          <w:numId w:val="26"/>
        </w:numPr>
        <w:rPr>
          <w:rFonts w:cstheme="minorHAnsi"/>
        </w:rPr>
      </w:pPr>
      <w:r w:rsidRPr="00BD7A27">
        <w:rPr>
          <w:rFonts w:cstheme="minorHAnsi"/>
        </w:rPr>
        <w:t>Written assignments or other evaluation materials will be accepted after the due date only on extraordinary occasions. 5 points will be deducted for assignments and 10 points for projects and special jobs per day of delay. IT IS THE STUDENT'S RESPONSIBILITY TO MAKE THEM ARRIVE ON THE DAY OF DELIVERY. IF YOU DO NOT DELIVER THEM, YOU WILL BE AUTOMATICALLY GIVEN ZERO (0).</w:t>
      </w:r>
    </w:p>
    <w:p w14:paraId="06FB46CC" w14:textId="57EA3A7F" w:rsidR="00693FA3" w:rsidRPr="00BD7A27" w:rsidRDefault="00693FA3" w:rsidP="00693FA3">
      <w:pPr>
        <w:pStyle w:val="ListParagraph"/>
        <w:numPr>
          <w:ilvl w:val="0"/>
          <w:numId w:val="26"/>
        </w:numPr>
        <w:rPr>
          <w:rFonts w:cstheme="minorHAnsi"/>
        </w:rPr>
      </w:pPr>
      <w:r w:rsidRPr="00BD7A27">
        <w:rPr>
          <w:rFonts w:cstheme="minorHAnsi"/>
        </w:rPr>
        <w:t>The student who damages, breaks, or commits a vandal act to any book or electronic and non-electronic equipment owned by the teacher and / or the Puerto Rico Department of Education, must replace it or pay the cost of the equipment or book. A complaint will be immediately filed with the Police Department and taken to the Court of Justice.</w:t>
      </w:r>
    </w:p>
    <w:p w14:paraId="38538964" w14:textId="49DFC228" w:rsidR="004E5300" w:rsidRPr="00922F76" w:rsidRDefault="00693FA3" w:rsidP="00922F76">
      <w:pPr>
        <w:pStyle w:val="ListParagraph"/>
        <w:numPr>
          <w:ilvl w:val="0"/>
          <w:numId w:val="26"/>
        </w:numPr>
        <w:rPr>
          <w:rFonts w:cstheme="minorHAnsi"/>
        </w:rPr>
      </w:pPr>
      <w:r w:rsidRPr="00BD7A27">
        <w:rPr>
          <w:rFonts w:cstheme="minorHAnsi"/>
        </w:rPr>
        <w:lastRenderedPageBreak/>
        <w:t xml:space="preserve">The student who is disrespectful to the teacher will be referred to the Counselor, Social Worker, or the </w:t>
      </w:r>
      <w:r w:rsidR="009F5DE1" w:rsidRPr="00BD7A27">
        <w:rPr>
          <w:rFonts w:cstheme="minorHAnsi"/>
        </w:rPr>
        <w:t>principal</w:t>
      </w:r>
      <w:r w:rsidRPr="00BD7A27">
        <w:rPr>
          <w:rFonts w:cstheme="minorHAnsi"/>
        </w:rPr>
        <w:t>. If the disrespect is repeated on two or more occasions, a complaint will be immediately filed with the Police Department and taken to the Court of Justice.</w:t>
      </w:r>
      <w:r w:rsidR="004E5300" w:rsidRPr="00922F76">
        <w:rPr>
          <w:rFonts w:cstheme="minorHAnsi"/>
        </w:rPr>
        <w:br w:type="page"/>
      </w:r>
    </w:p>
    <w:p w14:paraId="2AB6885F" w14:textId="4CB3D228" w:rsidR="00331D2D" w:rsidRDefault="00F11397" w:rsidP="00506791">
      <w:pPr>
        <w:ind w:left="360"/>
        <w:jc w:val="right"/>
        <w:rPr>
          <w:rFonts w:cstheme="minorHAnsi"/>
        </w:rPr>
      </w:pPr>
      <w:r>
        <w:rPr>
          <w:rFonts w:cstheme="minorHAnsi"/>
        </w:rPr>
        <w:lastRenderedPageBreak/>
        <w:t>A</w:t>
      </w:r>
      <w:r w:rsidR="0060508F">
        <w:rPr>
          <w:rFonts w:cstheme="minorHAnsi"/>
        </w:rPr>
        <w:t>nnex</w:t>
      </w:r>
      <w:r w:rsidR="00506791">
        <w:rPr>
          <w:rFonts w:cstheme="minorHAnsi"/>
        </w:rPr>
        <w:t xml:space="preserve"> 1</w:t>
      </w:r>
    </w:p>
    <w:p w14:paraId="6BDEB8FD" w14:textId="400F8FA1" w:rsidR="00C5238C" w:rsidRPr="00C5238C" w:rsidRDefault="00C5238C" w:rsidP="00C14EEE">
      <w:pPr>
        <w:ind w:left="360"/>
        <w:jc w:val="center"/>
        <w:rPr>
          <w:rFonts w:cstheme="minorHAnsi"/>
        </w:rPr>
      </w:pPr>
      <w:r w:rsidRPr="00C5238C">
        <w:rPr>
          <w:rFonts w:cstheme="minorHAnsi"/>
          <w:b/>
          <w:bCs/>
        </w:rPr>
        <w:t>INSTRUCTIONS FOR ASSIGNED TOPIC WORKS</w:t>
      </w:r>
    </w:p>
    <w:p w14:paraId="70594FD5" w14:textId="77777777" w:rsidR="00F04741" w:rsidRDefault="00C5238C" w:rsidP="00F04741">
      <w:pPr>
        <w:pStyle w:val="ListParagraph"/>
        <w:numPr>
          <w:ilvl w:val="0"/>
          <w:numId w:val="29"/>
        </w:numPr>
        <w:rPr>
          <w:rFonts w:cstheme="minorHAnsi"/>
        </w:rPr>
      </w:pPr>
      <w:r w:rsidRPr="00F04741">
        <w:rPr>
          <w:rFonts w:cstheme="minorHAnsi"/>
        </w:rPr>
        <w:t xml:space="preserve">Delivery date: </w:t>
      </w:r>
      <w:r w:rsidRPr="00F04741">
        <w:rPr>
          <w:rFonts w:cstheme="minorHAnsi"/>
          <w:b/>
          <w:bCs/>
          <w:u w:val="single"/>
        </w:rPr>
        <w:t>The student will be provided with enough time to be able to do it</w:t>
      </w:r>
      <w:r w:rsidRPr="00F04741">
        <w:rPr>
          <w:rFonts w:cstheme="minorHAnsi"/>
        </w:rPr>
        <w:t>. </w:t>
      </w:r>
    </w:p>
    <w:p w14:paraId="6CC746FD" w14:textId="77777777" w:rsidR="00F04741" w:rsidRDefault="00C5238C" w:rsidP="00F04741">
      <w:pPr>
        <w:pStyle w:val="ListParagraph"/>
        <w:numPr>
          <w:ilvl w:val="0"/>
          <w:numId w:val="29"/>
        </w:numPr>
        <w:rPr>
          <w:rFonts w:cstheme="minorHAnsi"/>
        </w:rPr>
      </w:pPr>
      <w:r w:rsidRPr="00F04741">
        <w:rPr>
          <w:rFonts w:cstheme="minorHAnsi"/>
        </w:rPr>
        <w:t>The works that are not delivered on the dates provided will have failure (F) in them. </w:t>
      </w:r>
    </w:p>
    <w:p w14:paraId="70A95428" w14:textId="15F4D620" w:rsidR="00C5238C" w:rsidRPr="00F04741" w:rsidRDefault="00C5238C" w:rsidP="00F04741">
      <w:pPr>
        <w:pStyle w:val="ListParagraph"/>
        <w:numPr>
          <w:ilvl w:val="0"/>
          <w:numId w:val="29"/>
        </w:numPr>
        <w:rPr>
          <w:rFonts w:cstheme="minorHAnsi"/>
        </w:rPr>
      </w:pPr>
      <w:r w:rsidRPr="00F04741">
        <w:rPr>
          <w:rFonts w:cstheme="minorHAnsi"/>
        </w:rPr>
        <w:t>The score of the works will be divided as follows: </w:t>
      </w:r>
    </w:p>
    <w:p w14:paraId="2B0E86A2" w14:textId="2C92765E" w:rsidR="00C5238C" w:rsidRPr="00F04741" w:rsidRDefault="00C5238C" w:rsidP="00F04741">
      <w:pPr>
        <w:pStyle w:val="ListParagraph"/>
        <w:numPr>
          <w:ilvl w:val="0"/>
          <w:numId w:val="30"/>
        </w:numPr>
        <w:rPr>
          <w:rFonts w:cstheme="minorHAnsi"/>
        </w:rPr>
      </w:pPr>
      <w:r w:rsidRPr="00F04741">
        <w:rPr>
          <w:rFonts w:cstheme="minorHAnsi"/>
        </w:rPr>
        <w:t xml:space="preserve">The written presentation </w:t>
      </w:r>
      <w:r w:rsidRPr="00F04741">
        <w:rPr>
          <w:rFonts w:cstheme="minorHAnsi"/>
          <w:b/>
          <w:bCs/>
        </w:rPr>
        <w:t>(100 points) </w:t>
      </w:r>
    </w:p>
    <w:p w14:paraId="674FB151" w14:textId="369E41F1" w:rsidR="00C5238C" w:rsidRPr="00F04741" w:rsidRDefault="00C5238C" w:rsidP="00F04741">
      <w:pPr>
        <w:pStyle w:val="ListParagraph"/>
        <w:numPr>
          <w:ilvl w:val="0"/>
          <w:numId w:val="30"/>
        </w:numPr>
        <w:rPr>
          <w:rFonts w:cstheme="minorHAnsi"/>
        </w:rPr>
      </w:pPr>
      <w:r w:rsidRPr="00F04741">
        <w:rPr>
          <w:rFonts w:cstheme="minorHAnsi"/>
        </w:rPr>
        <w:t xml:space="preserve">The oral presentation. </w:t>
      </w:r>
      <w:r w:rsidRPr="00F04741">
        <w:rPr>
          <w:rFonts w:cstheme="minorHAnsi"/>
          <w:b/>
          <w:bCs/>
        </w:rPr>
        <w:t>(100 points) </w:t>
      </w:r>
    </w:p>
    <w:p w14:paraId="775260AA" w14:textId="77777777" w:rsidR="00C5238C" w:rsidRPr="00C5238C" w:rsidRDefault="00C5238C" w:rsidP="00F04741">
      <w:pPr>
        <w:ind w:left="2160" w:firstLine="720"/>
        <w:rPr>
          <w:rFonts w:cstheme="minorHAnsi"/>
        </w:rPr>
      </w:pPr>
      <w:r w:rsidRPr="00C5238C">
        <w:rPr>
          <w:rFonts w:cstheme="minorHAnsi"/>
          <w:b/>
          <w:bCs/>
        </w:rPr>
        <w:t>Total: (200 points) </w:t>
      </w:r>
    </w:p>
    <w:p w14:paraId="2E535DB5" w14:textId="7D7D2EEB" w:rsidR="00C5238C" w:rsidRPr="00AC29E5" w:rsidRDefault="00C5238C" w:rsidP="00AC29E5">
      <w:pPr>
        <w:pStyle w:val="ListParagraph"/>
        <w:numPr>
          <w:ilvl w:val="0"/>
          <w:numId w:val="29"/>
        </w:numPr>
        <w:rPr>
          <w:rFonts w:cstheme="minorHAnsi"/>
        </w:rPr>
      </w:pPr>
      <w:r w:rsidRPr="00AC29E5">
        <w:rPr>
          <w:rFonts w:cstheme="minorHAnsi"/>
        </w:rPr>
        <w:t>They should not be delivered in a folder. They will be delivered stapled in the top left corner of the paper.  </w:t>
      </w:r>
    </w:p>
    <w:p w14:paraId="4F3EBDA6" w14:textId="32BED25F" w:rsidR="00C5238C" w:rsidRPr="00AC29E5" w:rsidRDefault="00C5238C" w:rsidP="00AC29E5">
      <w:pPr>
        <w:pStyle w:val="ListParagraph"/>
        <w:numPr>
          <w:ilvl w:val="0"/>
          <w:numId w:val="29"/>
        </w:numPr>
        <w:rPr>
          <w:rFonts w:cstheme="minorHAnsi"/>
        </w:rPr>
      </w:pPr>
      <w:r w:rsidRPr="00AC29E5">
        <w:rPr>
          <w:rFonts w:cstheme="minorHAnsi"/>
        </w:rPr>
        <w:t>It must be delivered formally, no smudges, no studs, clean, no spelling mistakes. </w:t>
      </w:r>
    </w:p>
    <w:p w14:paraId="34FE5B6D" w14:textId="472B81B0" w:rsidR="00C5238C" w:rsidRPr="00AC29E5" w:rsidRDefault="00C5238C" w:rsidP="00AC29E5">
      <w:pPr>
        <w:pStyle w:val="ListParagraph"/>
        <w:numPr>
          <w:ilvl w:val="0"/>
          <w:numId w:val="29"/>
        </w:numPr>
        <w:rPr>
          <w:rFonts w:cstheme="minorHAnsi"/>
        </w:rPr>
      </w:pPr>
      <w:r w:rsidRPr="00AC29E5">
        <w:rPr>
          <w:rFonts w:cstheme="minorHAnsi"/>
        </w:rPr>
        <w:t xml:space="preserve">Works with patterned </w:t>
      </w:r>
      <w:r w:rsidR="00C16D3E" w:rsidRPr="00AC29E5">
        <w:rPr>
          <w:rFonts w:cstheme="minorHAnsi"/>
        </w:rPr>
        <w:t>paper</w:t>
      </w:r>
      <w:r w:rsidRPr="00AC29E5">
        <w:rPr>
          <w:rFonts w:cstheme="minorHAnsi"/>
        </w:rPr>
        <w:t xml:space="preserve"> will not be allowed. </w:t>
      </w:r>
    </w:p>
    <w:p w14:paraId="1D064170" w14:textId="7C717B14" w:rsidR="00C5238C" w:rsidRPr="00AC29E5" w:rsidRDefault="00C5238C" w:rsidP="00AC29E5">
      <w:pPr>
        <w:pStyle w:val="ListParagraph"/>
        <w:numPr>
          <w:ilvl w:val="0"/>
          <w:numId w:val="29"/>
        </w:numPr>
        <w:rPr>
          <w:rFonts w:cstheme="minorHAnsi"/>
        </w:rPr>
      </w:pPr>
      <w:r w:rsidRPr="00AC29E5">
        <w:rPr>
          <w:rFonts w:cstheme="minorHAnsi"/>
        </w:rPr>
        <w:t xml:space="preserve">They will not exceed 10 computer pages or 15 manuscript pages. </w:t>
      </w:r>
      <w:r w:rsidRPr="00AC29E5">
        <w:rPr>
          <w:rFonts w:cstheme="minorHAnsi"/>
          <w:b/>
          <w:bCs/>
        </w:rPr>
        <w:t>IF YOU EXCEED THE ABOVE-MENTIONED PAGES, YOU WILL BE DISCOUNTED A SCORE FOR NOT FOLLOWING INSTRUCTIONS. </w:t>
      </w:r>
    </w:p>
    <w:p w14:paraId="14091B30" w14:textId="791C7D8C" w:rsidR="00C5238C" w:rsidRPr="00AC29E5" w:rsidRDefault="00C5238C" w:rsidP="00AC29E5">
      <w:pPr>
        <w:pStyle w:val="ListParagraph"/>
        <w:numPr>
          <w:ilvl w:val="0"/>
          <w:numId w:val="29"/>
        </w:numPr>
        <w:rPr>
          <w:rFonts w:cstheme="minorHAnsi"/>
        </w:rPr>
      </w:pPr>
      <w:r w:rsidRPr="00AC29E5">
        <w:rPr>
          <w:rFonts w:cstheme="minorHAnsi"/>
        </w:rPr>
        <w:t xml:space="preserve">For the Bibliographic Sheets, the </w:t>
      </w:r>
      <w:r w:rsidRPr="00AC29E5">
        <w:rPr>
          <w:rFonts w:cstheme="minorHAnsi"/>
          <w:b/>
          <w:bCs/>
        </w:rPr>
        <w:t>AMERICAN PSYCHOLOGICAL ASSOCIATION (APA)</w:t>
      </w:r>
      <w:r w:rsidR="00F115BC">
        <w:rPr>
          <w:rFonts w:cstheme="minorHAnsi"/>
          <w:b/>
          <w:bCs/>
        </w:rPr>
        <w:t xml:space="preserve"> </w:t>
      </w:r>
      <w:r w:rsidRPr="00AC29E5">
        <w:rPr>
          <w:rFonts w:cstheme="minorHAnsi"/>
        </w:rPr>
        <w:t>model will be used, a model that will be provided in the class. </w:t>
      </w:r>
    </w:p>
    <w:p w14:paraId="647E897D" w14:textId="77777777" w:rsidR="00F115BC" w:rsidRDefault="00C5238C" w:rsidP="00AC29E5">
      <w:pPr>
        <w:pStyle w:val="ListParagraph"/>
        <w:numPr>
          <w:ilvl w:val="0"/>
          <w:numId w:val="29"/>
        </w:numPr>
        <w:rPr>
          <w:rFonts w:cstheme="minorHAnsi"/>
        </w:rPr>
      </w:pPr>
      <w:r w:rsidRPr="00AC29E5">
        <w:rPr>
          <w:rFonts w:cstheme="minorHAnsi"/>
        </w:rPr>
        <w:t xml:space="preserve">In addition to the written presentation, the work will be presented to the class orally. </w:t>
      </w:r>
    </w:p>
    <w:p w14:paraId="3C64CE70" w14:textId="1C6E5DB1" w:rsidR="00C5238C" w:rsidRPr="00AC29E5" w:rsidRDefault="00C5238C" w:rsidP="00AC29E5">
      <w:pPr>
        <w:pStyle w:val="ListParagraph"/>
        <w:numPr>
          <w:ilvl w:val="0"/>
          <w:numId w:val="29"/>
        </w:numPr>
        <w:rPr>
          <w:rFonts w:cstheme="minorHAnsi"/>
        </w:rPr>
      </w:pPr>
      <w:r w:rsidRPr="00AC29E5">
        <w:rPr>
          <w:rFonts w:cstheme="minorHAnsi"/>
        </w:rPr>
        <w:t>If there is no order at the time of the presentations, 5 points will be subtracted for interruption and will be added to the total points of the student who is reporting in front. </w:t>
      </w:r>
    </w:p>
    <w:p w14:paraId="02507BE7" w14:textId="372DEE53" w:rsidR="00C5238C" w:rsidRPr="00AC29E5" w:rsidRDefault="00C5238C" w:rsidP="00AC29E5">
      <w:pPr>
        <w:pStyle w:val="ListParagraph"/>
        <w:numPr>
          <w:ilvl w:val="0"/>
          <w:numId w:val="29"/>
        </w:numPr>
        <w:rPr>
          <w:rFonts w:cstheme="minorHAnsi"/>
        </w:rPr>
      </w:pPr>
      <w:r w:rsidRPr="00AC29E5">
        <w:rPr>
          <w:rFonts w:cstheme="minorHAnsi"/>
        </w:rPr>
        <w:t xml:space="preserve">Each student is responsible for presenting a summary of work to the </w:t>
      </w:r>
      <w:r w:rsidR="00AC29E5" w:rsidRPr="00AC29E5">
        <w:rPr>
          <w:rFonts w:cstheme="minorHAnsi"/>
        </w:rPr>
        <w:t>class and</w:t>
      </w:r>
      <w:r w:rsidRPr="00AC29E5">
        <w:rPr>
          <w:rFonts w:cstheme="minorHAnsi"/>
        </w:rPr>
        <w:t xml:space="preserve"> submitting the summary to the teacher. </w:t>
      </w:r>
    </w:p>
    <w:p w14:paraId="64ADFEE5" w14:textId="6855FAF2" w:rsidR="00C5238C" w:rsidRPr="00AC29E5" w:rsidRDefault="00C5238C" w:rsidP="00AC29E5">
      <w:pPr>
        <w:pStyle w:val="ListParagraph"/>
        <w:numPr>
          <w:ilvl w:val="0"/>
          <w:numId w:val="29"/>
        </w:numPr>
        <w:rPr>
          <w:rFonts w:cstheme="minorHAnsi"/>
        </w:rPr>
      </w:pPr>
      <w:r w:rsidRPr="00AC29E5">
        <w:rPr>
          <w:rFonts w:cstheme="minorHAnsi"/>
        </w:rPr>
        <w:t>How should the work be organized? </w:t>
      </w:r>
    </w:p>
    <w:p w14:paraId="021876F5" w14:textId="77777777" w:rsidR="00C5238C" w:rsidRPr="00AC29E5" w:rsidRDefault="00C5238C" w:rsidP="00AC29E5">
      <w:pPr>
        <w:pStyle w:val="ListParagraph"/>
        <w:numPr>
          <w:ilvl w:val="0"/>
          <w:numId w:val="34"/>
        </w:numPr>
        <w:rPr>
          <w:rFonts w:cstheme="minorHAnsi"/>
          <w:b/>
          <w:bCs/>
        </w:rPr>
      </w:pPr>
      <w:r w:rsidRPr="00AC29E5">
        <w:rPr>
          <w:rFonts w:cstheme="minorHAnsi"/>
          <w:b/>
          <w:bCs/>
        </w:rPr>
        <w:t>Format: </w:t>
      </w:r>
    </w:p>
    <w:p w14:paraId="7F983E5C" w14:textId="13E7B7FB" w:rsidR="00C5238C" w:rsidRPr="00AC29E5" w:rsidRDefault="00C5238C" w:rsidP="00AC29E5">
      <w:pPr>
        <w:pStyle w:val="ListParagraph"/>
        <w:numPr>
          <w:ilvl w:val="1"/>
          <w:numId w:val="34"/>
        </w:numPr>
        <w:rPr>
          <w:rFonts w:cstheme="minorHAnsi"/>
        </w:rPr>
      </w:pPr>
      <w:r w:rsidRPr="00AC29E5">
        <w:rPr>
          <w:rFonts w:cstheme="minorHAnsi"/>
        </w:rPr>
        <w:t>Presentation Page (1 page) </w:t>
      </w:r>
    </w:p>
    <w:p w14:paraId="0E9D59D2" w14:textId="20FEBC44" w:rsidR="00C5238C" w:rsidRPr="00AC29E5" w:rsidRDefault="00C5238C" w:rsidP="00AC29E5">
      <w:pPr>
        <w:pStyle w:val="ListParagraph"/>
        <w:numPr>
          <w:ilvl w:val="1"/>
          <w:numId w:val="34"/>
        </w:numPr>
        <w:rPr>
          <w:rFonts w:cstheme="minorHAnsi"/>
        </w:rPr>
      </w:pPr>
      <w:r w:rsidRPr="00AC29E5">
        <w:rPr>
          <w:rFonts w:cstheme="minorHAnsi"/>
        </w:rPr>
        <w:t>Table of Contents (1 page) </w:t>
      </w:r>
    </w:p>
    <w:p w14:paraId="458B8436" w14:textId="6636FF59" w:rsidR="00C5238C" w:rsidRPr="00AC29E5" w:rsidRDefault="00C5238C" w:rsidP="00AC29E5">
      <w:pPr>
        <w:pStyle w:val="ListParagraph"/>
        <w:numPr>
          <w:ilvl w:val="1"/>
          <w:numId w:val="34"/>
        </w:numPr>
        <w:rPr>
          <w:rFonts w:cstheme="minorHAnsi"/>
        </w:rPr>
      </w:pPr>
      <w:r w:rsidRPr="00AC29E5">
        <w:rPr>
          <w:rFonts w:cstheme="minorHAnsi"/>
        </w:rPr>
        <w:t>Introduction (1 page) </w:t>
      </w:r>
    </w:p>
    <w:p w14:paraId="145BEAEE" w14:textId="18EA5FE2" w:rsidR="00C5238C" w:rsidRPr="00AC29E5" w:rsidRDefault="00C5238C" w:rsidP="00AC29E5">
      <w:pPr>
        <w:pStyle w:val="ListParagraph"/>
        <w:numPr>
          <w:ilvl w:val="1"/>
          <w:numId w:val="34"/>
        </w:numPr>
        <w:rPr>
          <w:rFonts w:cstheme="minorHAnsi"/>
        </w:rPr>
      </w:pPr>
      <w:r w:rsidRPr="00AC29E5">
        <w:rPr>
          <w:rFonts w:cstheme="minorHAnsi"/>
        </w:rPr>
        <w:t>Development (computer 5 pages) (10 pages manuscript)  </w:t>
      </w:r>
    </w:p>
    <w:p w14:paraId="255061BD" w14:textId="1B51F4B9" w:rsidR="00C5238C" w:rsidRPr="00AC29E5" w:rsidRDefault="00C5238C" w:rsidP="00AC29E5">
      <w:pPr>
        <w:pStyle w:val="ListParagraph"/>
        <w:numPr>
          <w:ilvl w:val="1"/>
          <w:numId w:val="34"/>
        </w:numPr>
        <w:rPr>
          <w:rFonts w:cstheme="minorHAnsi"/>
        </w:rPr>
      </w:pPr>
      <w:r w:rsidRPr="00AC29E5">
        <w:rPr>
          <w:rFonts w:cstheme="minorHAnsi"/>
        </w:rPr>
        <w:t>Conclusions (1 page) </w:t>
      </w:r>
    </w:p>
    <w:p w14:paraId="17C248C2" w14:textId="762E3D30" w:rsidR="00C5238C" w:rsidRPr="00AC29E5" w:rsidRDefault="00C5238C" w:rsidP="00AC29E5">
      <w:pPr>
        <w:pStyle w:val="ListParagraph"/>
        <w:numPr>
          <w:ilvl w:val="1"/>
          <w:numId w:val="34"/>
        </w:numPr>
        <w:rPr>
          <w:rFonts w:cstheme="minorHAnsi"/>
        </w:rPr>
      </w:pPr>
      <w:r w:rsidRPr="00AC29E5">
        <w:rPr>
          <w:rFonts w:cstheme="minorHAnsi"/>
        </w:rPr>
        <w:t>Reference (1 page) </w:t>
      </w:r>
    </w:p>
    <w:p w14:paraId="136DFDB1" w14:textId="77777777" w:rsidR="00C5238C" w:rsidRPr="00C5238C" w:rsidRDefault="00C5238C" w:rsidP="00AC29E5">
      <w:pPr>
        <w:ind w:left="1080" w:firstLine="360"/>
        <w:rPr>
          <w:rFonts w:cstheme="minorHAnsi"/>
        </w:rPr>
      </w:pPr>
      <w:r w:rsidRPr="00C5238C">
        <w:rPr>
          <w:rFonts w:cstheme="minorHAnsi"/>
          <w:b/>
          <w:bCs/>
        </w:rPr>
        <w:t>Total (10 pages in computer) (15 pages by manuscript) </w:t>
      </w:r>
    </w:p>
    <w:p w14:paraId="7DAA2027" w14:textId="6A195E62" w:rsidR="00C5238C" w:rsidRPr="007224F2" w:rsidRDefault="00C5238C" w:rsidP="007224F2">
      <w:pPr>
        <w:pStyle w:val="ListParagraph"/>
        <w:numPr>
          <w:ilvl w:val="0"/>
          <w:numId w:val="29"/>
        </w:numPr>
        <w:rPr>
          <w:rFonts w:cstheme="minorHAnsi"/>
        </w:rPr>
      </w:pPr>
      <w:r w:rsidRPr="007224F2">
        <w:rPr>
          <w:rFonts w:cstheme="minorHAnsi"/>
        </w:rPr>
        <w:t>Failure to follow the instructions will deduct punctuation. </w:t>
      </w:r>
    </w:p>
    <w:p w14:paraId="29923807" w14:textId="1E316803" w:rsidR="0060508F" w:rsidRPr="007224F2" w:rsidRDefault="00C5238C" w:rsidP="007224F2">
      <w:pPr>
        <w:pStyle w:val="ListParagraph"/>
        <w:numPr>
          <w:ilvl w:val="0"/>
          <w:numId w:val="29"/>
        </w:numPr>
        <w:rPr>
          <w:rFonts w:cstheme="minorHAnsi"/>
        </w:rPr>
      </w:pPr>
      <w:r w:rsidRPr="007224F2">
        <w:rPr>
          <w:rFonts w:cstheme="minorHAnsi"/>
        </w:rPr>
        <w:t>The works will be corrected following the rubrics presented in the annexes of this document.</w:t>
      </w:r>
    </w:p>
    <w:p w14:paraId="51E20D1B" w14:textId="5FCE3C2C" w:rsidR="00F115BC" w:rsidRDefault="00F115BC" w:rsidP="00506791">
      <w:pPr>
        <w:ind w:left="360"/>
        <w:jc w:val="right"/>
        <w:rPr>
          <w:rFonts w:cstheme="minorHAnsi"/>
        </w:rPr>
      </w:pPr>
    </w:p>
    <w:p w14:paraId="05E75DE6" w14:textId="77777777" w:rsidR="00F115BC" w:rsidRDefault="00F115BC">
      <w:pPr>
        <w:rPr>
          <w:rFonts w:cstheme="minorHAnsi"/>
        </w:rPr>
      </w:pPr>
      <w:r>
        <w:rPr>
          <w:rFonts w:cstheme="minorHAnsi"/>
        </w:rPr>
        <w:br w:type="page"/>
      </w:r>
    </w:p>
    <w:p w14:paraId="7DA5E1A4" w14:textId="78E099AF" w:rsidR="00506791" w:rsidRDefault="00F115BC" w:rsidP="00506791">
      <w:pPr>
        <w:ind w:left="360"/>
        <w:jc w:val="right"/>
        <w:rPr>
          <w:rFonts w:cstheme="minorHAnsi"/>
        </w:rPr>
      </w:pPr>
      <w:r>
        <w:rPr>
          <w:rFonts w:cstheme="minorHAnsi"/>
        </w:rPr>
        <w:lastRenderedPageBreak/>
        <w:t>Annex 2</w:t>
      </w:r>
    </w:p>
    <w:p w14:paraId="49E1304D" w14:textId="5A6A7944" w:rsidR="00E5046E" w:rsidRPr="00934F9D" w:rsidRDefault="00E5046E" w:rsidP="00E5046E">
      <w:pPr>
        <w:pStyle w:val="NormalWeb"/>
        <w:spacing w:before="246" w:beforeAutospacing="0" w:after="0" w:afterAutospacing="0"/>
        <w:ind w:left="183" w:right="1090" w:firstLine="964"/>
        <w:rPr>
          <w:rFonts w:asciiTheme="minorHAnsi" w:hAnsiTheme="minorHAnsi" w:cstheme="minorHAnsi"/>
          <w:b/>
          <w:bCs/>
          <w:color w:val="000000"/>
          <w:sz w:val="22"/>
          <w:szCs w:val="22"/>
        </w:rPr>
      </w:pPr>
      <w:r w:rsidRPr="00934F9D">
        <w:rPr>
          <w:rFonts w:asciiTheme="minorHAnsi" w:hAnsiTheme="minorHAnsi" w:cstheme="minorHAnsi"/>
          <w:b/>
          <w:bCs/>
          <w:color w:val="000000"/>
          <w:sz w:val="22"/>
          <w:szCs w:val="22"/>
        </w:rPr>
        <w:t>FORMAT INVESTIGATIVE WORK FOR SPECIFIC (</w:t>
      </w:r>
      <w:r w:rsidR="00934F9D">
        <w:rPr>
          <w:rFonts w:asciiTheme="minorHAnsi" w:hAnsiTheme="minorHAnsi" w:cstheme="minorHAnsi"/>
          <w:b/>
          <w:bCs/>
          <w:color w:val="000000"/>
          <w:sz w:val="22"/>
          <w:szCs w:val="22"/>
        </w:rPr>
        <w:t>PBL P</w:t>
      </w:r>
      <w:r w:rsidRPr="00934F9D">
        <w:rPr>
          <w:rFonts w:asciiTheme="minorHAnsi" w:hAnsiTheme="minorHAnsi" w:cstheme="minorHAnsi"/>
          <w:b/>
          <w:bCs/>
          <w:color w:val="000000"/>
          <w:sz w:val="22"/>
          <w:szCs w:val="22"/>
        </w:rPr>
        <w:t xml:space="preserve">rojects) </w:t>
      </w:r>
    </w:p>
    <w:p w14:paraId="73CCA622" w14:textId="700E3D23" w:rsidR="00934F9D" w:rsidRPr="00934F9D" w:rsidRDefault="00370E10" w:rsidP="0025004C">
      <w:pPr>
        <w:pStyle w:val="NormalWeb"/>
        <w:spacing w:before="246" w:beforeAutospacing="0" w:after="0" w:afterAutospacing="0"/>
        <w:ind w:right="1090"/>
        <w:rPr>
          <w:rFonts w:asciiTheme="minorHAnsi" w:hAnsiTheme="minorHAnsi" w:cstheme="minorHAnsi"/>
          <w:color w:val="000000"/>
          <w:sz w:val="22"/>
          <w:szCs w:val="22"/>
        </w:rPr>
      </w:pPr>
      <w:r w:rsidRPr="00934F9D">
        <w:rPr>
          <w:rFonts w:asciiTheme="minorHAnsi" w:hAnsiTheme="minorHAnsi" w:cstheme="minorHAnsi"/>
          <w:color w:val="000000"/>
          <w:sz w:val="22"/>
          <w:szCs w:val="22"/>
        </w:rPr>
        <w:t xml:space="preserve">1st </w:t>
      </w:r>
      <w:r w:rsidR="0025004C" w:rsidRPr="00934F9D">
        <w:rPr>
          <w:rFonts w:asciiTheme="minorHAnsi" w:hAnsiTheme="minorHAnsi" w:cstheme="minorHAnsi"/>
          <w:color w:val="000000"/>
          <w:sz w:val="22"/>
          <w:szCs w:val="22"/>
        </w:rPr>
        <w:t>Page</w:t>
      </w:r>
      <w:r w:rsidR="00BE292A">
        <w:rPr>
          <w:rFonts w:asciiTheme="minorHAnsi" w:hAnsiTheme="minorHAnsi" w:cstheme="minorHAnsi"/>
          <w:color w:val="000000"/>
          <w:sz w:val="22"/>
          <w:szCs w:val="22"/>
        </w:rPr>
        <w:t>:</w:t>
      </w:r>
      <w:r w:rsidR="0025004C" w:rsidRPr="00934F9D">
        <w:rPr>
          <w:rFonts w:asciiTheme="minorHAnsi" w:hAnsiTheme="minorHAnsi" w:cstheme="minorHAnsi"/>
          <w:color w:val="000000"/>
          <w:sz w:val="22"/>
          <w:szCs w:val="22"/>
        </w:rPr>
        <w:t xml:space="preserve"> </w:t>
      </w:r>
      <w:r w:rsidR="00E5046E" w:rsidRPr="00934F9D">
        <w:rPr>
          <w:rFonts w:asciiTheme="minorHAnsi" w:hAnsiTheme="minorHAnsi" w:cstheme="minorHAnsi"/>
          <w:color w:val="000000"/>
          <w:sz w:val="22"/>
          <w:szCs w:val="22"/>
        </w:rPr>
        <w:t>Presentation (The text on this page must be centralized)</w:t>
      </w:r>
    </w:p>
    <w:p w14:paraId="7156ABDA" w14:textId="3E4EE5A4" w:rsidR="00E5046E" w:rsidRPr="00934F9D" w:rsidRDefault="00E5046E" w:rsidP="0025004C">
      <w:pPr>
        <w:pStyle w:val="NormalWeb"/>
        <w:spacing w:before="246" w:beforeAutospacing="0" w:after="0" w:afterAutospacing="0"/>
        <w:ind w:right="1090"/>
        <w:rPr>
          <w:rFonts w:asciiTheme="minorHAnsi" w:hAnsiTheme="minorHAnsi" w:cstheme="minorHAnsi"/>
          <w:color w:val="000000"/>
          <w:sz w:val="22"/>
          <w:szCs w:val="22"/>
        </w:rPr>
      </w:pPr>
      <w:r w:rsidRPr="00934F9D">
        <w:rPr>
          <w:rFonts w:asciiTheme="minorHAnsi" w:hAnsiTheme="minorHAnsi" w:cstheme="minorHAnsi"/>
          <w:color w:val="000000"/>
          <w:sz w:val="22"/>
          <w:szCs w:val="22"/>
        </w:rPr>
        <w:t> </w:t>
      </w:r>
    </w:p>
    <w:tbl>
      <w:tblPr>
        <w:tblStyle w:val="TableGrid"/>
        <w:tblW w:w="0" w:type="auto"/>
        <w:jc w:val="center"/>
        <w:tblLook w:val="04A0" w:firstRow="1" w:lastRow="0" w:firstColumn="1" w:lastColumn="0" w:noHBand="0" w:noVBand="1"/>
      </w:tblPr>
      <w:tblGrid>
        <w:gridCol w:w="2813"/>
      </w:tblGrid>
      <w:tr w:rsidR="004E49AC" w14:paraId="608EB99D" w14:textId="77777777" w:rsidTr="00934F9D">
        <w:trPr>
          <w:jc w:val="center"/>
        </w:trPr>
        <w:tc>
          <w:tcPr>
            <w:tcW w:w="0" w:type="auto"/>
          </w:tcPr>
          <w:p w14:paraId="3D5B2FCE" w14:textId="025C0D85" w:rsidR="004E49AC" w:rsidRDefault="004E49AC" w:rsidP="00C16D3E">
            <w:pPr>
              <w:pStyle w:val="NormalWeb"/>
              <w:spacing w:before="364" w:beforeAutospacing="0" w:after="0" w:afterAutospacing="0"/>
              <w:jc w:val="center"/>
              <w:rPr>
                <w:rFonts w:ascii="Arial" w:hAnsi="Arial" w:cs="Arial"/>
                <w:color w:val="000000"/>
                <w:sz w:val="16"/>
                <w:szCs w:val="16"/>
              </w:rPr>
            </w:pPr>
            <w:r>
              <w:rPr>
                <w:rFonts w:ascii="Arial" w:hAnsi="Arial" w:cs="Arial"/>
                <w:color w:val="000000"/>
                <w:sz w:val="16"/>
                <w:szCs w:val="16"/>
              </w:rPr>
              <w:t>Title of assigned subject</w:t>
            </w:r>
          </w:p>
          <w:p w14:paraId="4AB52D2E" w14:textId="77777777" w:rsidR="00C16D3E" w:rsidRDefault="00C16D3E" w:rsidP="00C16D3E">
            <w:pPr>
              <w:pStyle w:val="NormalWeb"/>
              <w:spacing w:before="364" w:beforeAutospacing="0" w:after="0" w:afterAutospacing="0"/>
              <w:jc w:val="center"/>
            </w:pPr>
          </w:p>
          <w:p w14:paraId="4E650E93" w14:textId="7F514DF5" w:rsidR="00C16D3E" w:rsidRPr="00C16D3E" w:rsidRDefault="004E49AC" w:rsidP="00C16D3E">
            <w:pPr>
              <w:pStyle w:val="NoSpacing"/>
              <w:jc w:val="center"/>
              <w:rPr>
                <w:rFonts w:ascii="Arial" w:hAnsi="Arial" w:cs="Arial"/>
                <w:sz w:val="16"/>
                <w:szCs w:val="16"/>
              </w:rPr>
            </w:pPr>
            <w:r w:rsidRPr="00C16D3E">
              <w:rPr>
                <w:rFonts w:ascii="Arial" w:hAnsi="Arial" w:cs="Arial"/>
                <w:sz w:val="16"/>
                <w:szCs w:val="16"/>
              </w:rPr>
              <w:t>Name of Student</w:t>
            </w:r>
          </w:p>
          <w:p w14:paraId="6E45C2D5" w14:textId="2E09F0BB" w:rsidR="004E49AC" w:rsidRPr="00C16D3E" w:rsidRDefault="00C16D3E" w:rsidP="00C16D3E">
            <w:pPr>
              <w:pStyle w:val="NoSpacing"/>
              <w:jc w:val="center"/>
              <w:rPr>
                <w:rFonts w:ascii="Arial" w:hAnsi="Arial" w:cs="Arial"/>
                <w:sz w:val="16"/>
                <w:szCs w:val="16"/>
              </w:rPr>
            </w:pPr>
            <w:r w:rsidRPr="00C16D3E">
              <w:rPr>
                <w:rFonts w:ascii="Arial" w:hAnsi="Arial" w:cs="Arial"/>
                <w:sz w:val="16"/>
                <w:szCs w:val="16"/>
              </w:rPr>
              <w:t>LMI Idioms School</w:t>
            </w:r>
          </w:p>
          <w:p w14:paraId="749E619B" w14:textId="29C2F42A" w:rsidR="004E49AC" w:rsidRPr="00C16D3E" w:rsidRDefault="00EB2777" w:rsidP="00C16D3E">
            <w:pPr>
              <w:pStyle w:val="NoSpacing"/>
              <w:jc w:val="center"/>
              <w:rPr>
                <w:rFonts w:ascii="Arial" w:hAnsi="Arial" w:cs="Arial"/>
                <w:sz w:val="16"/>
                <w:szCs w:val="16"/>
              </w:rPr>
            </w:pPr>
            <w:r w:rsidRPr="00C16D3E">
              <w:rPr>
                <w:rFonts w:ascii="Arial" w:hAnsi="Arial" w:cs="Arial"/>
                <w:sz w:val="16"/>
                <w:szCs w:val="16"/>
              </w:rPr>
              <w:t>11</w:t>
            </w:r>
            <w:r w:rsidR="004E49AC" w:rsidRPr="00C16D3E">
              <w:rPr>
                <w:rFonts w:ascii="Arial" w:hAnsi="Arial" w:cs="Arial"/>
                <w:sz w:val="16"/>
                <w:szCs w:val="16"/>
              </w:rPr>
              <w:t xml:space="preserve">th Grade </w:t>
            </w:r>
            <w:r w:rsidRPr="00C16D3E">
              <w:rPr>
                <w:rFonts w:ascii="Arial" w:hAnsi="Arial" w:cs="Arial"/>
                <w:sz w:val="16"/>
                <w:szCs w:val="16"/>
              </w:rPr>
              <w:t>United States History</w:t>
            </w:r>
          </w:p>
          <w:p w14:paraId="7B13660D" w14:textId="197C0B92" w:rsidR="004E49AC" w:rsidRPr="00C16D3E" w:rsidRDefault="004E49AC" w:rsidP="00C16D3E">
            <w:pPr>
              <w:pStyle w:val="NoSpacing"/>
              <w:jc w:val="center"/>
              <w:rPr>
                <w:rFonts w:ascii="Arial" w:hAnsi="Arial" w:cs="Arial"/>
                <w:sz w:val="16"/>
                <w:szCs w:val="16"/>
              </w:rPr>
            </w:pPr>
            <w:r w:rsidRPr="00C16D3E">
              <w:rPr>
                <w:rFonts w:ascii="Arial" w:hAnsi="Arial" w:cs="Arial"/>
                <w:sz w:val="16"/>
                <w:szCs w:val="16"/>
              </w:rPr>
              <w:t xml:space="preserve">Prof. Yadira Aponte </w:t>
            </w:r>
            <w:r w:rsidR="00934F9D" w:rsidRPr="00C16D3E">
              <w:rPr>
                <w:rFonts w:ascii="Arial" w:hAnsi="Arial" w:cs="Arial"/>
                <w:sz w:val="16"/>
                <w:szCs w:val="16"/>
              </w:rPr>
              <w:t>Calderón</w:t>
            </w:r>
            <w:r w:rsidRPr="00C16D3E">
              <w:rPr>
                <w:rFonts w:ascii="Arial" w:hAnsi="Arial" w:cs="Arial"/>
                <w:sz w:val="16"/>
                <w:szCs w:val="16"/>
              </w:rPr>
              <w:t xml:space="preserve"> M</w:t>
            </w:r>
            <w:r w:rsidR="00934F9D" w:rsidRPr="00C16D3E">
              <w:rPr>
                <w:rFonts w:ascii="Arial" w:hAnsi="Arial" w:cs="Arial"/>
                <w:sz w:val="16"/>
                <w:szCs w:val="16"/>
              </w:rPr>
              <w:t>. Ed.</w:t>
            </w:r>
          </w:p>
          <w:p w14:paraId="323EEC8C" w14:textId="374DCA19" w:rsidR="004E49AC" w:rsidRPr="00C16D3E" w:rsidRDefault="004E49AC" w:rsidP="00C16D3E">
            <w:pPr>
              <w:pStyle w:val="NoSpacing"/>
              <w:jc w:val="center"/>
              <w:rPr>
                <w:rFonts w:ascii="Arial" w:hAnsi="Arial" w:cs="Arial"/>
                <w:sz w:val="16"/>
                <w:szCs w:val="16"/>
              </w:rPr>
            </w:pPr>
            <w:r w:rsidRPr="00C16D3E">
              <w:rPr>
                <w:rFonts w:ascii="Arial" w:hAnsi="Arial" w:cs="Arial"/>
                <w:sz w:val="16"/>
                <w:szCs w:val="16"/>
              </w:rPr>
              <w:t>delivery date</w:t>
            </w:r>
          </w:p>
          <w:p w14:paraId="210BE64C" w14:textId="77777777" w:rsidR="004E49AC" w:rsidRDefault="004E49AC" w:rsidP="0025004C">
            <w:pPr>
              <w:pStyle w:val="NormalWeb"/>
              <w:spacing w:before="246" w:beforeAutospacing="0" w:after="0" w:afterAutospacing="0"/>
              <w:ind w:right="1090"/>
            </w:pPr>
          </w:p>
        </w:tc>
      </w:tr>
    </w:tbl>
    <w:p w14:paraId="6BCB62A6" w14:textId="77777777" w:rsidR="004E49AC" w:rsidRPr="002533F2" w:rsidRDefault="004E49AC" w:rsidP="0025004C">
      <w:pPr>
        <w:pStyle w:val="NormalWeb"/>
        <w:spacing w:before="246" w:beforeAutospacing="0" w:after="0" w:afterAutospacing="0"/>
        <w:ind w:right="1090"/>
        <w:rPr>
          <w:sz w:val="22"/>
          <w:szCs w:val="22"/>
        </w:rPr>
      </w:pPr>
    </w:p>
    <w:p w14:paraId="3BEF7F2A" w14:textId="423B17D6" w:rsidR="00E5046E" w:rsidRPr="002533F2" w:rsidRDefault="007D7AAD" w:rsidP="00E5046E">
      <w:pPr>
        <w:pStyle w:val="NormalWeb"/>
        <w:spacing w:before="72" w:beforeAutospacing="0" w:after="0" w:afterAutospacing="0"/>
        <w:ind w:left="163"/>
        <w:rPr>
          <w:rFonts w:asciiTheme="minorHAnsi" w:hAnsiTheme="minorHAnsi" w:cstheme="minorHAnsi"/>
          <w:color w:val="000000"/>
          <w:sz w:val="22"/>
          <w:szCs w:val="22"/>
        </w:rPr>
      </w:pPr>
      <w:r w:rsidRPr="002533F2">
        <w:rPr>
          <w:rFonts w:asciiTheme="minorHAnsi" w:hAnsiTheme="minorHAnsi" w:cstheme="minorHAnsi"/>
          <w:color w:val="000000"/>
          <w:sz w:val="22"/>
          <w:szCs w:val="22"/>
        </w:rPr>
        <w:t>2</w:t>
      </w:r>
      <w:r w:rsidRPr="002533F2">
        <w:rPr>
          <w:rFonts w:asciiTheme="minorHAnsi" w:hAnsiTheme="minorHAnsi" w:cstheme="minorHAnsi"/>
          <w:color w:val="000000"/>
          <w:sz w:val="22"/>
          <w:szCs w:val="22"/>
          <w:vertAlign w:val="superscript"/>
        </w:rPr>
        <w:t>nd</w:t>
      </w:r>
      <w:r w:rsidRPr="002533F2">
        <w:rPr>
          <w:rFonts w:asciiTheme="minorHAnsi" w:hAnsiTheme="minorHAnsi" w:cstheme="minorHAnsi"/>
          <w:color w:val="000000"/>
          <w:sz w:val="22"/>
          <w:szCs w:val="22"/>
        </w:rPr>
        <w:t xml:space="preserve"> Page</w:t>
      </w:r>
      <w:r w:rsidR="00BE292A">
        <w:rPr>
          <w:rFonts w:asciiTheme="minorHAnsi" w:hAnsiTheme="minorHAnsi" w:cstheme="minorHAnsi"/>
          <w:color w:val="000000"/>
          <w:sz w:val="22"/>
          <w:szCs w:val="22"/>
        </w:rPr>
        <w:t>:</w:t>
      </w:r>
      <w:r w:rsidR="00E5046E" w:rsidRPr="002533F2">
        <w:rPr>
          <w:rFonts w:asciiTheme="minorHAnsi" w:hAnsiTheme="minorHAnsi" w:cstheme="minorHAnsi"/>
          <w:color w:val="000000"/>
          <w:sz w:val="22"/>
          <w:szCs w:val="22"/>
        </w:rPr>
        <w:t xml:space="preserve"> Table of Contents (Index) </w:t>
      </w:r>
    </w:p>
    <w:p w14:paraId="68E9DE01" w14:textId="77777777" w:rsidR="007D7AAD" w:rsidRDefault="007D7AAD" w:rsidP="00E5046E">
      <w:pPr>
        <w:pStyle w:val="NormalWeb"/>
        <w:spacing w:before="72" w:beforeAutospacing="0" w:after="0" w:afterAutospacing="0"/>
        <w:ind w:left="163"/>
        <w:rPr>
          <w:rFonts w:ascii="Arial" w:hAnsi="Arial" w:cs="Arial"/>
          <w:color w:val="000000"/>
        </w:rPr>
      </w:pPr>
    </w:p>
    <w:tbl>
      <w:tblPr>
        <w:tblStyle w:val="TableGrid"/>
        <w:tblW w:w="0" w:type="auto"/>
        <w:jc w:val="center"/>
        <w:tblLook w:val="04A0" w:firstRow="1" w:lastRow="0" w:firstColumn="1" w:lastColumn="0" w:noHBand="0" w:noVBand="1"/>
      </w:tblPr>
      <w:tblGrid>
        <w:gridCol w:w="6030"/>
      </w:tblGrid>
      <w:tr w:rsidR="007D7AAD" w14:paraId="1C749769" w14:textId="77777777" w:rsidTr="00656D10">
        <w:trPr>
          <w:jc w:val="center"/>
        </w:trPr>
        <w:tc>
          <w:tcPr>
            <w:tcW w:w="6030" w:type="dxa"/>
          </w:tcPr>
          <w:p w14:paraId="7B38187D" w14:textId="580F8F65" w:rsidR="007D7AAD" w:rsidRDefault="007D7AAD" w:rsidP="00656D10">
            <w:pPr>
              <w:pStyle w:val="NoSpacing"/>
              <w:jc w:val="center"/>
              <w:rPr>
                <w:rFonts w:ascii="Arial" w:hAnsi="Arial" w:cs="Arial"/>
                <w:sz w:val="16"/>
                <w:szCs w:val="16"/>
              </w:rPr>
            </w:pPr>
            <w:r w:rsidRPr="00656D10">
              <w:rPr>
                <w:rFonts w:ascii="Arial" w:hAnsi="Arial" w:cs="Arial"/>
                <w:sz w:val="16"/>
                <w:szCs w:val="16"/>
              </w:rPr>
              <w:t>Table of Contents</w:t>
            </w:r>
          </w:p>
          <w:p w14:paraId="67FCF35A" w14:textId="77777777" w:rsidR="00656D10" w:rsidRPr="00656D10" w:rsidRDefault="00656D10" w:rsidP="00656D10">
            <w:pPr>
              <w:pStyle w:val="NoSpacing"/>
              <w:jc w:val="center"/>
              <w:rPr>
                <w:rFonts w:ascii="Arial" w:hAnsi="Arial" w:cs="Arial"/>
                <w:sz w:val="16"/>
                <w:szCs w:val="16"/>
              </w:rPr>
            </w:pPr>
          </w:p>
          <w:p w14:paraId="2AAFC750" w14:textId="61032ECF" w:rsidR="007D7AAD" w:rsidRPr="00656D10" w:rsidRDefault="007D7AAD" w:rsidP="00656D10">
            <w:pPr>
              <w:pStyle w:val="NoSpacing"/>
              <w:rPr>
                <w:rFonts w:ascii="Arial" w:hAnsi="Arial" w:cs="Arial"/>
                <w:sz w:val="16"/>
                <w:szCs w:val="16"/>
              </w:rPr>
            </w:pPr>
            <w:r w:rsidRPr="00656D10">
              <w:rPr>
                <w:rFonts w:ascii="Arial" w:hAnsi="Arial" w:cs="Arial"/>
                <w:sz w:val="16"/>
                <w:szCs w:val="16"/>
              </w:rPr>
              <w:t>Topic                                                        Page </w:t>
            </w:r>
          </w:p>
          <w:p w14:paraId="52371262" w14:textId="77777777" w:rsidR="007D7AAD" w:rsidRPr="00656D10" w:rsidRDefault="007D7AAD" w:rsidP="00656D10">
            <w:pPr>
              <w:pStyle w:val="NoSpacing"/>
              <w:rPr>
                <w:rFonts w:ascii="Arial" w:hAnsi="Arial" w:cs="Arial"/>
                <w:sz w:val="16"/>
                <w:szCs w:val="16"/>
              </w:rPr>
            </w:pPr>
          </w:p>
          <w:p w14:paraId="347E0E0C" w14:textId="2D3850AC" w:rsidR="007D7AAD" w:rsidRPr="00656D10" w:rsidRDefault="007D7AAD" w:rsidP="00656D10">
            <w:pPr>
              <w:pStyle w:val="NoSpacing"/>
              <w:rPr>
                <w:rFonts w:ascii="Arial" w:hAnsi="Arial" w:cs="Arial"/>
                <w:sz w:val="16"/>
                <w:szCs w:val="16"/>
              </w:rPr>
            </w:pPr>
            <w:r w:rsidRPr="00656D10">
              <w:rPr>
                <w:rFonts w:ascii="Arial" w:hAnsi="Arial" w:cs="Arial"/>
                <w:sz w:val="16"/>
                <w:szCs w:val="16"/>
              </w:rPr>
              <w:t>Introduction ……………………………</w:t>
            </w:r>
            <w:r w:rsidR="00154D50" w:rsidRPr="00656D10">
              <w:rPr>
                <w:rFonts w:ascii="Arial" w:hAnsi="Arial" w:cs="Arial"/>
                <w:sz w:val="16"/>
                <w:szCs w:val="16"/>
              </w:rPr>
              <w:t>….….</w:t>
            </w:r>
            <w:r w:rsidRPr="00656D10">
              <w:rPr>
                <w:rFonts w:ascii="Arial" w:hAnsi="Arial" w:cs="Arial"/>
                <w:sz w:val="16"/>
                <w:szCs w:val="16"/>
              </w:rPr>
              <w:t>3 </w:t>
            </w:r>
          </w:p>
          <w:p w14:paraId="62EDAEDC" w14:textId="21167514" w:rsidR="007D7AAD" w:rsidRPr="00656D10" w:rsidRDefault="007D7AAD" w:rsidP="00656D10">
            <w:pPr>
              <w:pStyle w:val="NoSpacing"/>
              <w:rPr>
                <w:rFonts w:ascii="Arial" w:hAnsi="Arial" w:cs="Arial"/>
                <w:sz w:val="16"/>
                <w:szCs w:val="16"/>
              </w:rPr>
            </w:pPr>
            <w:r w:rsidRPr="00656D10">
              <w:rPr>
                <w:rFonts w:ascii="Arial" w:hAnsi="Arial" w:cs="Arial"/>
                <w:sz w:val="16"/>
                <w:szCs w:val="16"/>
              </w:rPr>
              <w:t>Development or Content ……</w:t>
            </w:r>
            <w:r w:rsidR="00154D50" w:rsidRPr="00656D10">
              <w:rPr>
                <w:rFonts w:ascii="Arial" w:hAnsi="Arial" w:cs="Arial"/>
                <w:sz w:val="16"/>
                <w:szCs w:val="16"/>
              </w:rPr>
              <w:t>……………...</w:t>
            </w:r>
            <w:r w:rsidRPr="00656D10">
              <w:rPr>
                <w:rFonts w:ascii="Arial" w:hAnsi="Arial" w:cs="Arial"/>
                <w:sz w:val="16"/>
                <w:szCs w:val="16"/>
              </w:rPr>
              <w:t>4-8 (in Word) or 4-13 (in manuscript)</w:t>
            </w:r>
          </w:p>
          <w:p w14:paraId="535A1938" w14:textId="1B2803F9" w:rsidR="007D7AAD" w:rsidRPr="00656D10" w:rsidRDefault="007D7AAD" w:rsidP="00656D10">
            <w:pPr>
              <w:pStyle w:val="NoSpacing"/>
              <w:rPr>
                <w:rFonts w:ascii="Arial" w:hAnsi="Arial" w:cs="Arial"/>
                <w:sz w:val="16"/>
                <w:szCs w:val="16"/>
              </w:rPr>
            </w:pPr>
            <w:r w:rsidRPr="00656D10">
              <w:rPr>
                <w:rFonts w:ascii="Arial" w:hAnsi="Arial" w:cs="Arial"/>
                <w:sz w:val="16"/>
                <w:szCs w:val="16"/>
              </w:rPr>
              <w:t>Conclusion ……………………………………9 (in Word) or 14 (in manuscript) </w:t>
            </w:r>
          </w:p>
          <w:p w14:paraId="42865761" w14:textId="6CE8C0BF" w:rsidR="007D7AAD" w:rsidRPr="00656D10" w:rsidRDefault="007D7AAD" w:rsidP="00656D10">
            <w:pPr>
              <w:pStyle w:val="NoSpacing"/>
              <w:rPr>
                <w:rFonts w:ascii="Arial" w:hAnsi="Arial" w:cs="Arial"/>
                <w:sz w:val="16"/>
                <w:szCs w:val="16"/>
              </w:rPr>
            </w:pPr>
            <w:r w:rsidRPr="00656D10">
              <w:rPr>
                <w:rFonts w:ascii="Arial" w:hAnsi="Arial" w:cs="Arial"/>
                <w:sz w:val="16"/>
                <w:szCs w:val="16"/>
              </w:rPr>
              <w:t>Bibliographic Sheets …………………………10 (in Word) or 15 (in manuscript) </w:t>
            </w:r>
          </w:p>
          <w:p w14:paraId="1CB30FDF" w14:textId="77777777" w:rsidR="007D7AAD" w:rsidRDefault="007D7AAD" w:rsidP="00E5046E">
            <w:pPr>
              <w:pStyle w:val="NormalWeb"/>
              <w:spacing w:before="72" w:beforeAutospacing="0" w:after="0" w:afterAutospacing="0"/>
            </w:pPr>
          </w:p>
        </w:tc>
      </w:tr>
    </w:tbl>
    <w:p w14:paraId="159AA188" w14:textId="77777777" w:rsidR="007D7AAD" w:rsidRDefault="007D7AAD" w:rsidP="00E5046E">
      <w:pPr>
        <w:pStyle w:val="NormalWeb"/>
        <w:spacing w:before="72" w:beforeAutospacing="0" w:after="0" w:afterAutospacing="0"/>
        <w:ind w:left="163"/>
      </w:pPr>
    </w:p>
    <w:p w14:paraId="049810D0" w14:textId="3F1C782C" w:rsidR="00E5046E" w:rsidRDefault="002533F2" w:rsidP="00FF5110">
      <w:pPr>
        <w:pStyle w:val="NormalWeb"/>
        <w:spacing w:before="274" w:beforeAutospacing="0" w:after="0" w:afterAutospacing="0"/>
        <w:rPr>
          <w:rFonts w:asciiTheme="minorHAnsi" w:hAnsiTheme="minorHAnsi" w:cstheme="minorHAnsi"/>
          <w:color w:val="000000"/>
          <w:sz w:val="22"/>
          <w:szCs w:val="22"/>
        </w:rPr>
      </w:pPr>
      <w:r w:rsidRPr="00FF5110">
        <w:rPr>
          <w:rFonts w:asciiTheme="minorHAnsi" w:hAnsiTheme="minorHAnsi" w:cstheme="minorHAnsi"/>
          <w:color w:val="000000"/>
          <w:sz w:val="22"/>
          <w:szCs w:val="22"/>
        </w:rPr>
        <w:t>3</w:t>
      </w:r>
      <w:r w:rsidRPr="00FF5110">
        <w:rPr>
          <w:rFonts w:asciiTheme="minorHAnsi" w:hAnsiTheme="minorHAnsi" w:cstheme="minorHAnsi"/>
          <w:color w:val="000000"/>
          <w:sz w:val="22"/>
          <w:szCs w:val="22"/>
          <w:vertAlign w:val="superscript"/>
        </w:rPr>
        <w:t>rd</w:t>
      </w:r>
      <w:r w:rsidRPr="00FF5110">
        <w:rPr>
          <w:rFonts w:asciiTheme="minorHAnsi" w:hAnsiTheme="minorHAnsi" w:cstheme="minorHAnsi"/>
          <w:color w:val="000000"/>
          <w:sz w:val="22"/>
          <w:szCs w:val="22"/>
        </w:rPr>
        <w:t xml:space="preserve"> page</w:t>
      </w:r>
      <w:r w:rsidR="00BE292A">
        <w:rPr>
          <w:rFonts w:asciiTheme="minorHAnsi" w:hAnsiTheme="minorHAnsi" w:cstheme="minorHAnsi"/>
          <w:color w:val="000000"/>
          <w:sz w:val="22"/>
          <w:szCs w:val="22"/>
          <w:vertAlign w:val="superscript"/>
        </w:rPr>
        <w:t>:</w:t>
      </w:r>
      <w:r w:rsidR="00E5046E" w:rsidRPr="00FF5110">
        <w:rPr>
          <w:rFonts w:asciiTheme="minorHAnsi" w:hAnsiTheme="minorHAnsi" w:cstheme="minorHAnsi"/>
          <w:color w:val="000000"/>
          <w:sz w:val="22"/>
          <w:szCs w:val="22"/>
        </w:rPr>
        <w:t xml:space="preserve"> Introduction</w:t>
      </w:r>
    </w:p>
    <w:p w14:paraId="6F5E58BF" w14:textId="77777777" w:rsidR="00FF5110" w:rsidRPr="00FF5110" w:rsidRDefault="00FF5110" w:rsidP="00FF5110">
      <w:pPr>
        <w:pStyle w:val="NormalWeb"/>
        <w:spacing w:before="274" w:beforeAutospacing="0" w:after="0" w:afterAutospacing="0"/>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4680"/>
      </w:tblGrid>
      <w:tr w:rsidR="002533F2" w14:paraId="79F2C5A0" w14:textId="77777777" w:rsidTr="00656D10">
        <w:trPr>
          <w:trHeight w:val="1637"/>
          <w:jc w:val="center"/>
        </w:trPr>
        <w:tc>
          <w:tcPr>
            <w:tcW w:w="4680" w:type="dxa"/>
          </w:tcPr>
          <w:p w14:paraId="4854C348" w14:textId="08FC4AE2" w:rsidR="002533F2" w:rsidRDefault="002533F2" w:rsidP="00656D10">
            <w:pPr>
              <w:pStyle w:val="NoSpacing"/>
              <w:jc w:val="center"/>
              <w:rPr>
                <w:rFonts w:ascii="Arial" w:hAnsi="Arial" w:cs="Arial"/>
                <w:sz w:val="16"/>
                <w:szCs w:val="16"/>
              </w:rPr>
            </w:pPr>
            <w:r w:rsidRPr="00656D10">
              <w:rPr>
                <w:rFonts w:ascii="Arial" w:hAnsi="Arial" w:cs="Arial"/>
                <w:sz w:val="16"/>
                <w:szCs w:val="16"/>
              </w:rPr>
              <w:t>Introduction</w:t>
            </w:r>
          </w:p>
          <w:p w14:paraId="51D1675D" w14:textId="77777777" w:rsidR="00656D10" w:rsidRPr="00656D10" w:rsidRDefault="00656D10" w:rsidP="00656D10">
            <w:pPr>
              <w:pStyle w:val="NoSpacing"/>
              <w:jc w:val="center"/>
              <w:rPr>
                <w:rFonts w:ascii="Arial" w:hAnsi="Arial" w:cs="Arial"/>
                <w:sz w:val="16"/>
                <w:szCs w:val="16"/>
              </w:rPr>
            </w:pPr>
          </w:p>
          <w:p w14:paraId="18ACC570" w14:textId="77777777" w:rsidR="002533F2" w:rsidRDefault="008400EA" w:rsidP="00656D10">
            <w:pPr>
              <w:pStyle w:val="NoSpacing"/>
            </w:pPr>
            <w:r w:rsidRPr="00656D10">
              <w:rPr>
                <w:rFonts w:ascii="Arial" w:hAnsi="Arial" w:cs="Arial"/>
                <w:sz w:val="16"/>
                <w:szCs w:val="16"/>
              </w:rPr>
              <w:t xml:space="preserve">     </w:t>
            </w:r>
            <w:r w:rsidR="002533F2" w:rsidRPr="00656D10">
              <w:rPr>
                <w:rFonts w:ascii="Arial" w:hAnsi="Arial" w:cs="Arial"/>
                <w:sz w:val="16"/>
                <w:szCs w:val="16"/>
              </w:rPr>
              <w:t xml:space="preserve">In this part of the </w:t>
            </w:r>
            <w:r w:rsidRPr="00656D10">
              <w:rPr>
                <w:rFonts w:ascii="Arial" w:hAnsi="Arial" w:cs="Arial"/>
                <w:sz w:val="16"/>
                <w:szCs w:val="16"/>
              </w:rPr>
              <w:t>work,</w:t>
            </w:r>
            <w:r w:rsidR="002533F2" w:rsidRPr="00656D10">
              <w:rPr>
                <w:rFonts w:ascii="Arial" w:hAnsi="Arial" w:cs="Arial"/>
                <w:sz w:val="16"/>
                <w:szCs w:val="16"/>
              </w:rPr>
              <w:t xml:space="preserve"> you will introduce the topic you are going to talk about to the reader. Rather, the introduction is a summary or abstract of the topic or work that is given to the reader to read. As a basic rule in this part, a minimum of two paragraphs of five sentences each is requested. Each paragraph should be separated from each other.</w:t>
            </w:r>
            <w:r w:rsidR="002533F2">
              <w:t> </w:t>
            </w:r>
          </w:p>
          <w:p w14:paraId="4025D4F4" w14:textId="77777777" w:rsidR="00C16D3E" w:rsidRDefault="00C16D3E" w:rsidP="00656D10">
            <w:pPr>
              <w:pStyle w:val="NoSpacing"/>
            </w:pPr>
          </w:p>
          <w:p w14:paraId="6FE9DDE6" w14:textId="3315235D" w:rsidR="00C16D3E" w:rsidRPr="008400EA" w:rsidRDefault="00C16D3E" w:rsidP="00656D10">
            <w:pPr>
              <w:pStyle w:val="NoSpacing"/>
            </w:pPr>
          </w:p>
        </w:tc>
      </w:tr>
    </w:tbl>
    <w:p w14:paraId="39D06249" w14:textId="77777777" w:rsidR="00C16D3E" w:rsidRDefault="00C16D3E" w:rsidP="00FF5110">
      <w:pPr>
        <w:pStyle w:val="NormalWeb"/>
        <w:spacing w:before="1430" w:beforeAutospacing="0" w:after="0" w:afterAutospacing="0"/>
        <w:rPr>
          <w:rFonts w:asciiTheme="minorHAnsi" w:hAnsiTheme="minorHAnsi" w:cstheme="minorHAnsi"/>
          <w:color w:val="000000"/>
          <w:sz w:val="22"/>
          <w:szCs w:val="22"/>
        </w:rPr>
      </w:pPr>
    </w:p>
    <w:p w14:paraId="09E832BA" w14:textId="0829773F" w:rsidR="00FF5110" w:rsidRDefault="00FF5110" w:rsidP="00FF5110">
      <w:pPr>
        <w:pStyle w:val="NormalWeb"/>
        <w:spacing w:before="1430" w:beforeAutospacing="0" w:after="0" w:afterAutospacing="0"/>
        <w:rPr>
          <w:rFonts w:asciiTheme="minorHAnsi" w:hAnsiTheme="minorHAnsi" w:cstheme="minorHAnsi"/>
          <w:color w:val="000000"/>
          <w:sz w:val="22"/>
          <w:szCs w:val="22"/>
        </w:rPr>
      </w:pPr>
      <w:r w:rsidRPr="00FF5110">
        <w:rPr>
          <w:rFonts w:asciiTheme="minorHAnsi" w:hAnsiTheme="minorHAnsi" w:cstheme="minorHAnsi"/>
          <w:color w:val="000000"/>
          <w:sz w:val="22"/>
          <w:szCs w:val="22"/>
        </w:rPr>
        <w:lastRenderedPageBreak/>
        <w:t>4</w:t>
      </w:r>
      <w:r w:rsidRPr="00FF5110">
        <w:rPr>
          <w:rFonts w:asciiTheme="minorHAnsi" w:hAnsiTheme="minorHAnsi" w:cstheme="minorHAnsi"/>
          <w:color w:val="000000"/>
          <w:sz w:val="22"/>
          <w:szCs w:val="22"/>
          <w:vertAlign w:val="superscript"/>
        </w:rPr>
        <w:t>th</w:t>
      </w:r>
      <w:r w:rsidRPr="00FF5110">
        <w:rPr>
          <w:rFonts w:asciiTheme="minorHAnsi" w:hAnsiTheme="minorHAnsi" w:cstheme="minorHAnsi"/>
          <w:color w:val="000000"/>
          <w:sz w:val="22"/>
          <w:szCs w:val="22"/>
        </w:rPr>
        <w:t xml:space="preserve"> </w:t>
      </w:r>
      <w:r w:rsidR="00B545EE">
        <w:rPr>
          <w:rFonts w:asciiTheme="minorHAnsi" w:hAnsiTheme="minorHAnsi" w:cstheme="minorHAnsi"/>
          <w:color w:val="000000"/>
          <w:sz w:val="22"/>
          <w:szCs w:val="22"/>
        </w:rPr>
        <w:t>– 9</w:t>
      </w:r>
      <w:r w:rsidR="00B545EE" w:rsidRPr="00B545EE">
        <w:rPr>
          <w:rFonts w:asciiTheme="minorHAnsi" w:hAnsiTheme="minorHAnsi" w:cstheme="minorHAnsi"/>
          <w:color w:val="000000"/>
          <w:sz w:val="22"/>
          <w:szCs w:val="22"/>
          <w:vertAlign w:val="superscript"/>
        </w:rPr>
        <w:t>th</w:t>
      </w:r>
      <w:r w:rsidR="00B545EE">
        <w:rPr>
          <w:rFonts w:asciiTheme="minorHAnsi" w:hAnsiTheme="minorHAnsi" w:cstheme="minorHAnsi"/>
          <w:color w:val="000000"/>
          <w:sz w:val="22"/>
          <w:szCs w:val="22"/>
        </w:rPr>
        <w:t xml:space="preserve"> </w:t>
      </w:r>
      <w:r w:rsidRPr="00FF5110">
        <w:rPr>
          <w:rFonts w:asciiTheme="minorHAnsi" w:hAnsiTheme="minorHAnsi" w:cstheme="minorHAnsi"/>
          <w:color w:val="000000"/>
          <w:sz w:val="22"/>
          <w:szCs w:val="22"/>
        </w:rPr>
        <w:t>page</w:t>
      </w:r>
      <w:r w:rsidR="00B545EE">
        <w:rPr>
          <w:rFonts w:asciiTheme="minorHAnsi" w:hAnsiTheme="minorHAnsi" w:cstheme="minorHAnsi"/>
          <w:color w:val="000000"/>
          <w:sz w:val="22"/>
          <w:szCs w:val="22"/>
        </w:rPr>
        <w:t>s or 14</w:t>
      </w:r>
      <w:r w:rsidR="00B545EE" w:rsidRPr="0042535E">
        <w:rPr>
          <w:rFonts w:asciiTheme="minorHAnsi" w:hAnsiTheme="minorHAnsi" w:cstheme="minorHAnsi"/>
          <w:color w:val="000000"/>
          <w:sz w:val="22"/>
          <w:szCs w:val="22"/>
          <w:vertAlign w:val="superscript"/>
        </w:rPr>
        <w:t>th</w:t>
      </w:r>
      <w:r w:rsidR="0042535E">
        <w:rPr>
          <w:rFonts w:asciiTheme="minorHAnsi" w:hAnsiTheme="minorHAnsi" w:cstheme="minorHAnsi"/>
          <w:color w:val="000000"/>
          <w:sz w:val="22"/>
          <w:szCs w:val="22"/>
        </w:rPr>
        <w:t xml:space="preserve"> if it is in handwriting</w:t>
      </w:r>
      <w:r w:rsidR="00BE292A">
        <w:rPr>
          <w:rFonts w:asciiTheme="minorHAnsi" w:hAnsiTheme="minorHAnsi" w:cstheme="minorHAnsi"/>
          <w:color w:val="000000"/>
          <w:sz w:val="22"/>
          <w:szCs w:val="22"/>
        </w:rPr>
        <w:t>: T</w:t>
      </w:r>
      <w:r w:rsidRPr="00FF5110">
        <w:rPr>
          <w:rFonts w:asciiTheme="minorHAnsi" w:hAnsiTheme="minorHAnsi" w:cstheme="minorHAnsi"/>
          <w:color w:val="000000"/>
          <w:sz w:val="22"/>
          <w:szCs w:val="22"/>
        </w:rPr>
        <w:t>he</w:t>
      </w:r>
      <w:r w:rsidR="00E5046E" w:rsidRPr="00FF5110">
        <w:rPr>
          <w:rFonts w:asciiTheme="minorHAnsi" w:hAnsiTheme="minorHAnsi" w:cstheme="minorHAnsi"/>
          <w:color w:val="000000"/>
          <w:sz w:val="22"/>
          <w:szCs w:val="22"/>
        </w:rPr>
        <w:t xml:space="preserve"> content or development of the </w:t>
      </w:r>
      <w:r w:rsidR="00C16D3E" w:rsidRPr="00FF5110">
        <w:rPr>
          <w:rFonts w:asciiTheme="minorHAnsi" w:hAnsiTheme="minorHAnsi" w:cstheme="minorHAnsi"/>
          <w:color w:val="000000"/>
          <w:sz w:val="22"/>
          <w:szCs w:val="22"/>
        </w:rPr>
        <w:t>work.</w:t>
      </w:r>
      <w:r w:rsidR="00E5046E" w:rsidRPr="00FF5110">
        <w:rPr>
          <w:rFonts w:asciiTheme="minorHAnsi" w:hAnsiTheme="minorHAnsi" w:cstheme="minorHAnsi"/>
          <w:color w:val="000000"/>
          <w:sz w:val="22"/>
          <w:szCs w:val="22"/>
        </w:rPr>
        <w:t> </w:t>
      </w:r>
    </w:p>
    <w:p w14:paraId="0415A9C4" w14:textId="77777777" w:rsidR="00B73CD0" w:rsidRPr="00FF5110" w:rsidRDefault="00B73CD0" w:rsidP="00B73CD0">
      <w:pPr>
        <w:pStyle w:val="NoSpacing"/>
      </w:pPr>
    </w:p>
    <w:tbl>
      <w:tblPr>
        <w:tblStyle w:val="TableGrid"/>
        <w:tblW w:w="0" w:type="auto"/>
        <w:jc w:val="center"/>
        <w:tblLook w:val="04A0" w:firstRow="1" w:lastRow="0" w:firstColumn="1" w:lastColumn="0" w:noHBand="0" w:noVBand="1"/>
      </w:tblPr>
      <w:tblGrid>
        <w:gridCol w:w="4585"/>
      </w:tblGrid>
      <w:tr w:rsidR="00FF5110" w14:paraId="062B4CD3" w14:textId="77777777" w:rsidTr="00656D10">
        <w:trPr>
          <w:jc w:val="center"/>
        </w:trPr>
        <w:tc>
          <w:tcPr>
            <w:tcW w:w="4585" w:type="dxa"/>
          </w:tcPr>
          <w:p w14:paraId="63136B52" w14:textId="5F65588B" w:rsidR="00FF5110" w:rsidRDefault="00FF5110" w:rsidP="00656D10">
            <w:pPr>
              <w:pStyle w:val="NoSpacing"/>
              <w:jc w:val="center"/>
              <w:rPr>
                <w:rFonts w:ascii="Arial" w:hAnsi="Arial" w:cs="Arial"/>
                <w:sz w:val="16"/>
                <w:szCs w:val="16"/>
              </w:rPr>
            </w:pPr>
            <w:r w:rsidRPr="00656D10">
              <w:rPr>
                <w:rFonts w:ascii="Arial" w:hAnsi="Arial" w:cs="Arial"/>
                <w:sz w:val="16"/>
                <w:szCs w:val="16"/>
              </w:rPr>
              <w:t>Example of a theme</w:t>
            </w:r>
          </w:p>
          <w:p w14:paraId="4E02C3DB" w14:textId="77777777" w:rsidR="00656D10" w:rsidRPr="00656D10" w:rsidRDefault="00656D10" w:rsidP="00656D10">
            <w:pPr>
              <w:pStyle w:val="NoSpacing"/>
              <w:jc w:val="center"/>
              <w:rPr>
                <w:rFonts w:ascii="Arial" w:hAnsi="Arial" w:cs="Arial"/>
                <w:sz w:val="16"/>
                <w:szCs w:val="16"/>
              </w:rPr>
            </w:pPr>
          </w:p>
          <w:p w14:paraId="7B091069" w14:textId="52AAB8EC" w:rsidR="00FF5110" w:rsidRDefault="00FF5110" w:rsidP="00656D10">
            <w:pPr>
              <w:pStyle w:val="NoSpacing"/>
              <w:jc w:val="center"/>
              <w:rPr>
                <w:rFonts w:ascii="Arial" w:hAnsi="Arial" w:cs="Arial"/>
                <w:b/>
                <w:bCs/>
                <w:sz w:val="16"/>
                <w:szCs w:val="16"/>
              </w:rPr>
            </w:pPr>
            <w:r w:rsidRPr="00656D10">
              <w:rPr>
                <w:rFonts w:ascii="Arial" w:hAnsi="Arial" w:cs="Arial"/>
                <w:b/>
                <w:bCs/>
                <w:sz w:val="16"/>
                <w:szCs w:val="16"/>
              </w:rPr>
              <w:t>First World War</w:t>
            </w:r>
          </w:p>
          <w:p w14:paraId="7A851AE2" w14:textId="77777777" w:rsidR="00656D10" w:rsidRPr="00656D10" w:rsidRDefault="00656D10" w:rsidP="00656D10">
            <w:pPr>
              <w:pStyle w:val="NoSpacing"/>
              <w:jc w:val="center"/>
              <w:rPr>
                <w:rFonts w:ascii="Arial" w:hAnsi="Arial" w:cs="Arial"/>
                <w:sz w:val="16"/>
                <w:szCs w:val="16"/>
              </w:rPr>
            </w:pPr>
          </w:p>
          <w:p w14:paraId="39D08AA7" w14:textId="77777777" w:rsidR="00656D10" w:rsidRDefault="00656D10" w:rsidP="00656D10">
            <w:pPr>
              <w:pStyle w:val="NoSpacing"/>
              <w:rPr>
                <w:rFonts w:ascii="Arial" w:hAnsi="Arial" w:cs="Arial"/>
                <w:sz w:val="16"/>
                <w:szCs w:val="16"/>
              </w:rPr>
            </w:pPr>
            <w:r>
              <w:rPr>
                <w:rFonts w:ascii="Arial" w:hAnsi="Arial" w:cs="Arial"/>
                <w:sz w:val="16"/>
                <w:szCs w:val="16"/>
              </w:rPr>
              <w:t xml:space="preserve">     </w:t>
            </w:r>
            <w:r w:rsidR="00FF5110" w:rsidRPr="00656D10">
              <w:rPr>
                <w:rFonts w:ascii="Arial" w:hAnsi="Arial" w:cs="Arial"/>
                <w:sz w:val="16"/>
                <w:szCs w:val="16"/>
              </w:rPr>
              <w:t xml:space="preserve">This part will start on </w:t>
            </w:r>
            <w:r w:rsidR="00FF5110" w:rsidRPr="00656D10">
              <w:rPr>
                <w:rFonts w:ascii="Arial" w:hAnsi="Arial" w:cs="Arial"/>
                <w:b/>
                <w:bCs/>
                <w:sz w:val="16"/>
                <w:szCs w:val="16"/>
              </w:rPr>
              <w:t xml:space="preserve">page 4 </w:t>
            </w:r>
            <w:r w:rsidR="00FF5110" w:rsidRPr="00656D10">
              <w:rPr>
                <w:rFonts w:ascii="Arial" w:hAnsi="Arial" w:cs="Arial"/>
                <w:sz w:val="16"/>
                <w:szCs w:val="16"/>
              </w:rPr>
              <w:t xml:space="preserve">and end on </w:t>
            </w:r>
            <w:r w:rsidR="00FF5110" w:rsidRPr="00656D10">
              <w:rPr>
                <w:rFonts w:ascii="Arial" w:hAnsi="Arial" w:cs="Arial"/>
                <w:b/>
                <w:bCs/>
                <w:sz w:val="16"/>
                <w:szCs w:val="16"/>
              </w:rPr>
              <w:t xml:space="preserve">page 8 </w:t>
            </w:r>
            <w:r w:rsidR="00FF5110" w:rsidRPr="00656D10">
              <w:rPr>
                <w:rFonts w:ascii="Arial" w:hAnsi="Arial" w:cs="Arial"/>
                <w:sz w:val="16"/>
                <w:szCs w:val="16"/>
              </w:rPr>
              <w:t>if the work is done in the word processing program "</w:t>
            </w:r>
            <w:r w:rsidR="00FF5110" w:rsidRPr="00656D10">
              <w:rPr>
                <w:rFonts w:ascii="Arial" w:hAnsi="Arial" w:cs="Arial"/>
                <w:i/>
                <w:iCs/>
                <w:sz w:val="16"/>
                <w:szCs w:val="16"/>
              </w:rPr>
              <w:t>Microsoft Word</w:t>
            </w:r>
            <w:r w:rsidR="00FF5110" w:rsidRPr="00656D10">
              <w:rPr>
                <w:rFonts w:ascii="Arial" w:hAnsi="Arial" w:cs="Arial"/>
                <w:sz w:val="16"/>
                <w:szCs w:val="16"/>
              </w:rPr>
              <w:t xml:space="preserve">" or it will end on </w:t>
            </w:r>
            <w:r w:rsidR="00FF5110" w:rsidRPr="00656D10">
              <w:rPr>
                <w:rFonts w:ascii="Arial" w:hAnsi="Arial" w:cs="Arial"/>
                <w:b/>
                <w:bCs/>
                <w:sz w:val="16"/>
                <w:szCs w:val="16"/>
              </w:rPr>
              <w:t xml:space="preserve">page 13 </w:t>
            </w:r>
            <w:r w:rsidR="00FF5110" w:rsidRPr="00656D10">
              <w:rPr>
                <w:rFonts w:ascii="Arial" w:hAnsi="Arial" w:cs="Arial"/>
                <w:sz w:val="16"/>
                <w:szCs w:val="16"/>
              </w:rPr>
              <w:t>if it is written in handwritten. In this part of the work, you will develop the main topic that was given to you in class. You will take as a guide the subtopics recommended by the teacher for each topic assigned.</w:t>
            </w:r>
          </w:p>
          <w:p w14:paraId="23C98CCD" w14:textId="1063FD44" w:rsidR="00FF5110" w:rsidRPr="00FF5110" w:rsidRDefault="00FF5110" w:rsidP="00656D10">
            <w:pPr>
              <w:pStyle w:val="NoSpacing"/>
            </w:pPr>
            <w:r w:rsidRPr="00656D10">
              <w:rPr>
                <w:rFonts w:ascii="Arial" w:hAnsi="Arial" w:cs="Arial"/>
                <w:b/>
                <w:bCs/>
                <w:sz w:val="16"/>
                <w:szCs w:val="16"/>
              </w:rPr>
              <w:t>REMEMBER TO FOLLOW INSTRUCTIONS SO YOU DO NOT LOSE SCORE.</w:t>
            </w:r>
          </w:p>
        </w:tc>
      </w:tr>
    </w:tbl>
    <w:p w14:paraId="006C3BD1" w14:textId="60867ED6" w:rsidR="00E5046E" w:rsidRDefault="00E5046E" w:rsidP="00B73CD0">
      <w:pPr>
        <w:pStyle w:val="NoSpacing"/>
      </w:pPr>
    </w:p>
    <w:p w14:paraId="533F7F1E" w14:textId="798F73B6" w:rsidR="00E5046E" w:rsidRDefault="00E5046E" w:rsidP="00D82C5A">
      <w:pPr>
        <w:pStyle w:val="NormalWeb"/>
        <w:spacing w:before="241" w:beforeAutospacing="0" w:after="0" w:afterAutospacing="0"/>
        <w:rPr>
          <w:rFonts w:asciiTheme="minorHAnsi" w:hAnsiTheme="minorHAnsi" w:cstheme="minorHAnsi"/>
          <w:color w:val="000000"/>
          <w:sz w:val="22"/>
          <w:szCs w:val="22"/>
        </w:rPr>
      </w:pPr>
      <w:r w:rsidRPr="002A4ED4">
        <w:rPr>
          <w:rFonts w:asciiTheme="minorHAnsi" w:hAnsiTheme="minorHAnsi" w:cstheme="minorHAnsi"/>
          <w:color w:val="000000"/>
          <w:sz w:val="22"/>
          <w:szCs w:val="22"/>
        </w:rPr>
        <w:t>9</w:t>
      </w:r>
      <w:r w:rsidR="002A4ED4" w:rsidRPr="002A4ED4">
        <w:rPr>
          <w:rFonts w:asciiTheme="minorHAnsi" w:hAnsiTheme="minorHAnsi" w:cstheme="minorHAnsi"/>
          <w:color w:val="000000"/>
          <w:sz w:val="22"/>
          <w:szCs w:val="22"/>
          <w:vertAlign w:val="superscript"/>
        </w:rPr>
        <w:t xml:space="preserve">th </w:t>
      </w:r>
      <w:r w:rsidR="002A4ED4" w:rsidRPr="002A4ED4">
        <w:rPr>
          <w:rFonts w:asciiTheme="minorHAnsi" w:hAnsiTheme="minorHAnsi" w:cstheme="minorHAnsi"/>
          <w:color w:val="000000"/>
          <w:sz w:val="22"/>
          <w:szCs w:val="22"/>
        </w:rPr>
        <w:t>page</w:t>
      </w:r>
      <w:r w:rsidRPr="002A4ED4">
        <w:rPr>
          <w:rFonts w:asciiTheme="minorHAnsi" w:hAnsiTheme="minorHAnsi" w:cstheme="minorHAnsi"/>
          <w:color w:val="000000"/>
          <w:sz w:val="22"/>
          <w:szCs w:val="22"/>
        </w:rPr>
        <w:t xml:space="preserve"> in </w:t>
      </w:r>
      <w:r w:rsidRPr="002A4ED4">
        <w:rPr>
          <w:rFonts w:asciiTheme="minorHAnsi" w:hAnsiTheme="minorHAnsi" w:cstheme="minorHAnsi"/>
          <w:i/>
          <w:iCs/>
          <w:color w:val="000000"/>
          <w:sz w:val="22"/>
          <w:szCs w:val="22"/>
        </w:rPr>
        <w:t xml:space="preserve">"word" </w:t>
      </w:r>
      <w:r w:rsidRPr="002A4ED4">
        <w:rPr>
          <w:rFonts w:asciiTheme="minorHAnsi" w:hAnsiTheme="minorHAnsi" w:cstheme="minorHAnsi"/>
          <w:color w:val="000000"/>
          <w:sz w:val="22"/>
          <w:szCs w:val="22"/>
        </w:rPr>
        <w:t>or 14</w:t>
      </w:r>
      <w:r w:rsidRPr="002A4ED4">
        <w:rPr>
          <w:rFonts w:asciiTheme="minorHAnsi" w:hAnsiTheme="minorHAnsi" w:cstheme="minorHAnsi"/>
          <w:color w:val="000000"/>
          <w:sz w:val="22"/>
          <w:szCs w:val="22"/>
          <w:vertAlign w:val="superscript"/>
        </w:rPr>
        <w:t xml:space="preserve">m </w:t>
      </w:r>
      <w:r w:rsidRPr="002A4ED4">
        <w:rPr>
          <w:rFonts w:asciiTheme="minorHAnsi" w:hAnsiTheme="minorHAnsi" w:cstheme="minorHAnsi"/>
          <w:color w:val="000000"/>
          <w:sz w:val="22"/>
          <w:szCs w:val="22"/>
        </w:rPr>
        <w:t>to manuscript page</w:t>
      </w:r>
      <w:r w:rsidR="002A4ED4" w:rsidRPr="002A4ED4">
        <w:rPr>
          <w:rFonts w:asciiTheme="minorHAnsi" w:hAnsiTheme="minorHAnsi" w:cstheme="minorHAnsi"/>
          <w:color w:val="000000"/>
          <w:sz w:val="22"/>
          <w:szCs w:val="22"/>
        </w:rPr>
        <w:t xml:space="preserve">: </w:t>
      </w:r>
      <w:r w:rsidRPr="002A4ED4">
        <w:rPr>
          <w:rFonts w:asciiTheme="minorHAnsi" w:hAnsiTheme="minorHAnsi" w:cstheme="minorHAnsi"/>
          <w:color w:val="000000"/>
          <w:sz w:val="22"/>
          <w:szCs w:val="22"/>
        </w:rPr>
        <w:t>Conclusion Page </w:t>
      </w:r>
    </w:p>
    <w:p w14:paraId="0F56FFB0" w14:textId="77777777" w:rsidR="002A4ED4" w:rsidRDefault="002A4ED4" w:rsidP="00D82C5A">
      <w:pPr>
        <w:pStyle w:val="NormalWeb"/>
        <w:spacing w:before="241" w:beforeAutospacing="0" w:after="0" w:afterAutospacing="0"/>
        <w:rPr>
          <w:rFonts w:asciiTheme="minorHAnsi" w:hAnsiTheme="minorHAnsi" w:cstheme="minorHAnsi"/>
          <w:color w:val="000000"/>
          <w:sz w:val="22"/>
          <w:szCs w:val="22"/>
        </w:rPr>
      </w:pPr>
    </w:p>
    <w:tbl>
      <w:tblPr>
        <w:tblStyle w:val="TableGrid"/>
        <w:tblW w:w="0" w:type="auto"/>
        <w:tblInd w:w="2425" w:type="dxa"/>
        <w:tblLook w:val="04A0" w:firstRow="1" w:lastRow="0" w:firstColumn="1" w:lastColumn="0" w:noHBand="0" w:noVBand="1"/>
      </w:tblPr>
      <w:tblGrid>
        <w:gridCol w:w="4590"/>
      </w:tblGrid>
      <w:tr w:rsidR="002A4ED4" w14:paraId="46110931" w14:textId="77777777" w:rsidTr="00656D10">
        <w:tc>
          <w:tcPr>
            <w:tcW w:w="4590" w:type="dxa"/>
          </w:tcPr>
          <w:p w14:paraId="395EAF10" w14:textId="307FF78B" w:rsidR="002A4ED4" w:rsidRDefault="002A4ED4" w:rsidP="00A0267E">
            <w:pPr>
              <w:pStyle w:val="NoSpacing"/>
              <w:jc w:val="center"/>
              <w:rPr>
                <w:rFonts w:ascii="Arial" w:hAnsi="Arial" w:cs="Arial"/>
                <w:sz w:val="16"/>
                <w:szCs w:val="16"/>
              </w:rPr>
            </w:pPr>
            <w:r w:rsidRPr="00A0267E">
              <w:rPr>
                <w:rFonts w:ascii="Arial" w:hAnsi="Arial" w:cs="Arial"/>
                <w:sz w:val="16"/>
                <w:szCs w:val="16"/>
              </w:rPr>
              <w:t>Conclusion</w:t>
            </w:r>
          </w:p>
          <w:p w14:paraId="38486AAF" w14:textId="77777777" w:rsidR="00A0267E" w:rsidRPr="00A0267E" w:rsidRDefault="00A0267E" w:rsidP="00A0267E">
            <w:pPr>
              <w:pStyle w:val="NoSpacing"/>
              <w:jc w:val="center"/>
              <w:rPr>
                <w:rFonts w:ascii="Arial" w:hAnsi="Arial" w:cs="Arial"/>
                <w:sz w:val="16"/>
                <w:szCs w:val="16"/>
              </w:rPr>
            </w:pPr>
          </w:p>
          <w:p w14:paraId="1F1A1129" w14:textId="67E54D03" w:rsidR="002A4ED4" w:rsidRPr="002A4ED4" w:rsidRDefault="00656D10" w:rsidP="00A0267E">
            <w:pPr>
              <w:pStyle w:val="NoSpacing"/>
            </w:pPr>
            <w:r>
              <w:rPr>
                <w:rFonts w:ascii="Arial" w:hAnsi="Arial" w:cs="Arial"/>
                <w:sz w:val="16"/>
                <w:szCs w:val="16"/>
              </w:rPr>
              <w:t xml:space="preserve">     </w:t>
            </w:r>
            <w:r w:rsidR="002A4ED4" w:rsidRPr="00A0267E">
              <w:rPr>
                <w:rFonts w:ascii="Arial" w:hAnsi="Arial" w:cs="Arial"/>
                <w:sz w:val="16"/>
                <w:szCs w:val="16"/>
              </w:rPr>
              <w:t xml:space="preserve">In this part of the </w:t>
            </w:r>
            <w:r w:rsidR="00094050" w:rsidRPr="00A0267E">
              <w:rPr>
                <w:rFonts w:ascii="Arial" w:hAnsi="Arial" w:cs="Arial"/>
                <w:sz w:val="16"/>
                <w:szCs w:val="16"/>
              </w:rPr>
              <w:t>paper,</w:t>
            </w:r>
            <w:r w:rsidR="002A4ED4" w:rsidRPr="00A0267E">
              <w:rPr>
                <w:rFonts w:ascii="Arial" w:hAnsi="Arial" w:cs="Arial"/>
                <w:sz w:val="16"/>
                <w:szCs w:val="16"/>
              </w:rPr>
              <w:t xml:space="preserve"> you will conclude the topic that the reader was told </w:t>
            </w:r>
            <w:r w:rsidR="00D51429" w:rsidRPr="00A0267E">
              <w:rPr>
                <w:rFonts w:ascii="Arial" w:hAnsi="Arial" w:cs="Arial"/>
                <w:sz w:val="16"/>
                <w:szCs w:val="16"/>
              </w:rPr>
              <w:t>about. Rather</w:t>
            </w:r>
            <w:r w:rsidR="002A4ED4" w:rsidRPr="00A0267E">
              <w:rPr>
                <w:rFonts w:ascii="Arial" w:hAnsi="Arial" w:cs="Arial"/>
                <w:sz w:val="16"/>
                <w:szCs w:val="16"/>
              </w:rPr>
              <w:t>, the conclusion is a review of the topic or work that was given to the reader to read. As a basic rule in this part, a minimum of two paragraphs of five sentences each is</w:t>
            </w:r>
            <w:r w:rsidR="00A0267E">
              <w:rPr>
                <w:rFonts w:ascii="Arial" w:hAnsi="Arial" w:cs="Arial"/>
                <w:sz w:val="16"/>
                <w:szCs w:val="16"/>
              </w:rPr>
              <w:t xml:space="preserve"> </w:t>
            </w:r>
            <w:r w:rsidR="002A4ED4" w:rsidRPr="00A0267E">
              <w:rPr>
                <w:rFonts w:ascii="Arial" w:hAnsi="Arial" w:cs="Arial"/>
                <w:sz w:val="16"/>
                <w:szCs w:val="16"/>
              </w:rPr>
              <w:t>requested. Each paragraph should be separated from each other.</w:t>
            </w:r>
            <w:r w:rsidR="002A4ED4">
              <w:t> </w:t>
            </w:r>
          </w:p>
        </w:tc>
      </w:tr>
    </w:tbl>
    <w:p w14:paraId="0004F55B" w14:textId="77777777" w:rsidR="00B73CD0" w:rsidRDefault="00B73CD0" w:rsidP="00B73CD0">
      <w:pPr>
        <w:pStyle w:val="NoSpacing"/>
      </w:pPr>
    </w:p>
    <w:p w14:paraId="2553E741" w14:textId="5C23ABC6" w:rsidR="002A4ED4" w:rsidRDefault="00CE257C" w:rsidP="00B73CD0">
      <w:pPr>
        <w:pStyle w:val="NoSpacing"/>
      </w:pPr>
      <w:r>
        <w:t>Last Page:</w:t>
      </w:r>
      <w:r w:rsidR="00E5046E">
        <w:t xml:space="preserve"> Bibliographic Sheets or</w:t>
      </w:r>
      <w:r w:rsidR="002A4ED4">
        <w:t xml:space="preserve"> </w:t>
      </w:r>
      <w:r w:rsidR="00E5046E">
        <w:t>Reference </w:t>
      </w:r>
    </w:p>
    <w:p w14:paraId="5F81BDB8" w14:textId="77777777" w:rsidR="00CE257C" w:rsidRDefault="00CE257C" w:rsidP="00B73CD0">
      <w:pPr>
        <w:pStyle w:val="NoSpacing"/>
      </w:pPr>
    </w:p>
    <w:tbl>
      <w:tblPr>
        <w:tblStyle w:val="TableGrid"/>
        <w:tblW w:w="0" w:type="auto"/>
        <w:tblInd w:w="2425" w:type="dxa"/>
        <w:tblLook w:val="04A0" w:firstRow="1" w:lastRow="0" w:firstColumn="1" w:lastColumn="0" w:noHBand="0" w:noVBand="1"/>
      </w:tblPr>
      <w:tblGrid>
        <w:gridCol w:w="4590"/>
      </w:tblGrid>
      <w:tr w:rsidR="002A4ED4" w14:paraId="6A86BC6A" w14:textId="77777777" w:rsidTr="00656D10">
        <w:tc>
          <w:tcPr>
            <w:tcW w:w="4590" w:type="dxa"/>
          </w:tcPr>
          <w:p w14:paraId="032666B7" w14:textId="4D319796" w:rsidR="002A4ED4" w:rsidRDefault="002A4ED4" w:rsidP="00A0267E">
            <w:pPr>
              <w:pStyle w:val="NoSpacing"/>
              <w:jc w:val="center"/>
              <w:rPr>
                <w:rFonts w:ascii="Arial" w:hAnsi="Arial" w:cs="Arial"/>
                <w:sz w:val="16"/>
                <w:szCs w:val="16"/>
              </w:rPr>
            </w:pPr>
            <w:r w:rsidRPr="00A0267E">
              <w:rPr>
                <w:rFonts w:ascii="Arial" w:hAnsi="Arial" w:cs="Arial"/>
                <w:sz w:val="16"/>
                <w:szCs w:val="16"/>
              </w:rPr>
              <w:t>Reference Page</w:t>
            </w:r>
          </w:p>
          <w:p w14:paraId="0291316F" w14:textId="77777777" w:rsidR="00A0267E" w:rsidRPr="00A0267E" w:rsidRDefault="00A0267E" w:rsidP="00A0267E">
            <w:pPr>
              <w:pStyle w:val="NoSpacing"/>
              <w:jc w:val="center"/>
              <w:rPr>
                <w:rFonts w:ascii="Arial" w:hAnsi="Arial" w:cs="Arial"/>
                <w:sz w:val="16"/>
                <w:szCs w:val="16"/>
              </w:rPr>
            </w:pPr>
          </w:p>
          <w:p w14:paraId="733F2FC0" w14:textId="6F46EECD" w:rsidR="002A4ED4" w:rsidRPr="00A0267E" w:rsidRDefault="00656D10" w:rsidP="000B0995">
            <w:pPr>
              <w:pStyle w:val="NoSpacing"/>
              <w:rPr>
                <w:rFonts w:ascii="Arial" w:hAnsi="Arial" w:cs="Arial"/>
                <w:sz w:val="16"/>
                <w:szCs w:val="16"/>
              </w:rPr>
            </w:pPr>
            <w:r>
              <w:rPr>
                <w:rFonts w:ascii="Arial" w:hAnsi="Arial" w:cs="Arial"/>
                <w:color w:val="000000"/>
                <w:sz w:val="16"/>
                <w:szCs w:val="16"/>
              </w:rPr>
              <w:t xml:space="preserve">     </w:t>
            </w:r>
            <w:r w:rsidR="002A4ED4" w:rsidRPr="00A0267E">
              <w:rPr>
                <w:rFonts w:ascii="Arial" w:hAnsi="Arial" w:cs="Arial"/>
                <w:color w:val="000000"/>
                <w:sz w:val="16"/>
                <w:szCs w:val="16"/>
              </w:rPr>
              <w:t xml:space="preserve">In this part of the </w:t>
            </w:r>
            <w:r w:rsidR="00515A3C" w:rsidRPr="00A0267E">
              <w:rPr>
                <w:rFonts w:ascii="Arial" w:hAnsi="Arial" w:cs="Arial"/>
                <w:color w:val="000000"/>
                <w:sz w:val="16"/>
                <w:szCs w:val="16"/>
              </w:rPr>
              <w:t>work,</w:t>
            </w:r>
            <w:r w:rsidR="002A4ED4" w:rsidRPr="00A0267E">
              <w:rPr>
                <w:rFonts w:ascii="Arial" w:hAnsi="Arial" w:cs="Arial"/>
                <w:color w:val="000000"/>
                <w:sz w:val="16"/>
                <w:szCs w:val="16"/>
              </w:rPr>
              <w:t xml:space="preserve"> you will list the books or electronic addresses used to develop the topic. </w:t>
            </w:r>
          </w:p>
          <w:p w14:paraId="6F60AAD6" w14:textId="55F47A2B" w:rsidR="002A4ED4" w:rsidRPr="00A0267E" w:rsidRDefault="002A4ED4" w:rsidP="000B0995">
            <w:pPr>
              <w:pStyle w:val="NoSpacing"/>
              <w:rPr>
                <w:rFonts w:ascii="Arial" w:hAnsi="Arial" w:cs="Arial"/>
                <w:sz w:val="16"/>
                <w:szCs w:val="16"/>
              </w:rPr>
            </w:pPr>
            <w:r w:rsidRPr="00A0267E">
              <w:rPr>
                <w:rFonts w:ascii="Arial" w:hAnsi="Arial" w:cs="Arial"/>
                <w:color w:val="000000"/>
                <w:sz w:val="16"/>
                <w:szCs w:val="16"/>
              </w:rPr>
              <w:t xml:space="preserve">A model and format will be provided in class for said references. If you do not follow the recommendations, you will lose score. In the school library, the teacher will leave a document that shows models and formats </w:t>
            </w:r>
            <w:r w:rsidR="00B73CD0" w:rsidRPr="00A0267E">
              <w:rPr>
                <w:rFonts w:ascii="Arial" w:hAnsi="Arial" w:cs="Arial"/>
                <w:color w:val="000000"/>
                <w:sz w:val="16"/>
                <w:szCs w:val="16"/>
              </w:rPr>
              <w:t>of records</w:t>
            </w:r>
            <w:r w:rsidRPr="00A0267E">
              <w:rPr>
                <w:rFonts w:ascii="Arial" w:hAnsi="Arial" w:cs="Arial"/>
                <w:color w:val="000000"/>
                <w:sz w:val="16"/>
                <w:szCs w:val="16"/>
              </w:rPr>
              <w:t> bibliographic. </w:t>
            </w:r>
          </w:p>
        </w:tc>
      </w:tr>
    </w:tbl>
    <w:p w14:paraId="54CF3C68" w14:textId="77777777" w:rsidR="00CE257C" w:rsidRDefault="00CE257C" w:rsidP="00CE257C">
      <w:pPr>
        <w:pStyle w:val="NoSpacing"/>
      </w:pPr>
    </w:p>
    <w:p w14:paraId="451AB5D8" w14:textId="53EB43E0" w:rsidR="00CE257C" w:rsidRDefault="00E5046E" w:rsidP="00CE257C">
      <w:pPr>
        <w:pStyle w:val="NoSpacing"/>
      </w:pPr>
      <w:r>
        <w:t>GENERAL RULES OF THE WORK </w:t>
      </w:r>
    </w:p>
    <w:p w14:paraId="0397D181" w14:textId="77777777" w:rsidR="000B0995" w:rsidRPr="000B0995" w:rsidRDefault="000B0995" w:rsidP="00CE257C">
      <w:pPr>
        <w:pStyle w:val="NoSpacing"/>
      </w:pPr>
    </w:p>
    <w:p w14:paraId="6101D3F2" w14:textId="4E685727" w:rsidR="00E5046E" w:rsidRPr="000B0995" w:rsidRDefault="00E5046E" w:rsidP="00CE257C">
      <w:pPr>
        <w:pStyle w:val="NoSpacing"/>
        <w:numPr>
          <w:ilvl w:val="1"/>
          <w:numId w:val="37"/>
        </w:numPr>
      </w:pPr>
      <w:r w:rsidRPr="000B0995">
        <w:rPr>
          <w:rFonts w:cs="Arial"/>
          <w:color w:val="000000"/>
        </w:rPr>
        <w:t>It must be turned in on the corresponding dates, not before, not after. </w:t>
      </w:r>
    </w:p>
    <w:p w14:paraId="1E2CDD08" w14:textId="382EFB60" w:rsidR="00E5046E" w:rsidRPr="000B0995" w:rsidRDefault="00E5046E" w:rsidP="00CE257C">
      <w:pPr>
        <w:pStyle w:val="NormalWeb"/>
        <w:numPr>
          <w:ilvl w:val="1"/>
          <w:numId w:val="37"/>
        </w:numPr>
        <w:spacing w:before="0" w:beforeAutospacing="0" w:after="0" w:afterAutospacing="0"/>
        <w:ind w:right="57"/>
        <w:rPr>
          <w:rFonts w:asciiTheme="minorHAnsi" w:hAnsiTheme="minorHAnsi"/>
        </w:rPr>
      </w:pPr>
      <w:r w:rsidRPr="000B0995">
        <w:rPr>
          <w:rFonts w:asciiTheme="minorHAnsi" w:hAnsiTheme="minorHAnsi" w:cs="Arial"/>
          <w:color w:val="000000"/>
          <w:sz w:val="22"/>
          <w:szCs w:val="22"/>
        </w:rPr>
        <w:t xml:space="preserve">The student will be responsible for sending the work on the assigned dates, if it understands that the requested day is going to be </w:t>
      </w:r>
      <w:r w:rsidR="00CE257C" w:rsidRPr="000B0995">
        <w:rPr>
          <w:rFonts w:asciiTheme="minorHAnsi" w:hAnsiTheme="minorHAnsi" w:cs="Arial"/>
          <w:color w:val="000000"/>
          <w:sz w:val="22"/>
          <w:szCs w:val="22"/>
        </w:rPr>
        <w:t>absent.</w:t>
      </w:r>
    </w:p>
    <w:p w14:paraId="3A2847E2" w14:textId="0E97CE6E" w:rsidR="00E5046E" w:rsidRPr="000B0995" w:rsidRDefault="00E5046E" w:rsidP="00CE257C">
      <w:pPr>
        <w:pStyle w:val="NormalWeb"/>
        <w:numPr>
          <w:ilvl w:val="1"/>
          <w:numId w:val="37"/>
        </w:numPr>
        <w:spacing w:before="3" w:beforeAutospacing="0" w:after="0" w:afterAutospacing="0"/>
        <w:ind w:right="49"/>
        <w:jc w:val="both"/>
        <w:rPr>
          <w:rFonts w:asciiTheme="minorHAnsi" w:hAnsiTheme="minorHAnsi"/>
        </w:rPr>
      </w:pPr>
      <w:r w:rsidRPr="000B0995">
        <w:rPr>
          <w:rFonts w:asciiTheme="minorHAnsi" w:hAnsiTheme="minorHAnsi" w:cs="Arial"/>
          <w:color w:val="000000"/>
          <w:sz w:val="22"/>
          <w:szCs w:val="22"/>
        </w:rPr>
        <w:t xml:space="preserve">If the student is absent on the day the work will be delivered, they must bring an excuse. Otherwise, </w:t>
      </w:r>
      <w:r w:rsidR="00CE257C" w:rsidRPr="000B0995">
        <w:rPr>
          <w:rFonts w:asciiTheme="minorHAnsi" w:hAnsiTheme="minorHAnsi" w:cs="Arial"/>
          <w:color w:val="000000"/>
          <w:sz w:val="22"/>
          <w:szCs w:val="22"/>
        </w:rPr>
        <w:t>they will</w:t>
      </w:r>
      <w:r w:rsidRPr="000B0995">
        <w:rPr>
          <w:rFonts w:asciiTheme="minorHAnsi" w:hAnsiTheme="minorHAnsi" w:cs="Arial"/>
          <w:color w:val="000000"/>
          <w:sz w:val="22"/>
          <w:szCs w:val="22"/>
        </w:rPr>
        <w:t xml:space="preserve"> not be received or accepted.</w:t>
      </w:r>
    </w:p>
    <w:p w14:paraId="365A89FC" w14:textId="4C54F149" w:rsidR="00E5046E" w:rsidRPr="000B0995" w:rsidRDefault="00E5046E" w:rsidP="00CE257C">
      <w:pPr>
        <w:pStyle w:val="NormalWeb"/>
        <w:numPr>
          <w:ilvl w:val="1"/>
          <w:numId w:val="37"/>
        </w:numPr>
        <w:spacing w:before="7" w:beforeAutospacing="0" w:after="0" w:afterAutospacing="0"/>
        <w:ind w:right="48"/>
        <w:rPr>
          <w:rFonts w:asciiTheme="minorHAnsi" w:hAnsiTheme="minorHAnsi"/>
        </w:rPr>
      </w:pPr>
      <w:r w:rsidRPr="000B0995">
        <w:rPr>
          <w:rFonts w:asciiTheme="minorHAnsi" w:hAnsiTheme="minorHAnsi" w:cs="Arial"/>
          <w:color w:val="000000"/>
          <w:sz w:val="22"/>
          <w:szCs w:val="22"/>
        </w:rPr>
        <w:t xml:space="preserve">If you </w:t>
      </w:r>
      <w:r w:rsidR="00CE257C" w:rsidRPr="000B0995">
        <w:rPr>
          <w:rFonts w:asciiTheme="minorHAnsi" w:hAnsiTheme="minorHAnsi" w:cs="Arial"/>
          <w:color w:val="000000"/>
          <w:sz w:val="22"/>
          <w:szCs w:val="22"/>
        </w:rPr>
        <w:t>go</w:t>
      </w:r>
      <w:r w:rsidR="00BA1E95" w:rsidRPr="000B0995">
        <w:rPr>
          <w:rFonts w:asciiTheme="minorHAnsi" w:hAnsiTheme="minorHAnsi" w:cs="Arial"/>
          <w:color w:val="000000"/>
          <w:sz w:val="22"/>
          <w:szCs w:val="22"/>
        </w:rPr>
        <w:t xml:space="preserve"> over</w:t>
      </w:r>
      <w:r w:rsidR="00CE257C" w:rsidRPr="000B0995">
        <w:rPr>
          <w:rFonts w:asciiTheme="minorHAnsi" w:hAnsiTheme="minorHAnsi" w:cs="Arial"/>
          <w:color w:val="000000"/>
          <w:sz w:val="22"/>
          <w:szCs w:val="22"/>
        </w:rPr>
        <w:t xml:space="preserve"> </w:t>
      </w:r>
      <w:r w:rsidR="00BA1E95" w:rsidRPr="000B0995">
        <w:rPr>
          <w:rFonts w:asciiTheme="minorHAnsi" w:hAnsiTheme="minorHAnsi" w:cs="Arial"/>
          <w:color w:val="000000"/>
          <w:sz w:val="22"/>
          <w:szCs w:val="22"/>
        </w:rPr>
        <w:t xml:space="preserve">the </w:t>
      </w:r>
      <w:r w:rsidR="00CE257C" w:rsidRPr="000B0995">
        <w:rPr>
          <w:rFonts w:asciiTheme="minorHAnsi" w:hAnsiTheme="minorHAnsi" w:cs="Arial"/>
          <w:color w:val="000000"/>
          <w:sz w:val="22"/>
          <w:szCs w:val="22"/>
        </w:rPr>
        <w:t>requested</w:t>
      </w:r>
      <w:r w:rsidRPr="000B0995">
        <w:rPr>
          <w:rFonts w:asciiTheme="minorHAnsi" w:hAnsiTheme="minorHAnsi" w:cs="Arial"/>
          <w:color w:val="000000"/>
          <w:sz w:val="22"/>
          <w:szCs w:val="22"/>
        </w:rPr>
        <w:t xml:space="preserve"> pages, the following parts will not be </w:t>
      </w:r>
      <w:r w:rsidR="00CE257C" w:rsidRPr="000B0995">
        <w:rPr>
          <w:rFonts w:asciiTheme="minorHAnsi" w:hAnsiTheme="minorHAnsi" w:cs="Arial"/>
          <w:color w:val="000000"/>
          <w:sz w:val="22"/>
          <w:szCs w:val="22"/>
        </w:rPr>
        <w:t>corrected,</w:t>
      </w:r>
      <w:r w:rsidRPr="000B0995">
        <w:rPr>
          <w:rFonts w:asciiTheme="minorHAnsi" w:hAnsiTheme="minorHAnsi" w:cs="Arial"/>
          <w:color w:val="000000"/>
          <w:sz w:val="22"/>
          <w:szCs w:val="22"/>
        </w:rPr>
        <w:t xml:space="preserve"> and a score will be deducted for not following the instructions. You will find a written text that </w:t>
      </w:r>
      <w:r w:rsidR="00CE257C" w:rsidRPr="000B0995">
        <w:rPr>
          <w:rFonts w:asciiTheme="minorHAnsi" w:hAnsiTheme="minorHAnsi" w:cs="Arial"/>
          <w:color w:val="000000"/>
          <w:sz w:val="22"/>
          <w:szCs w:val="22"/>
        </w:rPr>
        <w:t>says,</w:t>
      </w:r>
      <w:r w:rsidRPr="000B0995">
        <w:rPr>
          <w:rFonts w:asciiTheme="minorHAnsi" w:hAnsiTheme="minorHAnsi" w:cs="Arial"/>
          <w:color w:val="000000"/>
          <w:sz w:val="22"/>
          <w:szCs w:val="22"/>
        </w:rPr>
        <w:t xml:space="preserve"> and I quote </w:t>
      </w:r>
      <w:r w:rsidRPr="000B0995">
        <w:rPr>
          <w:rFonts w:asciiTheme="minorHAnsi" w:hAnsiTheme="minorHAnsi" w:cs="Arial"/>
          <w:b/>
          <w:bCs/>
          <w:i/>
          <w:iCs/>
          <w:color w:val="000000"/>
          <w:sz w:val="22"/>
          <w:szCs w:val="22"/>
        </w:rPr>
        <w:t>"UP TO HERE I READ I</w:t>
      </w:r>
      <w:r w:rsidR="00CE257C" w:rsidRPr="000B0995">
        <w:rPr>
          <w:rFonts w:asciiTheme="minorHAnsi" w:hAnsiTheme="minorHAnsi" w:cs="Arial"/>
          <w:b/>
          <w:bCs/>
          <w:i/>
          <w:iCs/>
          <w:color w:val="000000"/>
          <w:sz w:val="22"/>
          <w:szCs w:val="22"/>
        </w:rPr>
        <w:t>T</w:t>
      </w:r>
      <w:r w:rsidRPr="000B0995">
        <w:rPr>
          <w:rFonts w:asciiTheme="minorHAnsi" w:hAnsiTheme="minorHAnsi" w:cs="Arial"/>
          <w:b/>
          <w:bCs/>
          <w:i/>
          <w:iCs/>
          <w:color w:val="000000"/>
          <w:sz w:val="22"/>
          <w:szCs w:val="22"/>
        </w:rPr>
        <w:t>"</w:t>
      </w:r>
      <w:r w:rsidRPr="000B0995">
        <w:rPr>
          <w:rFonts w:asciiTheme="minorHAnsi" w:hAnsiTheme="minorHAnsi" w:cs="Arial"/>
          <w:b/>
          <w:bCs/>
          <w:color w:val="000000"/>
          <w:sz w:val="22"/>
          <w:szCs w:val="22"/>
        </w:rPr>
        <w:t>.</w:t>
      </w:r>
      <w:r w:rsidRPr="000B0995">
        <w:rPr>
          <w:rFonts w:asciiTheme="minorHAnsi" w:hAnsiTheme="minorHAnsi" w:cs="Arial"/>
          <w:color w:val="000000"/>
          <w:sz w:val="22"/>
          <w:szCs w:val="22"/>
        </w:rPr>
        <w:t> </w:t>
      </w:r>
    </w:p>
    <w:p w14:paraId="4A6C5D11" w14:textId="683D5807" w:rsidR="00E5046E" w:rsidRPr="000B0995" w:rsidRDefault="00E5046E" w:rsidP="00CE257C">
      <w:pPr>
        <w:pStyle w:val="NormalWeb"/>
        <w:numPr>
          <w:ilvl w:val="1"/>
          <w:numId w:val="37"/>
        </w:numPr>
        <w:spacing w:before="7" w:beforeAutospacing="0" w:after="0" w:afterAutospacing="0"/>
        <w:ind w:right="48"/>
        <w:rPr>
          <w:rFonts w:asciiTheme="minorHAnsi" w:hAnsiTheme="minorHAnsi"/>
        </w:rPr>
      </w:pPr>
      <w:r w:rsidRPr="000B0995">
        <w:rPr>
          <w:rFonts w:asciiTheme="minorHAnsi" w:hAnsiTheme="minorHAnsi" w:cs="Arial"/>
          <w:color w:val="000000"/>
          <w:sz w:val="22"/>
          <w:szCs w:val="22"/>
        </w:rPr>
        <w:t xml:space="preserve">If the work is done in the word processor (on a computer), it must be submitted in Times New Roman font, # 12 in size and single spaced. </w:t>
      </w:r>
      <w:r w:rsidRPr="000B0995">
        <w:rPr>
          <w:rFonts w:asciiTheme="minorHAnsi" w:hAnsiTheme="minorHAnsi" w:cs="Arial"/>
          <w:b/>
          <w:bCs/>
          <w:color w:val="000000"/>
          <w:sz w:val="22"/>
          <w:szCs w:val="22"/>
        </w:rPr>
        <w:t>(FAILURE TO FOLLOW THE INSTRUCTIONS, THE SCORE WILL BE DISCOUNTED).</w:t>
      </w:r>
      <w:r w:rsidRPr="000B0995">
        <w:rPr>
          <w:rFonts w:asciiTheme="minorHAnsi" w:hAnsiTheme="minorHAnsi" w:cs="Arial"/>
          <w:color w:val="000000"/>
          <w:sz w:val="22"/>
          <w:szCs w:val="22"/>
        </w:rPr>
        <w:t> </w:t>
      </w:r>
    </w:p>
    <w:p w14:paraId="3A3B2AD2" w14:textId="1467044C" w:rsidR="00E5046E" w:rsidRPr="000B0995" w:rsidRDefault="00E5046E" w:rsidP="00CE257C">
      <w:pPr>
        <w:pStyle w:val="NormalWeb"/>
        <w:numPr>
          <w:ilvl w:val="1"/>
          <w:numId w:val="37"/>
        </w:numPr>
        <w:spacing w:before="7" w:beforeAutospacing="0" w:after="0" w:afterAutospacing="0"/>
        <w:ind w:right="715"/>
        <w:rPr>
          <w:rFonts w:asciiTheme="minorHAnsi" w:hAnsiTheme="minorHAnsi"/>
        </w:rPr>
      </w:pPr>
      <w:r w:rsidRPr="000B0995">
        <w:rPr>
          <w:rFonts w:asciiTheme="minorHAnsi" w:hAnsiTheme="minorHAnsi" w:cs="Arial"/>
          <w:color w:val="000000"/>
          <w:sz w:val="22"/>
          <w:szCs w:val="22"/>
        </w:rPr>
        <w:t>Pages numbered, starting from the SECOND PAGE OR SECOND JOB SHEET.  </w:t>
      </w:r>
    </w:p>
    <w:p w14:paraId="0AE6855F" w14:textId="4F1CA5D5" w:rsidR="00E5046E" w:rsidRPr="000B0995" w:rsidRDefault="00E5046E" w:rsidP="00CE257C">
      <w:pPr>
        <w:pStyle w:val="NormalWeb"/>
        <w:numPr>
          <w:ilvl w:val="1"/>
          <w:numId w:val="37"/>
        </w:numPr>
        <w:spacing w:before="7" w:beforeAutospacing="0" w:after="0" w:afterAutospacing="0"/>
        <w:ind w:right="715"/>
        <w:rPr>
          <w:rFonts w:asciiTheme="minorHAnsi" w:hAnsiTheme="minorHAnsi"/>
        </w:rPr>
      </w:pPr>
      <w:r w:rsidRPr="000B0995">
        <w:rPr>
          <w:rFonts w:asciiTheme="minorHAnsi" w:hAnsiTheme="minorHAnsi" w:cs="Arial"/>
          <w:color w:val="000000"/>
          <w:sz w:val="22"/>
          <w:szCs w:val="22"/>
        </w:rPr>
        <w:t>References must be according to APA Style. </w:t>
      </w:r>
    </w:p>
    <w:p w14:paraId="0524DBBC" w14:textId="5ADA44DA" w:rsidR="00585781" w:rsidRPr="00EB2777" w:rsidRDefault="00E5046E" w:rsidP="00EB2777">
      <w:pPr>
        <w:pStyle w:val="NormalWeb"/>
        <w:numPr>
          <w:ilvl w:val="1"/>
          <w:numId w:val="37"/>
        </w:numPr>
        <w:spacing w:before="5" w:beforeAutospacing="0" w:after="0" w:afterAutospacing="0"/>
        <w:ind w:right="58"/>
        <w:rPr>
          <w:rFonts w:asciiTheme="minorHAnsi" w:hAnsiTheme="minorHAnsi" w:cstheme="minorHAnsi"/>
        </w:rPr>
      </w:pPr>
      <w:r w:rsidRPr="00EB2777">
        <w:rPr>
          <w:rFonts w:asciiTheme="minorHAnsi" w:hAnsiTheme="minorHAnsi" w:cstheme="minorHAnsi"/>
          <w:color w:val="000000"/>
          <w:sz w:val="22"/>
          <w:szCs w:val="22"/>
        </w:rPr>
        <w:lastRenderedPageBreak/>
        <w:t>The student must have a summary of the work before submitting the written project. This summary will be presented to the class on the day that corresponds to it. </w:t>
      </w:r>
      <w:r w:rsidR="00585781" w:rsidRPr="00EB2777">
        <w:rPr>
          <w:rFonts w:cstheme="minorHAnsi"/>
        </w:rPr>
        <w:br w:type="page"/>
      </w:r>
    </w:p>
    <w:p w14:paraId="30573819" w14:textId="08756EB5" w:rsidR="00F115BC" w:rsidRDefault="00585781" w:rsidP="00585781">
      <w:pPr>
        <w:ind w:left="360"/>
        <w:jc w:val="right"/>
        <w:rPr>
          <w:rFonts w:cstheme="minorHAnsi"/>
        </w:rPr>
      </w:pPr>
      <w:r>
        <w:rPr>
          <w:rFonts w:cstheme="minorHAnsi"/>
        </w:rPr>
        <w:lastRenderedPageBreak/>
        <w:t>Annex 3</w:t>
      </w:r>
    </w:p>
    <w:p w14:paraId="1C24BB72" w14:textId="48156B47" w:rsidR="00585781" w:rsidRPr="00D2075D" w:rsidRDefault="00E067EC" w:rsidP="00F65E25">
      <w:pPr>
        <w:ind w:left="360"/>
        <w:jc w:val="center"/>
        <w:rPr>
          <w:rFonts w:cstheme="minorHAnsi"/>
          <w:b/>
          <w:bCs/>
        </w:rPr>
      </w:pPr>
      <w:r w:rsidRPr="00D2075D">
        <w:rPr>
          <w:rFonts w:cstheme="minorHAnsi"/>
          <w:b/>
          <w:bCs/>
        </w:rPr>
        <w:t xml:space="preserve">PROJECTS </w:t>
      </w:r>
      <w:r w:rsidR="00E17097" w:rsidRPr="00D2075D">
        <w:rPr>
          <w:rFonts w:cstheme="minorHAnsi"/>
          <w:b/>
          <w:bCs/>
        </w:rPr>
        <w:t xml:space="preserve">RUBRIC </w:t>
      </w:r>
    </w:p>
    <w:p w14:paraId="2A74D096" w14:textId="282501CD" w:rsidR="00387A0B" w:rsidRDefault="00387A0B" w:rsidP="00387A0B">
      <w:pPr>
        <w:ind w:left="360"/>
        <w:rPr>
          <w:rFonts w:cstheme="minorHAnsi"/>
        </w:rPr>
      </w:pPr>
      <w:r>
        <w:rPr>
          <w:rFonts w:cstheme="minorHAnsi"/>
        </w:rPr>
        <w:t>Purpose:</w:t>
      </w:r>
      <w:r w:rsidRPr="00387A0B">
        <w:rPr>
          <w:rFonts w:cstheme="minorHAnsi"/>
        </w:rPr>
        <w:t xml:space="preserve"> The purpose of this rubric is that the student can demonstrate his academic performance in a subject or in the History course. A check mark (√) will be made in the box that corresponds to the score obtained by the student</w:t>
      </w:r>
      <w:r w:rsidR="00E067EC">
        <w:rPr>
          <w:rFonts w:cstheme="minorHAnsi"/>
        </w:rPr>
        <w:t>.</w:t>
      </w:r>
    </w:p>
    <w:tbl>
      <w:tblPr>
        <w:tblStyle w:val="TableGrid"/>
        <w:tblW w:w="0" w:type="auto"/>
        <w:tblInd w:w="360" w:type="dxa"/>
        <w:tblLook w:val="04A0" w:firstRow="1" w:lastRow="0" w:firstColumn="1" w:lastColumn="0" w:noHBand="0" w:noVBand="1"/>
      </w:tblPr>
      <w:tblGrid>
        <w:gridCol w:w="8990"/>
      </w:tblGrid>
      <w:tr w:rsidR="00F165B9" w14:paraId="41A1B79F" w14:textId="77777777" w:rsidTr="00F165B9">
        <w:tc>
          <w:tcPr>
            <w:tcW w:w="9350" w:type="dxa"/>
          </w:tcPr>
          <w:p w14:paraId="3FE396CD" w14:textId="325C81C5" w:rsidR="009411CE" w:rsidRDefault="00F165B9" w:rsidP="00387A0B">
            <w:pPr>
              <w:rPr>
                <w:rFonts w:cstheme="minorHAnsi"/>
              </w:rPr>
            </w:pPr>
            <w:r>
              <w:rPr>
                <w:rFonts w:cstheme="minorHAnsi"/>
              </w:rPr>
              <w:t>Name: ________________________________ Date: ___________________________________</w:t>
            </w:r>
          </w:p>
          <w:p w14:paraId="1FF6B4F2" w14:textId="77777777" w:rsidR="00F165B9" w:rsidRDefault="00F165B9" w:rsidP="00387A0B">
            <w:pPr>
              <w:rPr>
                <w:rFonts w:cstheme="minorHAnsi"/>
              </w:rPr>
            </w:pPr>
            <w:r>
              <w:rPr>
                <w:rFonts w:cstheme="minorHAnsi"/>
              </w:rPr>
              <w:t>Professor: _____________________________ Grade: __________________________________</w:t>
            </w:r>
          </w:p>
          <w:p w14:paraId="720BD948" w14:textId="77777777" w:rsidR="00F165B9" w:rsidRDefault="00217B06" w:rsidP="00387A0B">
            <w:pPr>
              <w:rPr>
                <w:rFonts w:cstheme="minorHAnsi"/>
              </w:rPr>
            </w:pPr>
            <w:r>
              <w:rPr>
                <w:rFonts w:cstheme="minorHAnsi"/>
              </w:rPr>
              <w:t>Course: _______________________________ Topic: ___________________________________</w:t>
            </w:r>
          </w:p>
          <w:p w14:paraId="3B7CE674" w14:textId="71A56B22" w:rsidR="00217B06" w:rsidRDefault="00217B06" w:rsidP="00387A0B">
            <w:pPr>
              <w:rPr>
                <w:rFonts w:cstheme="minorHAnsi"/>
              </w:rPr>
            </w:pPr>
          </w:p>
        </w:tc>
      </w:tr>
    </w:tbl>
    <w:tbl>
      <w:tblPr>
        <w:tblW w:w="0" w:type="auto"/>
        <w:tblInd w:w="350" w:type="dxa"/>
        <w:tblCellMar>
          <w:top w:w="15" w:type="dxa"/>
          <w:left w:w="15" w:type="dxa"/>
          <w:bottom w:w="15" w:type="dxa"/>
          <w:right w:w="15" w:type="dxa"/>
        </w:tblCellMar>
        <w:tblLook w:val="04A0" w:firstRow="1" w:lastRow="0" w:firstColumn="1" w:lastColumn="0" w:noHBand="0" w:noVBand="1"/>
      </w:tblPr>
      <w:tblGrid>
        <w:gridCol w:w="6030"/>
        <w:gridCol w:w="503"/>
        <w:gridCol w:w="503"/>
        <w:gridCol w:w="503"/>
        <w:gridCol w:w="503"/>
        <w:gridCol w:w="503"/>
        <w:gridCol w:w="445"/>
      </w:tblGrid>
      <w:tr w:rsidR="00B41132" w:rsidRPr="00B41132" w14:paraId="5AF92E0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639C5" w14:textId="77777777" w:rsidR="00B41132" w:rsidRPr="00B41132" w:rsidRDefault="00B41132" w:rsidP="00B41132">
            <w:pPr>
              <w:spacing w:after="0" w:line="240" w:lineRule="auto"/>
              <w:rPr>
                <w:rFonts w:eastAsia="Times New Roman" w:cs="Times New Roman"/>
              </w:rPr>
            </w:pP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312E8" w14:textId="70005E21" w:rsidR="00B41132" w:rsidRPr="00B41132" w:rsidRDefault="00B41132" w:rsidP="00B41132">
            <w:pPr>
              <w:spacing w:after="0" w:line="240" w:lineRule="auto"/>
              <w:jc w:val="center"/>
              <w:rPr>
                <w:rFonts w:eastAsia="Times New Roman" w:cs="Times New Roman"/>
              </w:rPr>
            </w:pPr>
            <w:r w:rsidRPr="009411CE">
              <w:rPr>
                <w:rFonts w:eastAsia="Times New Roman" w:cs="Arial"/>
                <w:b/>
                <w:bCs/>
                <w:color w:val="000000"/>
              </w:rPr>
              <w:t>Punctuation Scale</w:t>
            </w:r>
          </w:p>
        </w:tc>
      </w:tr>
      <w:tr w:rsidR="00B41132" w:rsidRPr="00B41132" w14:paraId="170911F4"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814B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F9D93"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CFC39"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4FF29"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D8351"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36F7B"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865DF"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(0)</w:t>
            </w:r>
          </w:p>
        </w:tc>
      </w:tr>
      <w:tr w:rsidR="00B41132" w:rsidRPr="00B41132" w14:paraId="78E3D4E4" w14:textId="77777777" w:rsidTr="00B41132">
        <w:trPr>
          <w:trHeight w:val="248"/>
        </w:trPr>
        <w:tc>
          <w:tcPr>
            <w:tcW w:w="854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26D5F" w14:textId="05ED3C25" w:rsidR="00B41132" w:rsidRPr="00B41132" w:rsidRDefault="00B41132" w:rsidP="00B41132">
            <w:pPr>
              <w:spacing w:after="0" w:line="240" w:lineRule="auto"/>
              <w:ind w:left="120"/>
              <w:rPr>
                <w:rFonts w:eastAsia="Times New Roman" w:cs="Times New Roman"/>
              </w:rPr>
            </w:pPr>
            <w:r w:rsidRPr="009411CE">
              <w:rPr>
                <w:rFonts w:eastAsia="Times New Roman" w:cs="Arial"/>
                <w:b/>
                <w:bCs/>
                <w:color w:val="000000"/>
              </w:rPr>
              <w:t>Organization</w:t>
            </w:r>
            <w:r w:rsidRPr="00B41132">
              <w:rPr>
                <w:rFonts w:eastAsia="Times New Roman" w:cs="Arial"/>
                <w:b/>
                <w:bCs/>
                <w:color w:val="000000"/>
              </w:rPr>
              <w:t xml:space="preserve"> </w:t>
            </w:r>
            <w:r w:rsidRPr="00B41132">
              <w:rPr>
                <w:rFonts w:eastAsia="Times New Roman" w:cs="Arial"/>
                <w:color w:val="000000"/>
              </w:rPr>
              <w:t>(</w:t>
            </w:r>
            <w:r w:rsidRPr="009411CE">
              <w:rPr>
                <w:rFonts w:eastAsia="Times New Roman" w:cs="Arial"/>
                <w:color w:val="000000"/>
              </w:rPr>
              <w:t>Presentation</w:t>
            </w:r>
            <w:r w:rsidRPr="00B41132">
              <w:rPr>
                <w:rFonts w:eastAsia="Times New Roman" w:cs="Arial"/>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AA409" w14:textId="77777777" w:rsidR="00B41132" w:rsidRPr="00B41132" w:rsidRDefault="00B41132" w:rsidP="00B41132">
            <w:pPr>
              <w:spacing w:after="0" w:line="240" w:lineRule="auto"/>
              <w:rPr>
                <w:rFonts w:eastAsia="Times New Roman" w:cs="Times New Roman"/>
              </w:rPr>
            </w:pPr>
          </w:p>
        </w:tc>
      </w:tr>
      <w:tr w:rsidR="00B41132" w:rsidRPr="00B41132" w14:paraId="3E419859"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B370C" w14:textId="7DFFECAE"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 xml:space="preserve">1. </w:t>
            </w:r>
            <w:r w:rsidR="00DC0DA3" w:rsidRPr="009411CE">
              <w:rPr>
                <w:rFonts w:eastAsia="Times New Roman" w:cs="Arial"/>
                <w:color w:val="000000"/>
              </w:rPr>
              <w:t>Clearness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BA9E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1643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DC03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4913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2E50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86043" w14:textId="77777777" w:rsidR="00B41132" w:rsidRPr="00B41132" w:rsidRDefault="00B41132" w:rsidP="00B41132">
            <w:pPr>
              <w:spacing w:after="0" w:line="240" w:lineRule="auto"/>
              <w:rPr>
                <w:rFonts w:eastAsia="Times New Roman" w:cs="Times New Roman"/>
              </w:rPr>
            </w:pPr>
          </w:p>
        </w:tc>
      </w:tr>
      <w:tr w:rsidR="00B41132" w:rsidRPr="00B41132" w14:paraId="2CA2D5A0"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E5609" w14:textId="594ABDF3" w:rsidR="00B41132" w:rsidRPr="00B41132" w:rsidRDefault="00B41132" w:rsidP="00B41132">
            <w:pPr>
              <w:spacing w:after="0" w:line="240" w:lineRule="auto"/>
              <w:ind w:left="299"/>
              <w:rPr>
                <w:rFonts w:eastAsia="Times New Roman" w:cs="Times New Roman"/>
              </w:rPr>
            </w:pPr>
            <w:r w:rsidRPr="00B41132">
              <w:rPr>
                <w:rFonts w:eastAsia="Times New Roman" w:cs="Arial"/>
                <w:color w:val="000000"/>
              </w:rPr>
              <w:t>2. Visual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790F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0B9E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7D36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5775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F766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D4F2A" w14:textId="77777777" w:rsidR="00B41132" w:rsidRPr="00B41132" w:rsidRDefault="00B41132" w:rsidP="00B41132">
            <w:pPr>
              <w:spacing w:after="0" w:line="240" w:lineRule="auto"/>
              <w:rPr>
                <w:rFonts w:eastAsia="Times New Roman" w:cs="Times New Roman"/>
              </w:rPr>
            </w:pPr>
          </w:p>
        </w:tc>
      </w:tr>
      <w:tr w:rsidR="00B41132" w:rsidRPr="00B41132" w14:paraId="509A75F8"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A3885" w14:textId="7693A0A2"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DC0DA3" w:rsidRPr="009411CE">
              <w:rPr>
                <w:rFonts w:eastAsia="Times New Roman" w:cs="Arial"/>
                <w:color w:val="000000"/>
              </w:rPr>
              <w:t>Cover Page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74343"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C23A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08DF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4185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5F3D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7F763" w14:textId="77777777" w:rsidR="00B41132" w:rsidRPr="00B41132" w:rsidRDefault="00B41132" w:rsidP="00B41132">
            <w:pPr>
              <w:spacing w:after="0" w:line="240" w:lineRule="auto"/>
              <w:rPr>
                <w:rFonts w:eastAsia="Times New Roman" w:cs="Times New Roman"/>
              </w:rPr>
            </w:pPr>
          </w:p>
        </w:tc>
      </w:tr>
      <w:tr w:rsidR="00B41132" w:rsidRPr="00B41132" w14:paraId="193EC99F"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C7F3D" w14:textId="78124B7C" w:rsidR="00B41132" w:rsidRPr="00B41132" w:rsidRDefault="00B41132" w:rsidP="00B41132">
            <w:pPr>
              <w:spacing w:after="0" w:line="240" w:lineRule="auto"/>
              <w:ind w:left="296"/>
              <w:rPr>
                <w:rFonts w:eastAsia="Times New Roman" w:cs="Times New Roman"/>
              </w:rPr>
            </w:pPr>
            <w:r w:rsidRPr="00B41132">
              <w:rPr>
                <w:rFonts w:eastAsia="Times New Roman" w:cs="Arial"/>
                <w:color w:val="000000"/>
              </w:rPr>
              <w:t xml:space="preserve">4. </w:t>
            </w:r>
            <w:r w:rsidR="00DC0DA3" w:rsidRPr="009411CE">
              <w:rPr>
                <w:rFonts w:eastAsia="Times New Roman" w:cs="Arial"/>
                <w:color w:val="000000"/>
              </w:rPr>
              <w:t>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A205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6EFD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BBCD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90EC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8AD7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307CB" w14:textId="77777777" w:rsidR="00B41132" w:rsidRPr="00B41132" w:rsidRDefault="00B41132" w:rsidP="00B41132">
            <w:pPr>
              <w:spacing w:after="0" w:line="240" w:lineRule="auto"/>
              <w:rPr>
                <w:rFonts w:eastAsia="Times New Roman" w:cs="Times New Roman"/>
              </w:rPr>
            </w:pPr>
          </w:p>
        </w:tc>
      </w:tr>
      <w:tr w:rsidR="00B41132" w:rsidRPr="00B41132" w14:paraId="067A98D2" w14:textId="77777777" w:rsidTr="00B41132">
        <w:trPr>
          <w:trHeight w:val="240"/>
        </w:trPr>
        <w:tc>
          <w:tcPr>
            <w:tcW w:w="899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98832" w14:textId="38FF1F3D" w:rsidR="00B41132" w:rsidRPr="00B41132" w:rsidRDefault="00DC0DA3" w:rsidP="00B41132">
            <w:pPr>
              <w:spacing w:after="0" w:line="240" w:lineRule="auto"/>
              <w:ind w:left="120"/>
              <w:rPr>
                <w:rFonts w:eastAsia="Times New Roman" w:cs="Times New Roman"/>
              </w:rPr>
            </w:pPr>
            <w:r w:rsidRPr="009411CE">
              <w:rPr>
                <w:rFonts w:eastAsia="Times New Roman" w:cs="Arial"/>
                <w:b/>
                <w:bCs/>
                <w:color w:val="000000"/>
              </w:rPr>
              <w:t>Grammatic</w:t>
            </w:r>
            <w:r w:rsidR="00B41132" w:rsidRPr="00B41132">
              <w:rPr>
                <w:rFonts w:eastAsia="Times New Roman" w:cs="Arial"/>
                <w:b/>
                <w:bCs/>
                <w:color w:val="000000"/>
              </w:rPr>
              <w:t> </w:t>
            </w:r>
          </w:p>
        </w:tc>
      </w:tr>
      <w:tr w:rsidR="00B41132" w:rsidRPr="00B41132" w14:paraId="2CCDE4C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55BAD" w14:textId="7DD05151"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 xml:space="preserve">1. </w:t>
            </w:r>
            <w:r w:rsidR="00DC0DA3" w:rsidRPr="009411CE">
              <w:rPr>
                <w:rFonts w:eastAsia="Times New Roman" w:cs="Arial"/>
                <w:color w:val="000000"/>
              </w:rPr>
              <w:t>Writing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AB5D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EE99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37887"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3C1D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1079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BF5B5" w14:textId="77777777" w:rsidR="00B41132" w:rsidRPr="00B41132" w:rsidRDefault="00B41132" w:rsidP="00B41132">
            <w:pPr>
              <w:spacing w:after="0" w:line="240" w:lineRule="auto"/>
              <w:rPr>
                <w:rFonts w:eastAsia="Times New Roman" w:cs="Times New Roman"/>
              </w:rPr>
            </w:pPr>
          </w:p>
        </w:tc>
      </w:tr>
      <w:tr w:rsidR="00B41132" w:rsidRPr="00B41132" w14:paraId="4D10ECA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EF086" w14:textId="182C5161" w:rsidR="00B41132" w:rsidRPr="00B41132" w:rsidRDefault="00B41132" w:rsidP="00B41132">
            <w:pPr>
              <w:spacing w:after="0" w:line="240" w:lineRule="auto"/>
              <w:ind w:left="299"/>
              <w:rPr>
                <w:rFonts w:eastAsia="Times New Roman" w:cs="Times New Roman"/>
                <w:lang w:val="es-PR"/>
              </w:rPr>
            </w:pPr>
            <w:r w:rsidRPr="00B41132">
              <w:rPr>
                <w:rFonts w:eastAsia="Times New Roman" w:cs="Arial"/>
                <w:color w:val="000000"/>
                <w:lang w:val="es-PR"/>
              </w:rPr>
              <w:t xml:space="preserve">2. </w:t>
            </w:r>
            <w:r w:rsidR="00DC0DA3" w:rsidRPr="009411CE">
              <w:rPr>
                <w:rFonts w:eastAsia="Times New Roman" w:cs="Arial"/>
                <w:color w:val="000000"/>
              </w:rPr>
              <w:t xml:space="preserve">Correct </w:t>
            </w:r>
            <w:r w:rsidR="004B4CF5" w:rsidRPr="009411CE">
              <w:rPr>
                <w:rFonts w:eastAsia="Times New Roman" w:cs="Arial"/>
                <w:color w:val="000000"/>
              </w:rPr>
              <w:t>grammar</w:t>
            </w:r>
            <w:r w:rsidR="00DC0DA3" w:rsidRPr="009411CE">
              <w:rPr>
                <w:rFonts w:eastAsia="Times New Roman" w:cs="Arial"/>
                <w:color w:val="000000"/>
              </w:rPr>
              <w:t xml:space="preserve"> usage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E2809"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2B5B8"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1FC27"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359BC"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6348C"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AC1FD" w14:textId="77777777" w:rsidR="00B41132" w:rsidRPr="00B41132" w:rsidRDefault="00B41132" w:rsidP="00B41132">
            <w:pPr>
              <w:spacing w:after="0" w:line="240" w:lineRule="auto"/>
              <w:rPr>
                <w:rFonts w:eastAsia="Times New Roman" w:cs="Times New Roman"/>
                <w:lang w:val="es-PR"/>
              </w:rPr>
            </w:pPr>
          </w:p>
        </w:tc>
      </w:tr>
      <w:tr w:rsidR="00B41132" w:rsidRPr="00B41132" w14:paraId="2C229AC4"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40303" w14:textId="16F19824"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DC0DA3" w:rsidRPr="009411CE">
              <w:rPr>
                <w:rFonts w:eastAsia="Times New Roman" w:cs="Arial"/>
                <w:color w:val="000000"/>
              </w:rPr>
              <w:t>Punctuation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447F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A435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76F8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E439E"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4D97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6A41D" w14:textId="77777777" w:rsidR="00B41132" w:rsidRPr="00B41132" w:rsidRDefault="00B41132" w:rsidP="00B41132">
            <w:pPr>
              <w:spacing w:after="0" w:line="240" w:lineRule="auto"/>
              <w:rPr>
                <w:rFonts w:eastAsia="Times New Roman" w:cs="Times New Roman"/>
              </w:rPr>
            </w:pPr>
          </w:p>
        </w:tc>
      </w:tr>
      <w:tr w:rsidR="00B41132" w:rsidRPr="00B41132" w14:paraId="3B78189D"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82DD0" w14:textId="78DF49DA" w:rsidR="00B41132" w:rsidRPr="00B41132" w:rsidRDefault="00B41132" w:rsidP="00B41132">
            <w:pPr>
              <w:spacing w:after="0" w:line="240" w:lineRule="auto"/>
              <w:ind w:left="296"/>
              <w:rPr>
                <w:rFonts w:eastAsia="Times New Roman" w:cs="Times New Roman"/>
              </w:rPr>
            </w:pPr>
            <w:r w:rsidRPr="00B41132">
              <w:rPr>
                <w:rFonts w:eastAsia="Times New Roman" w:cs="Arial"/>
                <w:color w:val="000000"/>
              </w:rPr>
              <w:t xml:space="preserve">4. </w:t>
            </w:r>
            <w:r w:rsidR="004B4CF5" w:rsidRPr="009411CE">
              <w:rPr>
                <w:rFonts w:eastAsia="Times New Roman" w:cs="Arial"/>
                <w:color w:val="000000"/>
              </w:rPr>
              <w:t>tenses and sequences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271E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7C577"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F425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0005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98DB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EF209" w14:textId="77777777" w:rsidR="00B41132" w:rsidRPr="00B41132" w:rsidRDefault="00B41132" w:rsidP="00B41132">
            <w:pPr>
              <w:spacing w:after="0" w:line="240" w:lineRule="auto"/>
              <w:rPr>
                <w:rFonts w:eastAsia="Times New Roman" w:cs="Times New Roman"/>
              </w:rPr>
            </w:pPr>
          </w:p>
        </w:tc>
      </w:tr>
      <w:tr w:rsidR="00B41132" w:rsidRPr="00B41132" w14:paraId="2004426C" w14:textId="77777777" w:rsidTr="00B41132">
        <w:trPr>
          <w:trHeight w:val="240"/>
        </w:trPr>
        <w:tc>
          <w:tcPr>
            <w:tcW w:w="899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5149B" w14:textId="623AD283" w:rsidR="00B41132" w:rsidRPr="00B41132" w:rsidRDefault="00B41132" w:rsidP="00B41132">
            <w:pPr>
              <w:spacing w:after="0" w:line="240" w:lineRule="auto"/>
              <w:ind w:left="123"/>
              <w:rPr>
                <w:rFonts w:eastAsia="Times New Roman" w:cs="Times New Roman"/>
              </w:rPr>
            </w:pPr>
            <w:r w:rsidRPr="00B41132">
              <w:rPr>
                <w:rFonts w:eastAsia="Times New Roman" w:cs="Arial"/>
                <w:b/>
                <w:bCs/>
                <w:color w:val="000000"/>
              </w:rPr>
              <w:t>Conten</w:t>
            </w:r>
            <w:r w:rsidR="004B4CF5" w:rsidRPr="009411CE">
              <w:rPr>
                <w:rFonts w:eastAsia="Times New Roman" w:cs="Arial"/>
                <w:b/>
                <w:bCs/>
                <w:color w:val="000000"/>
              </w:rPr>
              <w:t>t</w:t>
            </w:r>
          </w:p>
        </w:tc>
      </w:tr>
      <w:tr w:rsidR="00B41132" w:rsidRPr="00B41132" w14:paraId="611FF31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4E0FB" w14:textId="393A689D"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1. Introduc</w:t>
            </w:r>
            <w:r w:rsidR="004B4CF5" w:rsidRPr="009411CE">
              <w:rPr>
                <w:rFonts w:eastAsia="Times New Roman" w:cs="Arial"/>
                <w:color w:val="000000"/>
              </w:rPr>
              <w:t>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7DC6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FC98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396B7"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9AD5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AD72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D3ED2" w14:textId="77777777" w:rsidR="00B41132" w:rsidRPr="00B41132" w:rsidRDefault="00B41132" w:rsidP="00B41132">
            <w:pPr>
              <w:spacing w:after="0" w:line="240" w:lineRule="auto"/>
              <w:rPr>
                <w:rFonts w:eastAsia="Times New Roman" w:cs="Times New Roman"/>
              </w:rPr>
            </w:pPr>
          </w:p>
        </w:tc>
      </w:tr>
      <w:tr w:rsidR="00B41132" w:rsidRPr="00B41132" w14:paraId="11995D66"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E0D2E" w14:textId="4663D228" w:rsidR="00B41132" w:rsidRPr="00B41132" w:rsidRDefault="00B41132" w:rsidP="00B41132">
            <w:pPr>
              <w:spacing w:after="0" w:line="240" w:lineRule="auto"/>
              <w:ind w:left="299"/>
              <w:rPr>
                <w:rFonts w:eastAsia="Times New Roman" w:cs="Times New Roman"/>
              </w:rPr>
            </w:pPr>
            <w:r w:rsidRPr="00B41132">
              <w:rPr>
                <w:rFonts w:eastAsia="Times New Roman" w:cs="Arial"/>
                <w:color w:val="000000"/>
              </w:rPr>
              <w:t>2. Organiza</w:t>
            </w:r>
            <w:r w:rsidR="004B4CF5" w:rsidRPr="009411CE">
              <w:rPr>
                <w:rFonts w:eastAsia="Times New Roman" w:cs="Arial"/>
                <w:color w:val="000000"/>
              </w:rPr>
              <w:t>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C644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06F2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435AE"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C353E"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36DFA"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F0397" w14:textId="77777777" w:rsidR="00B41132" w:rsidRPr="00B41132" w:rsidRDefault="00B41132" w:rsidP="00B41132">
            <w:pPr>
              <w:spacing w:after="0" w:line="240" w:lineRule="auto"/>
              <w:rPr>
                <w:rFonts w:eastAsia="Times New Roman" w:cs="Times New Roman"/>
              </w:rPr>
            </w:pPr>
          </w:p>
        </w:tc>
      </w:tr>
      <w:tr w:rsidR="00B41132" w:rsidRPr="00B41132" w14:paraId="5A25067C"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0C59B" w14:textId="70240E8C"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4B4CF5" w:rsidRPr="009411CE">
              <w:rPr>
                <w:rFonts w:eastAsia="Times New Roman" w:cs="Arial"/>
                <w:color w:val="000000"/>
              </w:rPr>
              <w:t>Conclusion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9A3F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3768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7A77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0221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8F6D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192AE" w14:textId="77777777" w:rsidR="00B41132" w:rsidRPr="00B41132" w:rsidRDefault="00B41132" w:rsidP="00B41132">
            <w:pPr>
              <w:spacing w:after="0" w:line="240" w:lineRule="auto"/>
              <w:rPr>
                <w:rFonts w:eastAsia="Times New Roman" w:cs="Times New Roman"/>
              </w:rPr>
            </w:pPr>
          </w:p>
        </w:tc>
      </w:tr>
      <w:tr w:rsidR="00B41132" w:rsidRPr="00B41132" w14:paraId="6105E5D2"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6A4C1" w14:textId="3F3CA640" w:rsidR="00B41132" w:rsidRPr="00B41132" w:rsidRDefault="00B41132" w:rsidP="00B41132">
            <w:pPr>
              <w:spacing w:after="0" w:line="240" w:lineRule="auto"/>
              <w:ind w:left="296"/>
              <w:rPr>
                <w:rFonts w:eastAsia="Times New Roman" w:cs="Times New Roman"/>
              </w:rPr>
            </w:pPr>
            <w:r w:rsidRPr="00B41132">
              <w:rPr>
                <w:rFonts w:eastAsia="Times New Roman" w:cs="Arial"/>
                <w:color w:val="000000"/>
              </w:rPr>
              <w:t>4. Referenc</w:t>
            </w:r>
            <w:r w:rsidR="004B4CF5" w:rsidRPr="009411CE">
              <w:rPr>
                <w:rFonts w:eastAsia="Times New Roman" w:cs="Arial"/>
                <w:color w:val="000000"/>
              </w:rPr>
              <w:t>es (APA)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B548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7C09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5895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20EC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D585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29AB5" w14:textId="77777777" w:rsidR="00B41132" w:rsidRPr="00B41132" w:rsidRDefault="00B41132" w:rsidP="00B41132">
            <w:pPr>
              <w:spacing w:after="0" w:line="240" w:lineRule="auto"/>
              <w:rPr>
                <w:rFonts w:eastAsia="Times New Roman" w:cs="Times New Roman"/>
              </w:rPr>
            </w:pPr>
          </w:p>
        </w:tc>
      </w:tr>
      <w:tr w:rsidR="00B41132" w:rsidRPr="00B41132" w14:paraId="7416C7D2"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EA1D9" w14:textId="696596DB" w:rsidR="00B41132" w:rsidRPr="00B41132" w:rsidRDefault="009A6AA8" w:rsidP="00B41132">
            <w:pPr>
              <w:spacing w:after="0" w:line="240" w:lineRule="auto"/>
              <w:ind w:right="109"/>
              <w:jc w:val="right"/>
              <w:rPr>
                <w:rFonts w:eastAsia="Times New Roman" w:cs="Times New Roman"/>
              </w:rPr>
            </w:pPr>
            <w:r w:rsidRPr="009411CE">
              <w:rPr>
                <w:rFonts w:eastAsia="Times New Roman" w:cs="Arial"/>
                <w:b/>
                <w:bCs/>
                <w:color w:val="000000"/>
              </w:rPr>
              <w:t>Subt</w:t>
            </w:r>
            <w:r w:rsidR="00B41132" w:rsidRPr="00B41132">
              <w:rPr>
                <w:rFonts w:eastAsia="Times New Roman" w:cs="Arial"/>
                <w:b/>
                <w:bCs/>
                <w:color w:val="000000"/>
              </w:rPr>
              <w: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3E5A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D75F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3067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B70C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3281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5B613" w14:textId="77777777" w:rsidR="00B41132" w:rsidRPr="00B41132" w:rsidRDefault="00B41132" w:rsidP="00B41132">
            <w:pPr>
              <w:spacing w:after="0" w:line="240" w:lineRule="auto"/>
              <w:rPr>
                <w:rFonts w:eastAsia="Times New Roman" w:cs="Times New Roman"/>
              </w:rPr>
            </w:pPr>
          </w:p>
        </w:tc>
      </w:tr>
      <w:tr w:rsidR="00B41132" w:rsidRPr="00B41132" w14:paraId="59D7570D" w14:textId="77777777" w:rsidTr="00B41132">
        <w:trPr>
          <w:trHeight w:val="240"/>
        </w:trPr>
        <w:tc>
          <w:tcPr>
            <w:tcW w:w="593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CCA16" w14:textId="77777777" w:rsidR="00B41132" w:rsidRPr="00B41132" w:rsidRDefault="00B41132" w:rsidP="00B41132">
            <w:pPr>
              <w:spacing w:after="0" w:line="240" w:lineRule="auto"/>
              <w:rPr>
                <w:rFonts w:eastAsia="Times New Roman" w:cs="Times New Roman"/>
              </w:rPr>
            </w:pP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17F25" w14:textId="7ECE59BB" w:rsidR="00B41132" w:rsidRPr="00B41132" w:rsidRDefault="00341DEE" w:rsidP="00B41132">
            <w:pPr>
              <w:spacing w:after="0" w:line="240" w:lineRule="auto"/>
              <w:jc w:val="center"/>
              <w:rPr>
                <w:rFonts w:eastAsia="Times New Roman" w:cs="Times New Roman"/>
              </w:rPr>
            </w:pPr>
            <w:r w:rsidRPr="009411CE">
              <w:rPr>
                <w:rFonts w:eastAsia="Times New Roman" w:cs="Arial"/>
                <w:b/>
                <w:bCs/>
                <w:color w:val="000000"/>
              </w:rPr>
              <w:t>Punctuation</w:t>
            </w:r>
            <w:r w:rsidR="009A6AA8" w:rsidRPr="009411CE">
              <w:rPr>
                <w:rFonts w:eastAsia="Times New Roman" w:cs="Arial"/>
                <w:b/>
                <w:bCs/>
                <w:color w:val="000000"/>
              </w:rPr>
              <w:t xml:space="preserve"> Scale</w:t>
            </w:r>
          </w:p>
        </w:tc>
      </w:tr>
      <w:tr w:rsidR="00B41132" w:rsidRPr="00B41132" w14:paraId="5C327888" w14:textId="77777777" w:rsidTr="00B41132">
        <w:trPr>
          <w:trHeight w:val="240"/>
        </w:trPr>
        <w:tc>
          <w:tcPr>
            <w:tcW w:w="5933" w:type="dxa"/>
            <w:vMerge/>
            <w:tcBorders>
              <w:top w:val="single" w:sz="8" w:space="0" w:color="000000"/>
              <w:left w:val="single" w:sz="8" w:space="0" w:color="000000"/>
              <w:bottom w:val="single" w:sz="8" w:space="0" w:color="000000"/>
              <w:right w:val="single" w:sz="8" w:space="0" w:color="000000"/>
            </w:tcBorders>
            <w:vAlign w:val="center"/>
            <w:hideMark/>
          </w:tcPr>
          <w:p w14:paraId="353378C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DF33E" w14:textId="084977C4"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5</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94FCA" w14:textId="7A0CDC8F"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4</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6D00D" w14:textId="72C97063"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3</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84A20" w14:textId="1B494FB8"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2</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0B1CC" w14:textId="475BFCC0"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1</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1C8D5"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(0)</w:t>
            </w:r>
          </w:p>
        </w:tc>
      </w:tr>
      <w:tr w:rsidR="00B41132" w:rsidRPr="00B41132" w14:paraId="152C401E"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6DB7D" w14:textId="3CA10605" w:rsidR="00B41132" w:rsidRPr="00B41132" w:rsidRDefault="00341DEE" w:rsidP="00B41132">
            <w:pPr>
              <w:spacing w:after="0" w:line="240" w:lineRule="auto"/>
              <w:ind w:left="116"/>
              <w:rPr>
                <w:rFonts w:eastAsia="Times New Roman" w:cs="Times New Roman"/>
              </w:rPr>
            </w:pPr>
            <w:r w:rsidRPr="009411CE">
              <w:rPr>
                <w:rFonts w:eastAsia="Times New Roman" w:cs="Arial"/>
                <w:b/>
                <w:bCs/>
                <w:color w:val="000000"/>
              </w:rPr>
              <w:lastRenderedPageBreak/>
              <w:t>Expression in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F1B5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86C5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00A23"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1A8B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28A0A"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66A63" w14:textId="77777777" w:rsidR="00B41132" w:rsidRPr="00B41132" w:rsidRDefault="00B41132" w:rsidP="00B41132">
            <w:pPr>
              <w:spacing w:after="0" w:line="240" w:lineRule="auto"/>
              <w:rPr>
                <w:rFonts w:eastAsia="Times New Roman" w:cs="Times New Roman"/>
              </w:rPr>
            </w:pPr>
          </w:p>
        </w:tc>
      </w:tr>
      <w:tr w:rsidR="00B41132" w:rsidRPr="00B41132" w14:paraId="7F61FAC5"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484CE" w14:textId="497111EF"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 xml:space="preserve">1. </w:t>
            </w:r>
            <w:r w:rsidR="00341DEE" w:rsidRPr="009411CE">
              <w:rPr>
                <w:rFonts w:eastAsia="Times New Roman" w:cs="Arial"/>
                <w:color w:val="000000"/>
              </w:rPr>
              <w:t>Information requested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7BEB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CFB5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3895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9440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2629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DAD65" w14:textId="77777777" w:rsidR="00B41132" w:rsidRPr="00B41132" w:rsidRDefault="00B41132" w:rsidP="00B41132">
            <w:pPr>
              <w:spacing w:after="0" w:line="240" w:lineRule="auto"/>
              <w:rPr>
                <w:rFonts w:eastAsia="Times New Roman" w:cs="Times New Roman"/>
              </w:rPr>
            </w:pPr>
          </w:p>
        </w:tc>
      </w:tr>
      <w:tr w:rsidR="00B41132" w:rsidRPr="00B41132" w14:paraId="17FC69C0"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E4AE1" w14:textId="1B3E4A78" w:rsidR="00B41132" w:rsidRPr="00B41132" w:rsidRDefault="00B41132" w:rsidP="00B41132">
            <w:pPr>
              <w:spacing w:after="0" w:line="240" w:lineRule="auto"/>
              <w:ind w:left="299"/>
              <w:rPr>
                <w:rFonts w:eastAsia="Times New Roman" w:cs="Times New Roman"/>
              </w:rPr>
            </w:pPr>
            <w:r w:rsidRPr="00B41132">
              <w:rPr>
                <w:rFonts w:eastAsia="Times New Roman" w:cs="Arial"/>
                <w:color w:val="000000"/>
              </w:rPr>
              <w:t xml:space="preserve">2. </w:t>
            </w:r>
            <w:r w:rsidR="00341DEE" w:rsidRPr="009411CE">
              <w:rPr>
                <w:rFonts w:eastAsia="Times New Roman" w:cs="Arial"/>
                <w:color w:val="000000"/>
              </w:rPr>
              <w:t>Sequence and order</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B888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2A24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9415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C402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6162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B8A11" w14:textId="77777777" w:rsidR="00B41132" w:rsidRPr="00B41132" w:rsidRDefault="00B41132" w:rsidP="00B41132">
            <w:pPr>
              <w:spacing w:after="0" w:line="240" w:lineRule="auto"/>
              <w:rPr>
                <w:rFonts w:eastAsia="Times New Roman" w:cs="Times New Roman"/>
              </w:rPr>
            </w:pPr>
          </w:p>
        </w:tc>
      </w:tr>
      <w:tr w:rsidR="00B41132" w:rsidRPr="00B41132" w14:paraId="73CE086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19E60" w14:textId="3419BD11"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D0268C" w:rsidRPr="009411CE">
              <w:rPr>
                <w:rFonts w:eastAsia="Times New Roman" w:cs="Arial"/>
                <w:color w:val="000000"/>
              </w:rPr>
              <w:t>Coherence and the way of presenting the 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5A87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D6E3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9432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180F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C4E4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2EFFF" w14:textId="77777777" w:rsidR="00B41132" w:rsidRPr="00B41132" w:rsidRDefault="00B41132" w:rsidP="00B41132">
            <w:pPr>
              <w:spacing w:after="0" w:line="240" w:lineRule="auto"/>
              <w:rPr>
                <w:rFonts w:eastAsia="Times New Roman" w:cs="Times New Roman"/>
              </w:rPr>
            </w:pPr>
          </w:p>
        </w:tc>
      </w:tr>
      <w:tr w:rsidR="00B41132" w:rsidRPr="00B41132" w14:paraId="7A4C0B11" w14:textId="77777777" w:rsidTr="00B41132">
        <w:trPr>
          <w:trHeight w:val="47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B60ED" w14:textId="77777777" w:rsidR="009D3EFA" w:rsidRDefault="009D3EFA" w:rsidP="00B41132">
            <w:pPr>
              <w:spacing w:after="0" w:line="240" w:lineRule="auto"/>
              <w:ind w:left="296" w:right="60" w:hanging="368"/>
              <w:rPr>
                <w:rFonts w:eastAsia="Times New Roman" w:cs="Arial"/>
                <w:color w:val="000000"/>
              </w:rPr>
            </w:pPr>
            <w:r>
              <w:rPr>
                <w:rFonts w:eastAsia="Times New Roman" w:cs="Arial"/>
                <w:color w:val="000000"/>
              </w:rPr>
              <w:t xml:space="preserve">        </w:t>
            </w:r>
            <w:r w:rsidR="00B41132" w:rsidRPr="00B41132">
              <w:rPr>
                <w:rFonts w:eastAsia="Times New Roman" w:cs="Arial"/>
                <w:color w:val="000000"/>
              </w:rPr>
              <w:t xml:space="preserve">4. </w:t>
            </w:r>
            <w:r w:rsidR="00D0268C" w:rsidRPr="009411CE">
              <w:rPr>
                <w:rFonts w:eastAsia="Times New Roman" w:cs="Arial"/>
                <w:color w:val="000000"/>
              </w:rPr>
              <w:t>Creativity in exhibition and agreement between</w:t>
            </w:r>
          </w:p>
          <w:p w14:paraId="4225B13C" w14:textId="6214B090" w:rsidR="00B41132" w:rsidRPr="00B41132" w:rsidRDefault="009D3EFA" w:rsidP="00B41132">
            <w:pPr>
              <w:spacing w:after="0" w:line="240" w:lineRule="auto"/>
              <w:ind w:left="296" w:right="60" w:hanging="368"/>
              <w:rPr>
                <w:rFonts w:eastAsia="Times New Roman" w:cs="Times New Roman"/>
              </w:rPr>
            </w:pPr>
            <w:r>
              <w:rPr>
                <w:rFonts w:eastAsia="Times New Roman" w:cs="Arial"/>
                <w:color w:val="000000"/>
              </w:rPr>
              <w:t xml:space="preserve">        </w:t>
            </w:r>
            <w:r w:rsidR="00D0268C" w:rsidRPr="009411CE">
              <w:rPr>
                <w:rFonts w:eastAsia="Times New Roman" w:cs="Arial"/>
                <w:color w:val="000000"/>
              </w:rPr>
              <w:t xml:space="preserve"> </w:t>
            </w:r>
            <w:r>
              <w:rPr>
                <w:rFonts w:eastAsia="Times New Roman" w:cs="Arial"/>
                <w:color w:val="000000"/>
              </w:rPr>
              <w:t xml:space="preserve">   </w:t>
            </w:r>
            <w:r w:rsidR="00D0268C" w:rsidRPr="009411CE">
              <w:rPr>
                <w:rFonts w:eastAsia="Times New Roman" w:cs="Arial"/>
                <w:color w:val="000000"/>
              </w:rPr>
              <w:t>secondary ideas and main theme</w:t>
            </w:r>
            <w:r>
              <w:rPr>
                <w:rFonts w:eastAsia="Times New Roman" w:cs="Arial"/>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D25D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150D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6461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C4E0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A59AE"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F3AB6" w14:textId="77777777" w:rsidR="00B41132" w:rsidRPr="00B41132" w:rsidRDefault="00B41132" w:rsidP="00B41132">
            <w:pPr>
              <w:spacing w:after="0" w:line="240" w:lineRule="auto"/>
              <w:rPr>
                <w:rFonts w:eastAsia="Times New Roman" w:cs="Times New Roman"/>
              </w:rPr>
            </w:pPr>
          </w:p>
        </w:tc>
      </w:tr>
      <w:tr w:rsidR="00B41132" w:rsidRPr="00B41132" w14:paraId="60D675D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178CC" w14:textId="66F88663" w:rsidR="00B41132" w:rsidRPr="00B41132" w:rsidRDefault="00D0268C" w:rsidP="00B41132">
            <w:pPr>
              <w:spacing w:after="0" w:line="240" w:lineRule="auto"/>
              <w:ind w:right="109"/>
              <w:jc w:val="right"/>
              <w:rPr>
                <w:rFonts w:eastAsia="Times New Roman" w:cs="Times New Roman"/>
              </w:rPr>
            </w:pPr>
            <w:r w:rsidRPr="009411CE">
              <w:rPr>
                <w:rFonts w:eastAsia="Times New Roman" w:cs="Arial"/>
                <w:b/>
                <w:bCs/>
                <w:color w:val="000000"/>
              </w:rPr>
              <w:t>Subtotal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410F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C7C7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F06A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EAAA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4AF4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58AB1" w14:textId="77777777" w:rsidR="00B41132" w:rsidRPr="00B41132" w:rsidRDefault="00B41132" w:rsidP="00B41132">
            <w:pPr>
              <w:spacing w:after="0" w:line="240" w:lineRule="auto"/>
              <w:rPr>
                <w:rFonts w:eastAsia="Times New Roman" w:cs="Times New Roman"/>
              </w:rPr>
            </w:pPr>
          </w:p>
        </w:tc>
      </w:tr>
      <w:tr w:rsidR="00B41132" w:rsidRPr="00B41132" w14:paraId="2E4E9A01"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405F6" w14:textId="30920DAC" w:rsidR="00B41132" w:rsidRPr="00B41132" w:rsidRDefault="00B41132" w:rsidP="00B41132">
            <w:pPr>
              <w:spacing w:after="0" w:line="240" w:lineRule="auto"/>
              <w:ind w:right="116"/>
              <w:jc w:val="right"/>
              <w:rPr>
                <w:rFonts w:eastAsia="Times New Roman" w:cs="Times New Roman"/>
              </w:rPr>
            </w:pPr>
            <w:r w:rsidRPr="00B41132">
              <w:rPr>
                <w:rFonts w:eastAsia="Times New Roman" w:cs="Arial"/>
                <w:b/>
                <w:bCs/>
                <w:color w:val="000000"/>
              </w:rPr>
              <w:t xml:space="preserve"> Gran</w:t>
            </w:r>
            <w:r w:rsidR="009411CE" w:rsidRPr="009411CE">
              <w:rPr>
                <w:rFonts w:eastAsia="Times New Roman" w:cs="Arial"/>
                <w:b/>
                <w:bCs/>
                <w:color w:val="000000"/>
              </w:rPr>
              <w:t>d</w:t>
            </w:r>
            <w:r w:rsidRPr="00B41132">
              <w:rPr>
                <w:rFonts w:eastAsia="Times New Roman" w:cs="Arial"/>
                <w:b/>
                <w:bCs/>
                <w:color w:val="000000"/>
              </w:rPr>
              <w:t xml:space="preserve">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5791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2850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7119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A03A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BE49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CEEB6" w14:textId="77777777" w:rsidR="00B41132" w:rsidRPr="00B41132" w:rsidRDefault="00B41132" w:rsidP="00B41132">
            <w:pPr>
              <w:spacing w:after="0" w:line="240" w:lineRule="auto"/>
              <w:rPr>
                <w:rFonts w:eastAsia="Times New Roman" w:cs="Times New Roman"/>
              </w:rPr>
            </w:pPr>
          </w:p>
        </w:tc>
      </w:tr>
    </w:tbl>
    <w:p w14:paraId="2EC2DC95" w14:textId="3A7B9E8C" w:rsidR="00F165B9" w:rsidRDefault="00F165B9" w:rsidP="00387A0B">
      <w:pPr>
        <w:ind w:left="360"/>
        <w:rPr>
          <w:rFonts w:cstheme="minorHAnsi"/>
        </w:rPr>
      </w:pPr>
    </w:p>
    <w:p w14:paraId="337E3E72" w14:textId="18089A8A" w:rsidR="000E7AC9" w:rsidRDefault="000E7AC9" w:rsidP="00387A0B">
      <w:pPr>
        <w:ind w:left="360"/>
        <w:rPr>
          <w:rFonts w:cstheme="minorHAnsi"/>
        </w:rPr>
      </w:pPr>
      <w:r>
        <w:rPr>
          <w:rFonts w:cstheme="minorHAnsi"/>
        </w:rPr>
        <w:t>Legen</w:t>
      </w:r>
      <w:r w:rsidR="007F20FD">
        <w:rPr>
          <w:rFonts w:cstheme="minorHAnsi"/>
        </w:rPr>
        <w:t>d:</w:t>
      </w:r>
    </w:p>
    <w:p w14:paraId="0CA3F0BD" w14:textId="3806F853" w:rsidR="007F20FD" w:rsidRDefault="0079050A" w:rsidP="00163E7B">
      <w:pPr>
        <w:ind w:left="360"/>
        <w:rPr>
          <w:rFonts w:cstheme="minorHAnsi"/>
        </w:rPr>
      </w:pPr>
      <w:r>
        <w:rPr>
          <w:rFonts w:cstheme="minorHAnsi"/>
        </w:rPr>
        <w:t>(</w:t>
      </w:r>
      <w:r w:rsidR="00163E7B" w:rsidRPr="00163E7B">
        <w:rPr>
          <w:rFonts w:cstheme="minorHAnsi"/>
        </w:rPr>
        <w:t>5</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Excellent</w:t>
      </w:r>
      <w:r w:rsidR="001E255E">
        <w:rPr>
          <w:rFonts w:cstheme="minorHAnsi"/>
        </w:rPr>
        <w:t xml:space="preserve">: </w:t>
      </w:r>
      <w:r w:rsidR="00C16D3E" w:rsidRPr="00163E7B">
        <w:rPr>
          <w:rFonts w:cstheme="minorHAnsi"/>
        </w:rPr>
        <w:t>Evidence of</w:t>
      </w:r>
      <w:r w:rsidR="00163E7B" w:rsidRPr="00163E7B">
        <w:rPr>
          <w:rFonts w:cstheme="minorHAnsi"/>
        </w:rPr>
        <w:t xml:space="preserve"> what is requested in the research project carried out by the student and meets all the requirements. </w:t>
      </w:r>
    </w:p>
    <w:p w14:paraId="4F103A84" w14:textId="06222E6E" w:rsidR="00163E7B" w:rsidRPr="00163E7B" w:rsidRDefault="0079050A" w:rsidP="00163E7B">
      <w:pPr>
        <w:ind w:left="360"/>
        <w:rPr>
          <w:rFonts w:cstheme="minorHAnsi"/>
        </w:rPr>
      </w:pPr>
      <w:r>
        <w:rPr>
          <w:rFonts w:cstheme="minorHAnsi"/>
        </w:rPr>
        <w:t>(</w:t>
      </w:r>
      <w:r w:rsidR="00163E7B" w:rsidRPr="00163E7B">
        <w:rPr>
          <w:rFonts w:cstheme="minorHAnsi"/>
        </w:rPr>
        <w:t>4</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Good</w:t>
      </w:r>
      <w:r w:rsidR="001E255E">
        <w:rPr>
          <w:rFonts w:cstheme="minorHAnsi"/>
        </w:rPr>
        <w:t xml:space="preserve">: </w:t>
      </w:r>
      <w:r w:rsidR="00C16D3E" w:rsidRPr="00163E7B">
        <w:rPr>
          <w:rFonts w:cstheme="minorHAnsi"/>
        </w:rPr>
        <w:t>Evidence of</w:t>
      </w:r>
      <w:r w:rsidR="00163E7B" w:rsidRPr="00163E7B">
        <w:rPr>
          <w:rFonts w:cstheme="minorHAnsi"/>
        </w:rPr>
        <w:t xml:space="preserve"> what is requested in the research project carried out by the student but does not meet all the requirements.</w:t>
      </w:r>
    </w:p>
    <w:p w14:paraId="3CA1BF2F" w14:textId="6F0393D4" w:rsidR="00163E7B" w:rsidRPr="00163E7B" w:rsidRDefault="0079050A" w:rsidP="00163E7B">
      <w:pPr>
        <w:ind w:left="360"/>
        <w:rPr>
          <w:rFonts w:cstheme="minorHAnsi"/>
        </w:rPr>
      </w:pPr>
      <w:r>
        <w:rPr>
          <w:rFonts w:cstheme="minorHAnsi"/>
        </w:rPr>
        <w:t>(</w:t>
      </w:r>
      <w:r w:rsidR="00163E7B" w:rsidRPr="00163E7B">
        <w:rPr>
          <w:rFonts w:cstheme="minorHAnsi"/>
        </w:rPr>
        <w:t>3</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Average</w:t>
      </w:r>
      <w:r w:rsidR="001E255E">
        <w:rPr>
          <w:rFonts w:cstheme="minorHAnsi"/>
        </w:rPr>
        <w:t xml:space="preserve">: </w:t>
      </w:r>
      <w:r w:rsidR="00C16D3E" w:rsidRPr="00163E7B">
        <w:rPr>
          <w:rFonts w:cstheme="minorHAnsi"/>
        </w:rPr>
        <w:t>Evidence of</w:t>
      </w:r>
      <w:r w:rsidR="00163E7B" w:rsidRPr="00163E7B">
        <w:rPr>
          <w:rFonts w:cstheme="minorHAnsi"/>
        </w:rPr>
        <w:t xml:space="preserve"> what is requested in the research project carried out by the student, it lacks information and meets most of the requirements.</w:t>
      </w:r>
    </w:p>
    <w:p w14:paraId="16401D52" w14:textId="1686D89D" w:rsidR="007F20FD" w:rsidRDefault="0079050A" w:rsidP="00163E7B">
      <w:pPr>
        <w:ind w:left="360"/>
        <w:rPr>
          <w:rFonts w:cstheme="minorHAnsi"/>
        </w:rPr>
      </w:pPr>
      <w:r>
        <w:rPr>
          <w:rFonts w:cstheme="minorHAnsi"/>
        </w:rPr>
        <w:t>(</w:t>
      </w:r>
      <w:r w:rsidR="00163E7B" w:rsidRPr="00163E7B">
        <w:rPr>
          <w:rFonts w:cstheme="minorHAnsi"/>
        </w:rPr>
        <w:t>2</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Satisfactory</w:t>
      </w:r>
      <w:r w:rsidR="001E255E">
        <w:rPr>
          <w:rFonts w:cstheme="minorHAnsi"/>
        </w:rPr>
        <w:t xml:space="preserve">: </w:t>
      </w:r>
      <w:r w:rsidR="00163E7B" w:rsidRPr="00163E7B">
        <w:rPr>
          <w:rFonts w:cstheme="minorHAnsi"/>
        </w:rPr>
        <w:t xml:space="preserve">Partial evidence of what was requested in the project carried out by the student and meets little of the requirements. </w:t>
      </w:r>
    </w:p>
    <w:p w14:paraId="04A2163F" w14:textId="19BC16EB" w:rsidR="001E255E" w:rsidRDefault="0079050A" w:rsidP="00163E7B">
      <w:pPr>
        <w:ind w:left="360"/>
        <w:rPr>
          <w:rFonts w:cstheme="minorHAnsi"/>
        </w:rPr>
      </w:pPr>
      <w:r>
        <w:rPr>
          <w:rFonts w:cstheme="minorHAnsi"/>
        </w:rPr>
        <w:t>(</w:t>
      </w:r>
      <w:r w:rsidR="00163E7B" w:rsidRPr="00163E7B">
        <w:rPr>
          <w:rFonts w:cstheme="minorHAnsi"/>
        </w:rPr>
        <w:t>1</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Poor</w:t>
      </w:r>
      <w:r w:rsidR="001E255E">
        <w:rPr>
          <w:rFonts w:cstheme="minorHAnsi"/>
        </w:rPr>
        <w:t xml:space="preserve">: </w:t>
      </w:r>
      <w:r w:rsidR="00163E7B" w:rsidRPr="00163E7B">
        <w:rPr>
          <w:rFonts w:cstheme="minorHAnsi"/>
        </w:rPr>
        <w:t xml:space="preserve">Presents little evidence of what is requested in the project carried out by the student and does not meet the minimum requirements requested. </w:t>
      </w:r>
    </w:p>
    <w:p w14:paraId="0C092BBF" w14:textId="727F7EAE" w:rsidR="00163E7B" w:rsidRDefault="0079050A" w:rsidP="00163E7B">
      <w:pPr>
        <w:ind w:left="360"/>
        <w:rPr>
          <w:rFonts w:cstheme="minorHAnsi"/>
        </w:rPr>
      </w:pPr>
      <w:r>
        <w:rPr>
          <w:rFonts w:cstheme="minorHAnsi"/>
        </w:rPr>
        <w:t>(</w:t>
      </w:r>
      <w:r w:rsidR="00163E7B" w:rsidRPr="00163E7B">
        <w:rPr>
          <w:rFonts w:cstheme="minorHAnsi"/>
        </w:rPr>
        <w:t>0</w:t>
      </w:r>
      <w:r w:rsidR="001E255E">
        <w:rPr>
          <w:rFonts w:cstheme="minorHAnsi"/>
        </w:rPr>
        <w:t>)</w:t>
      </w:r>
      <w:r w:rsidR="00163E7B" w:rsidRPr="00163E7B">
        <w:rPr>
          <w:rFonts w:cstheme="minorHAnsi"/>
        </w:rPr>
        <w:t xml:space="preserve"> - Not carried out or presented evidence</w:t>
      </w:r>
      <w:r w:rsidR="001E255E">
        <w:rPr>
          <w:rFonts w:cstheme="minorHAnsi"/>
        </w:rPr>
        <w:t xml:space="preserve">: </w:t>
      </w:r>
      <w:r w:rsidR="00163E7B" w:rsidRPr="00163E7B">
        <w:rPr>
          <w:rFonts w:cstheme="minorHAnsi"/>
        </w:rPr>
        <w:t>Does not present evidence of what was requested in the project and did not carry out the work.</w:t>
      </w:r>
    </w:p>
    <w:p w14:paraId="734AE986" w14:textId="666BBD20" w:rsidR="0065110F" w:rsidRDefault="0065110F" w:rsidP="00402017">
      <w:pPr>
        <w:ind w:left="360"/>
        <w:rPr>
          <w:rFonts w:cstheme="minorHAnsi"/>
        </w:rPr>
      </w:pPr>
      <w:r>
        <w:rPr>
          <w:rFonts w:cstheme="minorHAnsi"/>
        </w:rPr>
        <w:t>Observations: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478E4" w14:textId="4BFAD324" w:rsidR="00402017" w:rsidRDefault="00402017" w:rsidP="00163E7B">
      <w:pPr>
        <w:ind w:left="360"/>
        <w:rPr>
          <w:rFonts w:cstheme="minorHAnsi"/>
        </w:rPr>
      </w:pPr>
      <w:r>
        <w:rPr>
          <w:rFonts w:cstheme="minorHAnsi"/>
        </w:rPr>
        <w:t>Signs:</w:t>
      </w:r>
    </w:p>
    <w:p w14:paraId="2D5AF61A" w14:textId="4E436577" w:rsidR="00402017" w:rsidRDefault="00402017" w:rsidP="00163E7B">
      <w:pPr>
        <w:ind w:left="360"/>
        <w:rPr>
          <w:rFonts w:cstheme="minorHAnsi"/>
        </w:rPr>
      </w:pPr>
      <w:r>
        <w:rPr>
          <w:rFonts w:cstheme="minorHAnsi"/>
        </w:rPr>
        <w:t>________________________________________    ________________________________________</w:t>
      </w:r>
    </w:p>
    <w:p w14:paraId="377DAF53" w14:textId="02FC5DC8" w:rsidR="00B81293" w:rsidRDefault="001B1DCE" w:rsidP="001B1DCE">
      <w:pPr>
        <w:ind w:left="360"/>
        <w:rPr>
          <w:rFonts w:cstheme="minorHAnsi"/>
        </w:rPr>
      </w:pPr>
      <w:r>
        <w:rPr>
          <w:rFonts w:cstheme="minorHAnsi"/>
        </w:rPr>
        <w:t xml:space="preserve">                                  Professor                                                                           Student</w:t>
      </w:r>
    </w:p>
    <w:p w14:paraId="3229B3E7" w14:textId="1C7896D7" w:rsidR="00B81293" w:rsidRPr="00B81293" w:rsidRDefault="00B81293" w:rsidP="00B81293">
      <w:pPr>
        <w:ind w:left="360"/>
        <w:jc w:val="right"/>
        <w:rPr>
          <w:rFonts w:cstheme="minorHAnsi"/>
        </w:rPr>
      </w:pPr>
      <w:r>
        <w:rPr>
          <w:rFonts w:cstheme="minorHAnsi"/>
        </w:rPr>
        <w:br w:type="page"/>
      </w:r>
      <w:r w:rsidRPr="00B81293">
        <w:rPr>
          <w:rFonts w:cstheme="minorHAnsi"/>
        </w:rPr>
        <w:lastRenderedPageBreak/>
        <w:t xml:space="preserve">Annex </w:t>
      </w:r>
      <w:r>
        <w:rPr>
          <w:rFonts w:cstheme="minorHAnsi"/>
        </w:rPr>
        <w:t>4</w:t>
      </w:r>
    </w:p>
    <w:p w14:paraId="04E77B2A" w14:textId="6C78587B" w:rsidR="00B81293" w:rsidRPr="00B81293" w:rsidRDefault="00B81293" w:rsidP="00B81293">
      <w:pPr>
        <w:ind w:left="360"/>
        <w:jc w:val="center"/>
        <w:rPr>
          <w:rFonts w:cstheme="minorHAnsi"/>
          <w:b/>
          <w:bCs/>
        </w:rPr>
      </w:pPr>
      <w:r>
        <w:rPr>
          <w:rFonts w:cstheme="minorHAnsi"/>
          <w:b/>
          <w:bCs/>
        </w:rPr>
        <w:t>ORAL PRESENTATIONS</w:t>
      </w:r>
      <w:r w:rsidRPr="00B81293">
        <w:rPr>
          <w:rFonts w:cstheme="minorHAnsi"/>
          <w:b/>
          <w:bCs/>
        </w:rPr>
        <w:t xml:space="preserve"> RUBRIC </w:t>
      </w:r>
    </w:p>
    <w:p w14:paraId="3F6CB05B" w14:textId="77777777" w:rsidR="00B81293" w:rsidRPr="00B81293" w:rsidRDefault="00B81293" w:rsidP="00B81293">
      <w:pPr>
        <w:ind w:left="360"/>
        <w:rPr>
          <w:rFonts w:cstheme="minorHAnsi"/>
        </w:rPr>
      </w:pPr>
      <w:r w:rsidRPr="00B81293">
        <w:rPr>
          <w:rFonts w:cstheme="minorHAnsi"/>
        </w:rPr>
        <w:t>Purpose: The purpose of this rubric is that the student can demonstrate his academic performance in a subject or in the History course. A check mark (√) will be made in the box that corresponds to the score obtained by the student.</w:t>
      </w:r>
    </w:p>
    <w:tbl>
      <w:tblPr>
        <w:tblStyle w:val="TableGrid"/>
        <w:tblW w:w="0" w:type="auto"/>
        <w:tblInd w:w="360" w:type="dxa"/>
        <w:tblLook w:val="04A0" w:firstRow="1" w:lastRow="0" w:firstColumn="1" w:lastColumn="0" w:noHBand="0" w:noVBand="1"/>
      </w:tblPr>
      <w:tblGrid>
        <w:gridCol w:w="8990"/>
      </w:tblGrid>
      <w:tr w:rsidR="00B81293" w:rsidRPr="00B81293" w14:paraId="1C5201EE" w14:textId="77777777" w:rsidTr="006D0FA5">
        <w:tc>
          <w:tcPr>
            <w:tcW w:w="9350" w:type="dxa"/>
          </w:tcPr>
          <w:p w14:paraId="47B67271" w14:textId="77777777" w:rsidR="00B81293" w:rsidRPr="00B81293" w:rsidRDefault="00B81293" w:rsidP="00B81293">
            <w:pPr>
              <w:spacing w:after="160" w:line="259" w:lineRule="auto"/>
              <w:rPr>
                <w:rFonts w:cstheme="minorHAnsi"/>
              </w:rPr>
            </w:pPr>
            <w:r w:rsidRPr="00B81293">
              <w:rPr>
                <w:rFonts w:cstheme="minorHAnsi"/>
              </w:rPr>
              <w:t>Name: ________________________________ Date: ___________________________________</w:t>
            </w:r>
          </w:p>
          <w:p w14:paraId="3D513BA8" w14:textId="77777777" w:rsidR="00B81293" w:rsidRPr="00B81293" w:rsidRDefault="00B81293" w:rsidP="00B81293">
            <w:pPr>
              <w:spacing w:after="160" w:line="259" w:lineRule="auto"/>
              <w:rPr>
                <w:rFonts w:cstheme="minorHAnsi"/>
              </w:rPr>
            </w:pPr>
            <w:r w:rsidRPr="00B81293">
              <w:rPr>
                <w:rFonts w:cstheme="minorHAnsi"/>
              </w:rPr>
              <w:t>Professor: _____________________________ Grade: __________________________________</w:t>
            </w:r>
          </w:p>
          <w:p w14:paraId="3F723B19" w14:textId="2AAD1C6E" w:rsidR="00B81293" w:rsidRPr="00B81293" w:rsidRDefault="00B81293" w:rsidP="00B81293">
            <w:pPr>
              <w:spacing w:after="160" w:line="259" w:lineRule="auto"/>
              <w:rPr>
                <w:rFonts w:cstheme="minorHAnsi"/>
              </w:rPr>
            </w:pPr>
            <w:r w:rsidRPr="00B81293">
              <w:rPr>
                <w:rFonts w:cstheme="minorHAnsi"/>
              </w:rPr>
              <w:t>Course: _______________________________ Topic: ___________________________________</w:t>
            </w:r>
          </w:p>
        </w:tc>
      </w:tr>
    </w:tbl>
    <w:tbl>
      <w:tblPr>
        <w:tblW w:w="0" w:type="auto"/>
        <w:tblInd w:w="350" w:type="dxa"/>
        <w:tblCellMar>
          <w:top w:w="15" w:type="dxa"/>
          <w:left w:w="15" w:type="dxa"/>
          <w:bottom w:w="15" w:type="dxa"/>
          <w:right w:w="15" w:type="dxa"/>
        </w:tblCellMar>
        <w:tblLook w:val="04A0" w:firstRow="1" w:lastRow="0" w:firstColumn="1" w:lastColumn="0" w:noHBand="0" w:noVBand="1"/>
      </w:tblPr>
      <w:tblGrid>
        <w:gridCol w:w="6066"/>
        <w:gridCol w:w="495"/>
        <w:gridCol w:w="495"/>
        <w:gridCol w:w="495"/>
        <w:gridCol w:w="495"/>
        <w:gridCol w:w="495"/>
        <w:gridCol w:w="445"/>
      </w:tblGrid>
      <w:tr w:rsidR="00B81293" w:rsidRPr="00B81293" w14:paraId="09A2B2FE"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0C4C1" w14:textId="77777777" w:rsidR="00B81293" w:rsidRPr="00B81293" w:rsidRDefault="00B81293" w:rsidP="00B81293">
            <w:pPr>
              <w:spacing w:after="0" w:line="240" w:lineRule="auto"/>
              <w:rPr>
                <w:rFonts w:eastAsia="Times New Roman" w:cs="Times New Roman"/>
              </w:rPr>
            </w:pP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8E9EB"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b/>
                <w:bCs/>
                <w:color w:val="000000"/>
              </w:rPr>
              <w:t>Punctuation Scale</w:t>
            </w:r>
          </w:p>
        </w:tc>
      </w:tr>
      <w:tr w:rsidR="00B81293" w:rsidRPr="00B81293" w14:paraId="0AE4421B"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96CD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1B1FA"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581EF"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69DEB"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51B7C"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C3917"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70769"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(0)</w:t>
            </w:r>
          </w:p>
        </w:tc>
      </w:tr>
      <w:tr w:rsidR="00B81293" w:rsidRPr="00B81293" w14:paraId="77DD3A37" w14:textId="77777777" w:rsidTr="00EA7BE1">
        <w:trPr>
          <w:trHeight w:val="248"/>
        </w:trPr>
        <w:tc>
          <w:tcPr>
            <w:tcW w:w="85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8BC0E" w14:textId="2570F0B0" w:rsidR="00B81293" w:rsidRPr="00B81293" w:rsidRDefault="003808C4" w:rsidP="00B81293">
            <w:pPr>
              <w:spacing w:after="0" w:line="240" w:lineRule="auto"/>
              <w:ind w:left="120"/>
              <w:rPr>
                <w:rFonts w:eastAsia="Times New Roman" w:cs="Times New Roman"/>
              </w:rPr>
            </w:pPr>
            <w:r>
              <w:rPr>
                <w:rFonts w:eastAsia="Times New Roman" w:cs="Arial"/>
                <w:b/>
                <w:bCs/>
                <w:color w:val="000000"/>
              </w:rPr>
              <w:t>Present</w:t>
            </w:r>
            <w:r w:rsidR="00B81293" w:rsidRPr="00B81293">
              <w:rPr>
                <w:rFonts w:eastAsia="Times New Roman" w:cs="Arial"/>
                <w:b/>
                <w:bCs/>
                <w:color w:val="000000"/>
              </w:rPr>
              <w: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35268" w14:textId="77777777" w:rsidR="00B81293" w:rsidRPr="00B81293" w:rsidRDefault="00B81293" w:rsidP="00B81293">
            <w:pPr>
              <w:spacing w:after="0" w:line="240" w:lineRule="auto"/>
              <w:rPr>
                <w:rFonts w:eastAsia="Times New Roman" w:cs="Times New Roman"/>
              </w:rPr>
            </w:pPr>
          </w:p>
        </w:tc>
      </w:tr>
      <w:tr w:rsidR="00B81293" w:rsidRPr="00B81293" w14:paraId="31CE84E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F5965" w14:textId="6056B738" w:rsidR="00B81293" w:rsidRPr="00B81293" w:rsidRDefault="00B81293" w:rsidP="00B81293">
            <w:pPr>
              <w:spacing w:after="0" w:line="240" w:lineRule="auto"/>
              <w:ind w:left="315"/>
              <w:rPr>
                <w:rFonts w:eastAsia="Times New Roman" w:cs="Times New Roman"/>
              </w:rPr>
            </w:pPr>
            <w:r w:rsidRPr="00B81293">
              <w:rPr>
                <w:rFonts w:eastAsia="Times New Roman" w:cs="Arial"/>
                <w:color w:val="000000"/>
              </w:rPr>
              <w:t xml:space="preserve">1. </w:t>
            </w:r>
            <w:r w:rsidR="003808C4">
              <w:rPr>
                <w:rFonts w:eastAsia="Times New Roman" w:cs="Arial"/>
                <w:color w:val="000000"/>
              </w:rPr>
              <w:t>Pronunciation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57CF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8D52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5C11B"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E32C1"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DD907"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B9CE3" w14:textId="77777777" w:rsidR="00B81293" w:rsidRPr="00B81293" w:rsidRDefault="00B81293" w:rsidP="00B81293">
            <w:pPr>
              <w:spacing w:after="0" w:line="240" w:lineRule="auto"/>
              <w:rPr>
                <w:rFonts w:eastAsia="Times New Roman" w:cs="Times New Roman"/>
              </w:rPr>
            </w:pPr>
          </w:p>
        </w:tc>
      </w:tr>
      <w:tr w:rsidR="00B81293" w:rsidRPr="00B81293" w14:paraId="329EEE0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DAD51" w14:textId="63FC9EAC" w:rsidR="00B81293" w:rsidRPr="00B81293" w:rsidRDefault="00B81293" w:rsidP="00B81293">
            <w:pPr>
              <w:spacing w:after="0" w:line="240" w:lineRule="auto"/>
              <w:ind w:left="299"/>
              <w:rPr>
                <w:rFonts w:eastAsia="Times New Roman" w:cs="Times New Roman"/>
              </w:rPr>
            </w:pPr>
            <w:r w:rsidRPr="00B81293">
              <w:rPr>
                <w:rFonts w:eastAsia="Times New Roman" w:cs="Arial"/>
                <w:color w:val="000000"/>
              </w:rPr>
              <w:t xml:space="preserve">2. </w:t>
            </w:r>
            <w:r w:rsidR="003808C4">
              <w:rPr>
                <w:rFonts w:eastAsia="Times New Roman" w:cs="Arial"/>
                <w:color w:val="000000"/>
              </w:rPr>
              <w:t>Intonation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EF1F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6508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C07C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475F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DDEB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6F558" w14:textId="77777777" w:rsidR="00B81293" w:rsidRPr="00B81293" w:rsidRDefault="00B81293" w:rsidP="00B81293">
            <w:pPr>
              <w:spacing w:after="0" w:line="240" w:lineRule="auto"/>
              <w:rPr>
                <w:rFonts w:eastAsia="Times New Roman" w:cs="Times New Roman"/>
              </w:rPr>
            </w:pPr>
          </w:p>
        </w:tc>
      </w:tr>
      <w:tr w:rsidR="00B81293" w:rsidRPr="00B81293" w14:paraId="3CCD863E"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EAA89" w14:textId="359CCF65" w:rsidR="00B81293" w:rsidRPr="00B81293" w:rsidRDefault="00B81293" w:rsidP="00B81293">
            <w:pPr>
              <w:spacing w:after="0" w:line="240" w:lineRule="auto"/>
              <w:ind w:left="302"/>
              <w:rPr>
                <w:rFonts w:eastAsia="Times New Roman" w:cs="Times New Roman"/>
              </w:rPr>
            </w:pPr>
            <w:r w:rsidRPr="00B81293">
              <w:rPr>
                <w:rFonts w:eastAsia="Times New Roman" w:cs="Arial"/>
                <w:color w:val="000000"/>
              </w:rPr>
              <w:t xml:space="preserve">3. </w:t>
            </w:r>
            <w:r w:rsidR="007B47A8" w:rsidRPr="007B47A8">
              <w:rPr>
                <w:rFonts w:eastAsia="Times New Roman" w:cs="Arial"/>
                <w:color w:val="000000"/>
              </w:rPr>
              <w:t>Property when speaking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1066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EDBC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25D0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69E91"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E0B2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E8EEB" w14:textId="77777777" w:rsidR="00B81293" w:rsidRPr="00B81293" w:rsidRDefault="00B81293" w:rsidP="00B81293">
            <w:pPr>
              <w:spacing w:after="0" w:line="240" w:lineRule="auto"/>
              <w:rPr>
                <w:rFonts w:eastAsia="Times New Roman" w:cs="Times New Roman"/>
              </w:rPr>
            </w:pPr>
          </w:p>
        </w:tc>
      </w:tr>
      <w:tr w:rsidR="00B81293" w:rsidRPr="00B81293" w14:paraId="7C918656"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3CD32" w14:textId="6853F122" w:rsidR="00657223" w:rsidRPr="00B81293" w:rsidRDefault="00B81293" w:rsidP="00657223">
            <w:pPr>
              <w:spacing w:after="0" w:line="240" w:lineRule="auto"/>
              <w:ind w:left="296"/>
              <w:rPr>
                <w:rFonts w:eastAsia="Times New Roman" w:cs="Arial"/>
                <w:color w:val="000000"/>
              </w:rPr>
            </w:pPr>
            <w:r w:rsidRPr="00B81293">
              <w:rPr>
                <w:rFonts w:eastAsia="Times New Roman" w:cs="Arial"/>
                <w:color w:val="000000"/>
              </w:rPr>
              <w:t xml:space="preserve">4. </w:t>
            </w:r>
            <w:r w:rsidR="00657223">
              <w:rPr>
                <w:rFonts w:eastAsia="Times New Roman" w:cs="Arial"/>
                <w:color w:val="000000"/>
              </w:rPr>
              <w:t>Fluency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3B462"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BD67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E616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C6B2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7F89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758AC" w14:textId="77777777" w:rsidR="00B81293" w:rsidRPr="00B81293" w:rsidRDefault="00B81293" w:rsidP="00B81293">
            <w:pPr>
              <w:spacing w:after="0" w:line="240" w:lineRule="auto"/>
              <w:rPr>
                <w:rFonts w:eastAsia="Times New Roman" w:cs="Times New Roman"/>
              </w:rPr>
            </w:pPr>
          </w:p>
        </w:tc>
      </w:tr>
      <w:tr w:rsidR="00657223" w:rsidRPr="00B81293" w14:paraId="3541962B"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B9EF4" w14:textId="265C0B13" w:rsidR="00657223" w:rsidRPr="00B81293" w:rsidRDefault="00657223" w:rsidP="00657223">
            <w:pPr>
              <w:spacing w:after="0" w:line="240" w:lineRule="auto"/>
              <w:ind w:left="296"/>
              <w:rPr>
                <w:rFonts w:eastAsia="Times New Roman" w:cs="Arial"/>
                <w:color w:val="000000"/>
              </w:rPr>
            </w:pPr>
            <w:r>
              <w:rPr>
                <w:rFonts w:eastAsia="Times New Roman" w:cs="Arial"/>
                <w:color w:val="000000"/>
              </w:rPr>
              <w:t>5. Personal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DB25B"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04459"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AC467"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D747D"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ACDC8"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53A7D" w14:textId="77777777" w:rsidR="00657223" w:rsidRPr="00B81293" w:rsidRDefault="00657223" w:rsidP="00B81293">
            <w:pPr>
              <w:spacing w:after="0" w:line="240" w:lineRule="auto"/>
              <w:rPr>
                <w:rFonts w:eastAsia="Times New Roman" w:cs="Times New Roman"/>
              </w:rPr>
            </w:pPr>
          </w:p>
        </w:tc>
      </w:tr>
      <w:tr w:rsidR="00657223" w:rsidRPr="00B81293" w14:paraId="4E5CD98A"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A6438" w14:textId="0B3B9A71" w:rsidR="00657223" w:rsidRDefault="00657223" w:rsidP="00657223">
            <w:pPr>
              <w:spacing w:after="0" w:line="240" w:lineRule="auto"/>
              <w:ind w:left="296"/>
              <w:rPr>
                <w:rFonts w:eastAsia="Times New Roman" w:cs="Arial"/>
                <w:color w:val="000000"/>
              </w:rPr>
            </w:pPr>
            <w:r>
              <w:rPr>
                <w:rFonts w:eastAsia="Times New Roman" w:cs="Arial"/>
                <w:color w:val="000000"/>
              </w:rPr>
              <w:t>6. Audiovisual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39747"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F5DF3"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42758"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61C62"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BA509"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6FE0C" w14:textId="77777777" w:rsidR="00657223" w:rsidRPr="00B81293" w:rsidRDefault="00657223" w:rsidP="00B81293">
            <w:pPr>
              <w:spacing w:after="0" w:line="240" w:lineRule="auto"/>
              <w:rPr>
                <w:rFonts w:eastAsia="Times New Roman" w:cs="Times New Roman"/>
              </w:rPr>
            </w:pPr>
          </w:p>
        </w:tc>
      </w:tr>
      <w:tr w:rsidR="00B81293" w:rsidRPr="00B81293" w14:paraId="04842770" w14:textId="77777777" w:rsidTr="00EA7BE1">
        <w:trPr>
          <w:trHeight w:val="240"/>
        </w:trPr>
        <w:tc>
          <w:tcPr>
            <w:tcW w:w="898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B98DC" w14:textId="3854E065" w:rsidR="00B81293" w:rsidRPr="00B81293" w:rsidRDefault="00935361" w:rsidP="00B81293">
            <w:pPr>
              <w:spacing w:after="0" w:line="240" w:lineRule="auto"/>
              <w:ind w:left="120"/>
              <w:rPr>
                <w:rFonts w:eastAsia="Times New Roman" w:cs="Times New Roman"/>
              </w:rPr>
            </w:pPr>
            <w:r>
              <w:rPr>
                <w:rFonts w:eastAsia="Times New Roman" w:cs="Arial"/>
                <w:b/>
                <w:bCs/>
                <w:color w:val="000000"/>
              </w:rPr>
              <w:t>Content and Writing</w:t>
            </w:r>
          </w:p>
        </w:tc>
      </w:tr>
      <w:tr w:rsidR="00B81293" w:rsidRPr="00B81293" w14:paraId="29DF94ED"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99C5F" w14:textId="57914B9D" w:rsidR="00B81293" w:rsidRPr="00B81293" w:rsidRDefault="00B81293" w:rsidP="00B81293">
            <w:pPr>
              <w:spacing w:after="0" w:line="240" w:lineRule="auto"/>
              <w:ind w:left="315"/>
              <w:rPr>
                <w:rFonts w:eastAsia="Times New Roman" w:cs="Times New Roman"/>
              </w:rPr>
            </w:pPr>
            <w:r w:rsidRPr="00B81293">
              <w:rPr>
                <w:rFonts w:eastAsia="Times New Roman" w:cs="Arial"/>
                <w:color w:val="000000"/>
              </w:rPr>
              <w:t xml:space="preserve">1. </w:t>
            </w:r>
            <w:r w:rsidR="00935361">
              <w:rPr>
                <w:rFonts w:eastAsia="Times New Roman" w:cs="Arial"/>
                <w:color w:val="000000"/>
              </w:rPr>
              <w:t>Introduction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0DA8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D3E9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7323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E88D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4EC5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C651B" w14:textId="77777777" w:rsidR="00B81293" w:rsidRPr="00B81293" w:rsidRDefault="00B81293" w:rsidP="00B81293">
            <w:pPr>
              <w:spacing w:after="0" w:line="240" w:lineRule="auto"/>
              <w:rPr>
                <w:rFonts w:eastAsia="Times New Roman" w:cs="Times New Roman"/>
              </w:rPr>
            </w:pPr>
          </w:p>
        </w:tc>
      </w:tr>
      <w:tr w:rsidR="00B81293" w:rsidRPr="00B81293" w14:paraId="0630DC3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112F5" w14:textId="408F86F5" w:rsidR="00B81293" w:rsidRPr="00B81293" w:rsidRDefault="00B81293" w:rsidP="00B81293">
            <w:pPr>
              <w:spacing w:after="0" w:line="240" w:lineRule="auto"/>
              <w:ind w:left="299"/>
              <w:rPr>
                <w:rFonts w:eastAsia="Times New Roman" w:cs="Times New Roman"/>
                <w:lang w:val="es-PR"/>
              </w:rPr>
            </w:pPr>
            <w:r w:rsidRPr="00B81293">
              <w:rPr>
                <w:rFonts w:eastAsia="Times New Roman" w:cs="Arial"/>
                <w:color w:val="000000"/>
                <w:lang w:val="es-PR"/>
              </w:rPr>
              <w:t xml:space="preserve">2. </w:t>
            </w:r>
            <w:r w:rsidR="00935361">
              <w:rPr>
                <w:rFonts w:eastAsia="Times New Roman" w:cs="Arial"/>
                <w:color w:val="000000"/>
              </w:rPr>
              <w:t>Clearness and effectiveness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0DFBA"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3A82D"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7C83B"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96004"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55877"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F8CFE" w14:textId="77777777" w:rsidR="00B81293" w:rsidRPr="00B81293" w:rsidRDefault="00B81293" w:rsidP="00B81293">
            <w:pPr>
              <w:spacing w:after="0" w:line="240" w:lineRule="auto"/>
              <w:rPr>
                <w:rFonts w:eastAsia="Times New Roman" w:cs="Times New Roman"/>
                <w:lang w:val="es-PR"/>
              </w:rPr>
            </w:pPr>
          </w:p>
        </w:tc>
      </w:tr>
      <w:tr w:rsidR="00B81293" w:rsidRPr="00B81293" w14:paraId="73CE026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D2910" w14:textId="4A7B27BA" w:rsidR="00B81293" w:rsidRPr="00B81293" w:rsidRDefault="00B81293" w:rsidP="00B81293">
            <w:pPr>
              <w:spacing w:after="0" w:line="240" w:lineRule="auto"/>
              <w:ind w:left="302"/>
              <w:rPr>
                <w:rFonts w:eastAsia="Times New Roman" w:cs="Times New Roman"/>
              </w:rPr>
            </w:pPr>
            <w:r w:rsidRPr="00B81293">
              <w:rPr>
                <w:rFonts w:eastAsia="Times New Roman" w:cs="Arial"/>
                <w:color w:val="000000"/>
              </w:rPr>
              <w:t xml:space="preserve">3. </w:t>
            </w:r>
            <w:r w:rsidR="009E654D">
              <w:rPr>
                <w:rFonts w:eastAsia="Times New Roman" w:cs="Arial"/>
                <w:color w:val="000000"/>
              </w:rPr>
              <w:t>Subject domain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D00B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02A6B"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8137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0098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A9AEC"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61485" w14:textId="77777777" w:rsidR="00B81293" w:rsidRPr="00B81293" w:rsidRDefault="00B81293" w:rsidP="00B81293">
            <w:pPr>
              <w:spacing w:after="0" w:line="240" w:lineRule="auto"/>
              <w:rPr>
                <w:rFonts w:eastAsia="Times New Roman" w:cs="Times New Roman"/>
              </w:rPr>
            </w:pPr>
          </w:p>
        </w:tc>
      </w:tr>
      <w:tr w:rsidR="00B81293" w:rsidRPr="00B81293" w14:paraId="4F9D77DD"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F7D04" w14:textId="22D11243" w:rsidR="00B81293" w:rsidRPr="00B81293" w:rsidRDefault="00B81293" w:rsidP="00B81293">
            <w:pPr>
              <w:spacing w:after="0" w:line="240" w:lineRule="auto"/>
              <w:ind w:left="296"/>
              <w:rPr>
                <w:rFonts w:eastAsia="Times New Roman" w:cs="Times New Roman"/>
              </w:rPr>
            </w:pPr>
            <w:r w:rsidRPr="00B81293">
              <w:rPr>
                <w:rFonts w:eastAsia="Times New Roman" w:cs="Arial"/>
                <w:color w:val="000000"/>
              </w:rPr>
              <w:t xml:space="preserve">4. </w:t>
            </w:r>
            <w:r w:rsidR="001114E4" w:rsidRPr="001114E4">
              <w:rPr>
                <w:rFonts w:eastAsia="Times New Roman" w:cs="Arial"/>
                <w:color w:val="000000"/>
              </w:rPr>
              <w:t xml:space="preserve">Organization and development of ideas, </w:t>
            </w:r>
            <w:r w:rsidR="002F5B79" w:rsidRPr="001114E4">
              <w:rPr>
                <w:rFonts w:eastAsia="Times New Roman" w:cs="Arial"/>
                <w:color w:val="000000"/>
              </w:rPr>
              <w:t>data,</w:t>
            </w:r>
            <w:r w:rsidR="001114E4" w:rsidRPr="001114E4">
              <w:rPr>
                <w:rFonts w:eastAsia="Times New Roman" w:cs="Arial"/>
                <w:color w:val="000000"/>
              </w:rPr>
              <w:t xml:space="preserve"> and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BDA7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9FE05"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2F56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C9C3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1241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1B4AF" w14:textId="77777777" w:rsidR="00B81293" w:rsidRPr="00B81293" w:rsidRDefault="00B81293" w:rsidP="00B81293">
            <w:pPr>
              <w:spacing w:after="0" w:line="240" w:lineRule="auto"/>
              <w:rPr>
                <w:rFonts w:eastAsia="Times New Roman" w:cs="Times New Roman"/>
              </w:rPr>
            </w:pPr>
          </w:p>
        </w:tc>
      </w:tr>
      <w:tr w:rsidR="001114E4" w:rsidRPr="00B81293" w14:paraId="4D04343F"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3D4A1" w14:textId="70CB3A62" w:rsidR="001114E4" w:rsidRPr="00B81293" w:rsidRDefault="001114E4" w:rsidP="00B81293">
            <w:pPr>
              <w:spacing w:after="0" w:line="240" w:lineRule="auto"/>
              <w:ind w:left="296"/>
              <w:rPr>
                <w:rFonts w:eastAsia="Times New Roman" w:cs="Arial"/>
                <w:color w:val="000000"/>
              </w:rPr>
            </w:pPr>
            <w:r>
              <w:rPr>
                <w:rFonts w:eastAsia="Times New Roman" w:cs="Arial"/>
                <w:color w:val="000000"/>
              </w:rPr>
              <w:t xml:space="preserve">5. </w:t>
            </w:r>
            <w:r w:rsidR="002F5B79" w:rsidRPr="002F5B79">
              <w:rPr>
                <w:rFonts w:eastAsia="Times New Roman" w:cs="Arial"/>
                <w:color w:val="000000"/>
              </w:rPr>
              <w:t>Agreement between secondary ideas and the main 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0F950"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916D9"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E8A27"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6D5CD"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51F4B"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E69F9" w14:textId="77777777" w:rsidR="001114E4" w:rsidRPr="00B81293" w:rsidRDefault="001114E4" w:rsidP="00B81293">
            <w:pPr>
              <w:spacing w:after="0" w:line="240" w:lineRule="auto"/>
              <w:rPr>
                <w:rFonts w:eastAsia="Times New Roman" w:cs="Times New Roman"/>
              </w:rPr>
            </w:pPr>
          </w:p>
        </w:tc>
      </w:tr>
      <w:tr w:rsidR="002F5B79" w:rsidRPr="00B81293" w14:paraId="587A4376"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09850" w14:textId="54F17C0E" w:rsidR="002F5B79" w:rsidRDefault="002F5B79" w:rsidP="00B81293">
            <w:pPr>
              <w:spacing w:after="0" w:line="240" w:lineRule="auto"/>
              <w:ind w:left="296"/>
              <w:rPr>
                <w:rFonts w:eastAsia="Times New Roman" w:cs="Arial"/>
                <w:color w:val="000000"/>
              </w:rPr>
            </w:pPr>
            <w:r>
              <w:rPr>
                <w:rFonts w:eastAsia="Times New Roman" w:cs="Arial"/>
                <w:color w:val="000000"/>
              </w:rPr>
              <w:t xml:space="preserve">6. </w:t>
            </w:r>
            <w:r w:rsidRPr="002F5B79">
              <w:rPr>
                <w:rFonts w:eastAsia="Times New Roman" w:cs="Arial"/>
                <w:color w:val="000000"/>
              </w:rPr>
              <w:t>Closing and / or conclusions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EB62"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602E4"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9BB13"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A7E00"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0A563"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58349" w14:textId="77777777" w:rsidR="002F5B79" w:rsidRPr="00B81293" w:rsidRDefault="002F5B79" w:rsidP="00B81293">
            <w:pPr>
              <w:spacing w:after="0" w:line="240" w:lineRule="auto"/>
              <w:rPr>
                <w:rFonts w:eastAsia="Times New Roman" w:cs="Times New Roman"/>
              </w:rPr>
            </w:pPr>
          </w:p>
        </w:tc>
      </w:tr>
      <w:tr w:rsidR="00B81293" w:rsidRPr="00B81293" w14:paraId="1809094C"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341E3" w14:textId="4F1771AA" w:rsidR="00B81293" w:rsidRPr="00B81293" w:rsidRDefault="00187271" w:rsidP="00B81293">
            <w:pPr>
              <w:spacing w:after="0" w:line="240" w:lineRule="auto"/>
              <w:ind w:left="315"/>
              <w:rPr>
                <w:rFonts w:eastAsia="Times New Roman" w:cs="Times New Roman"/>
              </w:rPr>
            </w:pPr>
            <w:r w:rsidRPr="00B91670">
              <w:rPr>
                <w:rFonts w:eastAsia="Times New Roman" w:cs="Times New Roman"/>
                <w:b/>
                <w:bCs/>
              </w:rPr>
              <w:t>Time Distribution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37E7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6EB9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8528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2BCB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E90B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3C854" w14:textId="77777777" w:rsidR="00B81293" w:rsidRPr="00B81293" w:rsidRDefault="00B81293" w:rsidP="00B81293">
            <w:pPr>
              <w:spacing w:after="0" w:line="240" w:lineRule="auto"/>
              <w:rPr>
                <w:rFonts w:eastAsia="Times New Roman" w:cs="Times New Roman"/>
              </w:rPr>
            </w:pPr>
          </w:p>
        </w:tc>
      </w:tr>
      <w:tr w:rsidR="00B81293" w:rsidRPr="00B81293" w14:paraId="0248DA30"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666BA" w14:textId="4AB12BCF" w:rsidR="00B81293" w:rsidRPr="00B81293" w:rsidRDefault="009E725E" w:rsidP="00B81293">
            <w:pPr>
              <w:spacing w:after="0" w:line="240" w:lineRule="auto"/>
              <w:ind w:left="299"/>
              <w:rPr>
                <w:rFonts w:eastAsia="Times New Roman" w:cs="Times New Roman"/>
                <w:b/>
                <w:bCs/>
              </w:rPr>
            </w:pPr>
            <w:r w:rsidRPr="009E725E">
              <w:rPr>
                <w:rFonts w:eastAsia="Times New Roman" w:cs="Arial"/>
                <w:b/>
                <w:bCs/>
                <w:color w:val="000000"/>
              </w:rPr>
              <w:t>Originality and creativity in the presentation and interest and reaction of the group to the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FB74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7D4A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4B4D2"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9CD0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C7A2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75C32" w14:textId="77777777" w:rsidR="00B81293" w:rsidRPr="00B81293" w:rsidRDefault="00B81293" w:rsidP="00B81293">
            <w:pPr>
              <w:spacing w:after="0" w:line="240" w:lineRule="auto"/>
              <w:rPr>
                <w:rFonts w:eastAsia="Times New Roman" w:cs="Times New Roman"/>
              </w:rPr>
            </w:pPr>
          </w:p>
        </w:tc>
      </w:tr>
      <w:tr w:rsidR="00B81293" w:rsidRPr="00B81293" w14:paraId="7084A8C5"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5631A" w14:textId="7E8B9ECC" w:rsidR="00B81293" w:rsidRPr="00B81293" w:rsidRDefault="00B81293" w:rsidP="00B81293">
            <w:pPr>
              <w:spacing w:after="0" w:line="240" w:lineRule="auto"/>
              <w:ind w:left="296"/>
              <w:rPr>
                <w:rFonts w:eastAsia="Times New Roman" w:cs="Times New Roman"/>
                <w:b/>
                <w:bCs/>
              </w:rPr>
            </w:pPr>
            <w:r w:rsidRPr="00B81293">
              <w:rPr>
                <w:rFonts w:eastAsia="Times New Roman" w:cs="Arial"/>
                <w:b/>
                <w:bCs/>
                <w:color w:val="000000"/>
              </w:rPr>
              <w:t>References (APA)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7B7E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81D5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AAAC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6B77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A016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51287" w14:textId="77777777" w:rsidR="00B81293" w:rsidRPr="00B81293" w:rsidRDefault="00B81293" w:rsidP="00B81293">
            <w:pPr>
              <w:spacing w:after="0" w:line="240" w:lineRule="auto"/>
              <w:rPr>
                <w:rFonts w:eastAsia="Times New Roman" w:cs="Times New Roman"/>
              </w:rPr>
            </w:pPr>
          </w:p>
        </w:tc>
      </w:tr>
      <w:tr w:rsidR="00B81293" w:rsidRPr="00B81293" w14:paraId="20969E9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AF275" w14:textId="77777777" w:rsidR="00B81293" w:rsidRPr="00B81293" w:rsidRDefault="00B81293" w:rsidP="00B81293">
            <w:pPr>
              <w:spacing w:after="0" w:line="240" w:lineRule="auto"/>
              <w:ind w:right="116"/>
              <w:jc w:val="right"/>
              <w:rPr>
                <w:rFonts w:eastAsia="Times New Roman" w:cs="Times New Roman"/>
              </w:rPr>
            </w:pPr>
            <w:r w:rsidRPr="00B81293">
              <w:rPr>
                <w:rFonts w:eastAsia="Times New Roman" w:cs="Arial"/>
                <w:b/>
                <w:bCs/>
                <w:color w:val="000000"/>
              </w:rPr>
              <w:lastRenderedPageBreak/>
              <w:t xml:space="preserve"> Grand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473E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F595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3DC3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4E47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D1D3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7AAF7" w14:textId="77777777" w:rsidR="00B81293" w:rsidRPr="00B81293" w:rsidRDefault="00B81293" w:rsidP="00B81293">
            <w:pPr>
              <w:spacing w:after="0" w:line="240" w:lineRule="auto"/>
              <w:rPr>
                <w:rFonts w:eastAsia="Times New Roman" w:cs="Times New Roman"/>
              </w:rPr>
            </w:pPr>
          </w:p>
        </w:tc>
      </w:tr>
    </w:tbl>
    <w:p w14:paraId="4D4F1764" w14:textId="77777777" w:rsidR="00B81293" w:rsidRPr="00B81293" w:rsidRDefault="00B81293" w:rsidP="00B81293">
      <w:pPr>
        <w:ind w:left="360"/>
        <w:rPr>
          <w:rFonts w:cstheme="minorHAnsi"/>
        </w:rPr>
      </w:pPr>
    </w:p>
    <w:p w14:paraId="6E413FED" w14:textId="77777777" w:rsidR="00B81293" w:rsidRPr="00B81293" w:rsidRDefault="00B81293" w:rsidP="00B81293">
      <w:pPr>
        <w:ind w:left="360"/>
        <w:rPr>
          <w:rFonts w:cstheme="minorHAnsi"/>
        </w:rPr>
      </w:pPr>
      <w:r w:rsidRPr="00B81293">
        <w:rPr>
          <w:rFonts w:cstheme="minorHAnsi"/>
        </w:rPr>
        <w:t>Legend:</w:t>
      </w:r>
    </w:p>
    <w:p w14:paraId="583E56D1" w14:textId="7E3991CE" w:rsidR="00B81293" w:rsidRPr="00B81293" w:rsidRDefault="00B81293" w:rsidP="00B81293">
      <w:pPr>
        <w:ind w:left="360"/>
        <w:rPr>
          <w:rFonts w:cstheme="minorHAnsi"/>
        </w:rPr>
      </w:pPr>
      <w:r w:rsidRPr="00B81293">
        <w:rPr>
          <w:rFonts w:cstheme="minorHAnsi"/>
        </w:rPr>
        <w:t xml:space="preserve">(5) – Excellent: </w:t>
      </w:r>
      <w:r w:rsidR="00C16D3E" w:rsidRPr="00B81293">
        <w:rPr>
          <w:rFonts w:cstheme="minorHAnsi"/>
        </w:rPr>
        <w:t>Evidence of</w:t>
      </w:r>
      <w:r w:rsidRPr="00B81293">
        <w:rPr>
          <w:rFonts w:cstheme="minorHAnsi"/>
        </w:rPr>
        <w:t xml:space="preserve"> what is requested in the research project carried out by the student and meets all the requirements. </w:t>
      </w:r>
    </w:p>
    <w:p w14:paraId="6A95632B" w14:textId="69C73EAD" w:rsidR="00B81293" w:rsidRPr="00B81293" w:rsidRDefault="00B81293" w:rsidP="00B81293">
      <w:pPr>
        <w:ind w:left="360"/>
        <w:rPr>
          <w:rFonts w:cstheme="minorHAnsi"/>
        </w:rPr>
      </w:pPr>
      <w:r w:rsidRPr="00B81293">
        <w:rPr>
          <w:rFonts w:cstheme="minorHAnsi"/>
        </w:rPr>
        <w:t xml:space="preserve">(4) – Good: </w:t>
      </w:r>
      <w:r w:rsidR="00C16D3E" w:rsidRPr="00B81293">
        <w:rPr>
          <w:rFonts w:cstheme="minorHAnsi"/>
        </w:rPr>
        <w:t>Evidence of</w:t>
      </w:r>
      <w:r w:rsidRPr="00B81293">
        <w:rPr>
          <w:rFonts w:cstheme="minorHAnsi"/>
        </w:rPr>
        <w:t xml:space="preserve"> what is requested in the research project carried out by the student but does not meet all the requirements.</w:t>
      </w:r>
    </w:p>
    <w:p w14:paraId="000A6143" w14:textId="79BB730B" w:rsidR="00B81293" w:rsidRPr="00B81293" w:rsidRDefault="00B81293" w:rsidP="00B81293">
      <w:pPr>
        <w:ind w:left="360"/>
        <w:rPr>
          <w:rFonts w:cstheme="minorHAnsi"/>
        </w:rPr>
      </w:pPr>
      <w:r w:rsidRPr="00B81293">
        <w:rPr>
          <w:rFonts w:cstheme="minorHAnsi"/>
        </w:rPr>
        <w:t xml:space="preserve">(3) – Average: </w:t>
      </w:r>
      <w:r w:rsidR="00C16D3E" w:rsidRPr="00B81293">
        <w:rPr>
          <w:rFonts w:cstheme="minorHAnsi"/>
        </w:rPr>
        <w:t>Evidence of</w:t>
      </w:r>
      <w:r w:rsidRPr="00B81293">
        <w:rPr>
          <w:rFonts w:cstheme="minorHAnsi"/>
        </w:rPr>
        <w:t xml:space="preserve"> what is requested in the research project carried out by the student, it lacks information and meets most of the requirements.</w:t>
      </w:r>
    </w:p>
    <w:p w14:paraId="2941E563" w14:textId="77777777" w:rsidR="00B81293" w:rsidRPr="00B81293" w:rsidRDefault="00B81293" w:rsidP="00B81293">
      <w:pPr>
        <w:ind w:left="360"/>
        <w:rPr>
          <w:rFonts w:cstheme="minorHAnsi"/>
        </w:rPr>
      </w:pPr>
      <w:r w:rsidRPr="00B81293">
        <w:rPr>
          <w:rFonts w:cstheme="minorHAnsi"/>
        </w:rPr>
        <w:t xml:space="preserve">(2) – Satisfactory: Partial evidence of what was requested in the project carried out by the student and meets little of the requirements. </w:t>
      </w:r>
    </w:p>
    <w:p w14:paraId="6009DA96" w14:textId="77777777" w:rsidR="00B81293" w:rsidRPr="00B81293" w:rsidRDefault="00B81293" w:rsidP="00B81293">
      <w:pPr>
        <w:ind w:left="360"/>
        <w:rPr>
          <w:rFonts w:cstheme="minorHAnsi"/>
        </w:rPr>
      </w:pPr>
      <w:r w:rsidRPr="00B81293">
        <w:rPr>
          <w:rFonts w:cstheme="minorHAnsi"/>
        </w:rPr>
        <w:t xml:space="preserve">(1) – Poor: Presents little evidence of what is requested in the project carried out by the student and does not meet the minimum requirements requested. </w:t>
      </w:r>
    </w:p>
    <w:p w14:paraId="751388E0" w14:textId="77777777" w:rsidR="00B81293" w:rsidRPr="00B81293" w:rsidRDefault="00B81293" w:rsidP="00B81293">
      <w:pPr>
        <w:ind w:left="360"/>
        <w:rPr>
          <w:rFonts w:cstheme="minorHAnsi"/>
        </w:rPr>
      </w:pPr>
      <w:r w:rsidRPr="00B81293">
        <w:rPr>
          <w:rFonts w:cstheme="minorHAnsi"/>
        </w:rPr>
        <w:t>(0) - Not carried out or presented evidence: Does not present evidence of what was requested in the project and did not carry out the work.</w:t>
      </w:r>
    </w:p>
    <w:p w14:paraId="0976F828" w14:textId="77777777" w:rsidR="00B81293" w:rsidRPr="00B81293" w:rsidRDefault="00B81293" w:rsidP="00B81293">
      <w:pPr>
        <w:ind w:left="360"/>
        <w:rPr>
          <w:rFonts w:cstheme="minorHAnsi"/>
        </w:rPr>
      </w:pPr>
      <w:r w:rsidRPr="00B81293">
        <w:rPr>
          <w:rFonts w:cstheme="minorHAnsi"/>
        </w:rPr>
        <w:t>Observations: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AD6E5" w14:textId="77777777" w:rsidR="00B81293" w:rsidRPr="00B81293" w:rsidRDefault="00B81293" w:rsidP="00B81293">
      <w:pPr>
        <w:ind w:left="360"/>
        <w:rPr>
          <w:rFonts w:cstheme="minorHAnsi"/>
        </w:rPr>
      </w:pPr>
      <w:r w:rsidRPr="00B81293">
        <w:rPr>
          <w:rFonts w:cstheme="minorHAnsi"/>
        </w:rPr>
        <w:t>Signs:</w:t>
      </w:r>
    </w:p>
    <w:p w14:paraId="04B2EA29" w14:textId="77777777" w:rsidR="00B81293" w:rsidRPr="00B81293" w:rsidRDefault="00B81293" w:rsidP="00B81293">
      <w:pPr>
        <w:ind w:left="360"/>
        <w:rPr>
          <w:rFonts w:cstheme="minorHAnsi"/>
        </w:rPr>
      </w:pPr>
      <w:r w:rsidRPr="00B81293">
        <w:rPr>
          <w:rFonts w:cstheme="minorHAnsi"/>
        </w:rPr>
        <w:t>________________________________________    ________________________________________</w:t>
      </w:r>
    </w:p>
    <w:p w14:paraId="5ECDC7A3" w14:textId="31F7EFFC" w:rsidR="00B81293" w:rsidRDefault="00B81293" w:rsidP="00B81293">
      <w:pPr>
        <w:ind w:left="360"/>
        <w:rPr>
          <w:rFonts w:cstheme="minorHAnsi"/>
        </w:rPr>
      </w:pPr>
      <w:r w:rsidRPr="00B81293">
        <w:rPr>
          <w:rFonts w:cstheme="minorHAnsi"/>
        </w:rPr>
        <w:t xml:space="preserve">                                  Professor                                                                           Student</w:t>
      </w:r>
    </w:p>
    <w:p w14:paraId="0FBE6886" w14:textId="57FEE03E" w:rsidR="000C6346" w:rsidRDefault="000C6346" w:rsidP="00B81293">
      <w:pPr>
        <w:ind w:left="360"/>
        <w:rPr>
          <w:rFonts w:cstheme="minorHAnsi"/>
        </w:rPr>
      </w:pPr>
    </w:p>
    <w:p w14:paraId="67ED8EC6" w14:textId="77777777" w:rsidR="000C6346" w:rsidRDefault="000C6346">
      <w:pPr>
        <w:rPr>
          <w:rFonts w:cstheme="minorHAnsi"/>
        </w:rPr>
      </w:pPr>
      <w:r>
        <w:rPr>
          <w:rFonts w:cstheme="minorHAnsi"/>
        </w:rPr>
        <w:br w:type="page"/>
      </w:r>
    </w:p>
    <w:p w14:paraId="594F7315" w14:textId="2EFEBB86" w:rsidR="000C6346" w:rsidRDefault="000C6346" w:rsidP="000C6346">
      <w:pPr>
        <w:ind w:left="360"/>
        <w:jc w:val="right"/>
        <w:rPr>
          <w:rFonts w:cstheme="minorHAnsi"/>
        </w:rPr>
      </w:pPr>
      <w:r>
        <w:rPr>
          <w:rFonts w:cstheme="minorHAnsi"/>
        </w:rPr>
        <w:lastRenderedPageBreak/>
        <w:t>Annex 5</w:t>
      </w:r>
    </w:p>
    <w:p w14:paraId="16C64B2B" w14:textId="7D6CC876" w:rsidR="000C6346" w:rsidRDefault="00AE1D9A" w:rsidP="000C6346">
      <w:pPr>
        <w:ind w:left="360"/>
        <w:rPr>
          <w:rFonts w:cstheme="minorHAnsi"/>
        </w:rPr>
      </w:pPr>
      <w:r w:rsidRPr="00036196">
        <w:rPr>
          <w:rFonts w:cstheme="minorHAnsi"/>
          <w:b/>
          <w:bCs/>
          <w:noProof/>
        </w:rPr>
        <w:drawing>
          <wp:anchor distT="0" distB="0" distL="114300" distR="114300" simplePos="0" relativeHeight="251658240" behindDoc="1" locked="0" layoutInCell="1" allowOverlap="1" wp14:anchorId="26422CA5" wp14:editId="083B4E18">
            <wp:simplePos x="0" y="0"/>
            <wp:positionH relativeFrom="margin">
              <wp:align>left</wp:align>
            </wp:positionH>
            <wp:positionV relativeFrom="paragraph">
              <wp:posOffset>9525</wp:posOffset>
            </wp:positionV>
            <wp:extent cx="2295525" cy="647700"/>
            <wp:effectExtent l="0" t="0" r="9525" b="0"/>
            <wp:wrapTight wrapText="bothSides">
              <wp:wrapPolygon edited="0">
                <wp:start x="0" y="0"/>
                <wp:lineTo x="0" y="20965"/>
                <wp:lineTo x="21510" y="20965"/>
                <wp:lineTo x="21510"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525" cy="647700"/>
                    </a:xfrm>
                    <a:prstGeom prst="rect">
                      <a:avLst/>
                    </a:prstGeom>
                    <a:noFill/>
                    <a:ln>
                      <a:noFill/>
                    </a:ln>
                  </pic:spPr>
                </pic:pic>
              </a:graphicData>
            </a:graphic>
          </wp:anchor>
        </w:drawing>
      </w:r>
    </w:p>
    <w:p w14:paraId="4E4594A0" w14:textId="77777777" w:rsidR="00AE1D9A" w:rsidRPr="008064D9" w:rsidRDefault="00AE1D9A" w:rsidP="00036196">
      <w:pPr>
        <w:pStyle w:val="NormalWeb"/>
        <w:spacing w:before="0" w:beforeAutospacing="0" w:after="0" w:afterAutospacing="0"/>
        <w:rPr>
          <w:rFonts w:asciiTheme="minorHAnsi" w:hAnsiTheme="minorHAnsi" w:cstheme="minorHAnsi"/>
          <w:color w:val="000000"/>
          <w:sz w:val="22"/>
          <w:szCs w:val="22"/>
        </w:rPr>
      </w:pPr>
    </w:p>
    <w:p w14:paraId="2FEBD7D5" w14:textId="77777777" w:rsidR="00AE1D9A" w:rsidRPr="008064D9" w:rsidRDefault="00AE1D9A" w:rsidP="00036196">
      <w:pPr>
        <w:pStyle w:val="NormalWeb"/>
        <w:spacing w:before="0" w:beforeAutospacing="0" w:after="0" w:afterAutospacing="0"/>
        <w:rPr>
          <w:rFonts w:asciiTheme="minorHAnsi" w:hAnsiTheme="minorHAnsi" w:cstheme="minorHAnsi"/>
          <w:color w:val="000000"/>
          <w:sz w:val="22"/>
          <w:szCs w:val="22"/>
        </w:rPr>
      </w:pPr>
    </w:p>
    <w:p w14:paraId="4410B1F3" w14:textId="77777777" w:rsidR="00AE1D9A" w:rsidRPr="008064D9" w:rsidRDefault="00AE1D9A" w:rsidP="00036196">
      <w:pPr>
        <w:pStyle w:val="NormalWeb"/>
        <w:spacing w:before="0" w:beforeAutospacing="0" w:after="0" w:afterAutospacing="0"/>
        <w:rPr>
          <w:rFonts w:asciiTheme="minorHAnsi" w:hAnsiTheme="minorHAnsi" w:cstheme="minorHAnsi"/>
          <w:color w:val="000000"/>
          <w:sz w:val="22"/>
          <w:szCs w:val="22"/>
        </w:rPr>
      </w:pPr>
    </w:p>
    <w:p w14:paraId="4298B7F6" w14:textId="05C3D00A" w:rsidR="00036196" w:rsidRPr="00BD7A27" w:rsidRDefault="00036196" w:rsidP="00036196">
      <w:pPr>
        <w:pStyle w:val="NormalWeb"/>
        <w:spacing w:before="0" w:beforeAutospacing="0" w:after="0" w:afterAutospacing="0"/>
        <w:rPr>
          <w:rFonts w:asciiTheme="minorHAnsi" w:hAnsiTheme="minorHAnsi" w:cstheme="minorHAnsi"/>
          <w:sz w:val="22"/>
          <w:szCs w:val="22"/>
          <w:lang w:val="es-PR"/>
        </w:rPr>
      </w:pPr>
      <w:r w:rsidRPr="00BD7A27">
        <w:rPr>
          <w:rFonts w:asciiTheme="minorHAnsi" w:hAnsiTheme="minorHAnsi" w:cstheme="minorHAnsi"/>
          <w:color w:val="000000"/>
          <w:sz w:val="22"/>
          <w:szCs w:val="22"/>
          <w:lang w:val="es-PR"/>
        </w:rPr>
        <w:t>BILINGUAL SCHOOL LUIS MUNOZ IGLESIAS</w:t>
      </w:r>
    </w:p>
    <w:p w14:paraId="77D627A3" w14:textId="77777777" w:rsidR="00036196" w:rsidRPr="00BD7A27" w:rsidRDefault="00036196" w:rsidP="00036196">
      <w:pPr>
        <w:pStyle w:val="NormalWeb"/>
        <w:spacing w:before="0" w:beforeAutospacing="0" w:after="0" w:afterAutospacing="0"/>
        <w:rPr>
          <w:rFonts w:asciiTheme="minorHAnsi" w:hAnsiTheme="minorHAnsi" w:cstheme="minorHAnsi"/>
          <w:sz w:val="22"/>
          <w:szCs w:val="22"/>
          <w:lang w:val="es-PR"/>
        </w:rPr>
      </w:pPr>
      <w:r w:rsidRPr="00BD7A27">
        <w:rPr>
          <w:rFonts w:asciiTheme="minorHAnsi" w:hAnsiTheme="minorHAnsi" w:cstheme="minorHAnsi"/>
          <w:color w:val="000000"/>
          <w:sz w:val="22"/>
          <w:szCs w:val="22"/>
          <w:lang w:val="es-PR"/>
        </w:rPr>
        <w:t>CIDRA, PUERTO RICO </w:t>
      </w:r>
    </w:p>
    <w:p w14:paraId="6DBB9F29" w14:textId="77777777" w:rsidR="00036196" w:rsidRPr="00515A3C" w:rsidRDefault="00036196" w:rsidP="00036196">
      <w:pPr>
        <w:rPr>
          <w:rFonts w:cstheme="minorHAnsi"/>
        </w:rPr>
      </w:pPr>
      <w:r w:rsidRPr="00515A3C">
        <w:rPr>
          <w:rFonts w:cstheme="minorHAnsi"/>
        </w:rPr>
        <w:t>HISTORY DEPARTMENT</w:t>
      </w:r>
    </w:p>
    <w:p w14:paraId="150BDBCF" w14:textId="1770A085" w:rsidR="001B1DCE" w:rsidRPr="002325B7" w:rsidRDefault="001B1DCE" w:rsidP="00B81293">
      <w:pPr>
        <w:rPr>
          <w:rFonts w:cstheme="minorHAnsi"/>
          <w:b/>
          <w:bCs/>
        </w:rPr>
      </w:pPr>
    </w:p>
    <w:p w14:paraId="538CBF41" w14:textId="77777777" w:rsidR="002325B7" w:rsidRPr="002325B7" w:rsidRDefault="002325B7" w:rsidP="002325B7">
      <w:pPr>
        <w:ind w:left="360"/>
        <w:jc w:val="center"/>
        <w:rPr>
          <w:rFonts w:cstheme="minorHAnsi"/>
          <w:b/>
          <w:bCs/>
        </w:rPr>
      </w:pPr>
      <w:r w:rsidRPr="002325B7">
        <w:rPr>
          <w:rFonts w:cstheme="minorHAnsi"/>
          <w:b/>
          <w:bCs/>
        </w:rPr>
        <w:t>COMMITMENT BETWEEN TEACHER - STUDENT AND PARENT</w:t>
      </w:r>
    </w:p>
    <w:p w14:paraId="5991FC2D" w14:textId="77777777" w:rsidR="002325B7" w:rsidRPr="002325B7" w:rsidRDefault="002325B7" w:rsidP="009A3C42">
      <w:pPr>
        <w:ind w:left="360"/>
        <w:jc w:val="both"/>
        <w:rPr>
          <w:rFonts w:cstheme="minorHAnsi"/>
        </w:rPr>
      </w:pPr>
      <w:r w:rsidRPr="002325B7">
        <w:rPr>
          <w:rFonts w:cstheme="minorHAnsi"/>
        </w:rPr>
        <w:t>For a better understanding of the student's educational process, careful reading and study of this document is recommended by the parent or guardian and the student. The document will be discussed in class by the teacher as an agreement with his students as an educational program for the current school year. Any alteration to it must be made promptly in harmony with some alternate condition of evaluation and measurement of learning.</w:t>
      </w:r>
    </w:p>
    <w:p w14:paraId="67AFE611" w14:textId="2BFC9C48" w:rsidR="00402017" w:rsidRDefault="002325B7" w:rsidP="009A3C42">
      <w:pPr>
        <w:ind w:left="360"/>
        <w:jc w:val="both"/>
        <w:rPr>
          <w:rFonts w:cstheme="minorHAnsi"/>
        </w:rPr>
      </w:pPr>
      <w:r w:rsidRPr="002325B7">
        <w:rPr>
          <w:rFonts w:cstheme="minorHAnsi"/>
        </w:rPr>
        <w:t xml:space="preserve">It is important that each student of Professor </w:t>
      </w:r>
      <w:r w:rsidR="00EA3A04">
        <w:rPr>
          <w:rFonts w:cstheme="minorHAnsi"/>
        </w:rPr>
        <w:t>Yadira Aponte Calderon,</w:t>
      </w:r>
      <w:r w:rsidRPr="002325B7">
        <w:rPr>
          <w:rFonts w:cstheme="minorHAnsi"/>
        </w:rPr>
        <w:t xml:space="preserve"> a </w:t>
      </w:r>
      <w:r w:rsidR="00EB2777">
        <w:rPr>
          <w:rFonts w:cstheme="minorHAnsi"/>
        </w:rPr>
        <w:t>eleventh</w:t>
      </w:r>
      <w:r w:rsidRPr="002325B7">
        <w:rPr>
          <w:rFonts w:cstheme="minorHAnsi"/>
        </w:rPr>
        <w:t xml:space="preserve"> grade </w:t>
      </w:r>
      <w:r w:rsidR="00EB2777">
        <w:rPr>
          <w:rFonts w:cstheme="minorHAnsi"/>
        </w:rPr>
        <w:t>History</w:t>
      </w:r>
      <w:r w:rsidRPr="002325B7">
        <w:rPr>
          <w:rFonts w:cstheme="minorHAnsi"/>
        </w:rPr>
        <w:t xml:space="preserve"> teacher at the </w:t>
      </w:r>
      <w:r w:rsidR="00EA3A04">
        <w:rPr>
          <w:rFonts w:cstheme="minorHAnsi"/>
        </w:rPr>
        <w:t xml:space="preserve">Bilingual </w:t>
      </w:r>
      <w:r w:rsidRPr="002325B7">
        <w:rPr>
          <w:rFonts w:cstheme="minorHAnsi"/>
        </w:rPr>
        <w:t>School</w:t>
      </w:r>
      <w:r w:rsidR="00EA3A04">
        <w:rPr>
          <w:rFonts w:cstheme="minorHAnsi"/>
        </w:rPr>
        <w:t xml:space="preserve"> Luis Munoz Iglesias</w:t>
      </w:r>
      <w:r w:rsidRPr="002325B7">
        <w:rPr>
          <w:rFonts w:cstheme="minorHAnsi"/>
        </w:rPr>
        <w:t>, has this handbook along with other documents that will be part of the class work materials. It must be signed by the student and parents.</w:t>
      </w:r>
    </w:p>
    <w:p w14:paraId="768655D9" w14:textId="4D65F398" w:rsidR="00ED2005" w:rsidRPr="00ED2005" w:rsidRDefault="00ED2005" w:rsidP="00ED2005">
      <w:pPr>
        <w:ind w:left="360"/>
        <w:jc w:val="center"/>
        <w:rPr>
          <w:rFonts w:cstheme="minorHAnsi"/>
          <w:b/>
          <w:bCs/>
        </w:rPr>
      </w:pPr>
      <w:r w:rsidRPr="00ED2005">
        <w:rPr>
          <w:rFonts w:cstheme="minorHAnsi"/>
          <w:b/>
          <w:bCs/>
          <w:lang w:val="en"/>
        </w:rPr>
        <w:t xml:space="preserve">*** NOTE: THIS </w:t>
      </w:r>
      <w:r w:rsidR="004F57FC">
        <w:rPr>
          <w:rFonts w:cstheme="minorHAnsi"/>
          <w:b/>
          <w:bCs/>
          <w:lang w:val="en"/>
        </w:rPr>
        <w:t>SYLLABUS</w:t>
      </w:r>
      <w:r w:rsidRPr="00ED2005">
        <w:rPr>
          <w:rFonts w:cstheme="minorHAnsi"/>
          <w:b/>
          <w:bCs/>
          <w:lang w:val="en"/>
        </w:rPr>
        <w:t xml:space="preserve"> IS SUBJECT TO CHANGE. ***</w:t>
      </w:r>
    </w:p>
    <w:p w14:paraId="59128E72" w14:textId="098299A8" w:rsidR="00ED2005" w:rsidRDefault="006450CF" w:rsidP="006450CF">
      <w:pPr>
        <w:rPr>
          <w:rFonts w:cstheme="minorHAnsi"/>
        </w:rPr>
      </w:pPr>
      <w:r>
        <w:rPr>
          <w:rFonts w:cstheme="minorHAnsi"/>
        </w:rPr>
        <w:t>------------------------------------------------------------------------------------------------------------------------------------------</w:t>
      </w:r>
    </w:p>
    <w:p w14:paraId="724D8A69" w14:textId="274163A1" w:rsidR="006450CF" w:rsidRDefault="006450CF" w:rsidP="006450CF">
      <w:pPr>
        <w:rPr>
          <w:rFonts w:cstheme="minorHAnsi"/>
        </w:rPr>
      </w:pPr>
      <w:r w:rsidRPr="006450CF">
        <w:rPr>
          <w:rFonts w:cstheme="minorHAnsi"/>
        </w:rPr>
        <w:t xml:space="preserve">I_________________________________, parent or guardian of ______________________________, of group ________, have read the 9th </w:t>
      </w:r>
      <w:r>
        <w:rPr>
          <w:rFonts w:cstheme="minorHAnsi"/>
        </w:rPr>
        <w:t>Histo</w:t>
      </w:r>
      <w:r w:rsidR="007B3D5C">
        <w:rPr>
          <w:rFonts w:cstheme="minorHAnsi"/>
        </w:rPr>
        <w:t>ry</w:t>
      </w:r>
      <w:r w:rsidRPr="006450CF">
        <w:rPr>
          <w:rFonts w:cstheme="minorHAnsi"/>
        </w:rPr>
        <w:t xml:space="preserve"> syllabus </w:t>
      </w:r>
      <w:r w:rsidR="007B3D5C" w:rsidRPr="007B3D5C">
        <w:rPr>
          <w:rFonts w:cstheme="minorHAnsi"/>
          <w:i/>
          <w:iCs/>
        </w:rPr>
        <w:t>–</w:t>
      </w:r>
      <w:r w:rsidRPr="007B3D5C">
        <w:rPr>
          <w:rFonts w:cstheme="minorHAnsi"/>
          <w:i/>
          <w:iCs/>
        </w:rPr>
        <w:t xml:space="preserve"> </w:t>
      </w:r>
      <w:r w:rsidR="007B3D5C" w:rsidRPr="007B3D5C">
        <w:rPr>
          <w:rFonts w:cstheme="minorHAnsi"/>
          <w:i/>
          <w:iCs/>
        </w:rPr>
        <w:t>“</w:t>
      </w:r>
      <w:r w:rsidR="00EB2777">
        <w:rPr>
          <w:rFonts w:cstheme="minorHAnsi"/>
          <w:i/>
          <w:iCs/>
        </w:rPr>
        <w:t>United States History</w:t>
      </w:r>
      <w:r w:rsidR="007B3D5C" w:rsidRPr="007B3D5C">
        <w:rPr>
          <w:rFonts w:cstheme="minorHAnsi"/>
          <w:i/>
          <w:iCs/>
        </w:rPr>
        <w:t>”</w:t>
      </w:r>
      <w:r w:rsidRPr="007B3D5C">
        <w:rPr>
          <w:rFonts w:cstheme="minorHAnsi"/>
          <w:i/>
          <w:iCs/>
        </w:rPr>
        <w:t xml:space="preserve"> </w:t>
      </w:r>
      <w:r w:rsidRPr="006450CF">
        <w:rPr>
          <w:rFonts w:cstheme="minorHAnsi"/>
        </w:rPr>
        <w:t>and I agree with the evaluation criteria presented and will ensure that my child meets with the different assessment instruments that will be administered by the teacher.</w:t>
      </w:r>
    </w:p>
    <w:p w14:paraId="210BD81E" w14:textId="2DC0D393" w:rsidR="00504876" w:rsidRPr="00183416" w:rsidRDefault="00504876" w:rsidP="006450CF">
      <w:pPr>
        <w:rPr>
          <w:rFonts w:cstheme="minorHAnsi"/>
          <w:lang w:val="es-PR"/>
        </w:rPr>
      </w:pPr>
      <w:r w:rsidRPr="00183416">
        <w:rPr>
          <w:rFonts w:cstheme="minorHAnsi"/>
          <w:lang w:val="es-PR"/>
        </w:rPr>
        <w:t>_________________________________</w:t>
      </w:r>
      <w:r w:rsidR="00183416">
        <w:rPr>
          <w:rFonts w:cstheme="minorHAnsi"/>
          <w:lang w:val="es-PR"/>
        </w:rPr>
        <w:t>__</w:t>
      </w:r>
      <w:r w:rsidRPr="00183416">
        <w:rPr>
          <w:rFonts w:cstheme="minorHAnsi"/>
          <w:lang w:val="es-PR"/>
        </w:rPr>
        <w:t>________</w:t>
      </w:r>
      <w:r w:rsidR="00183416" w:rsidRPr="00183416">
        <w:rPr>
          <w:rFonts w:cstheme="minorHAnsi"/>
          <w:lang w:val="es-PR"/>
        </w:rPr>
        <w:t xml:space="preserve">    _____________</w:t>
      </w:r>
      <w:r w:rsidR="00183416">
        <w:rPr>
          <w:rFonts w:cstheme="minorHAnsi"/>
          <w:lang w:val="es-PR"/>
        </w:rPr>
        <w:t>___</w:t>
      </w:r>
      <w:r w:rsidR="00183416" w:rsidRPr="00183416">
        <w:rPr>
          <w:rFonts w:cstheme="minorHAnsi"/>
          <w:lang w:val="es-PR"/>
        </w:rPr>
        <w:t>________________________</w:t>
      </w:r>
    </w:p>
    <w:p w14:paraId="4CD8375F" w14:textId="15043147" w:rsidR="00840516" w:rsidRPr="008064D9" w:rsidRDefault="00504876" w:rsidP="006450CF">
      <w:pPr>
        <w:rPr>
          <w:rFonts w:cstheme="minorHAnsi"/>
        </w:rPr>
      </w:pPr>
      <w:r w:rsidRPr="00504876">
        <w:rPr>
          <w:rFonts w:cstheme="minorHAnsi"/>
          <w:lang w:val="es-PR"/>
        </w:rPr>
        <w:t>Prof. Yadira Aponte Calderón M.</w:t>
      </w:r>
      <w:r w:rsidR="00EB2777">
        <w:rPr>
          <w:rFonts w:cstheme="minorHAnsi"/>
          <w:lang w:val="es-PR"/>
        </w:rPr>
        <w:t xml:space="preserve"> </w:t>
      </w:r>
      <w:r>
        <w:rPr>
          <w:rFonts w:cstheme="minorHAnsi"/>
          <w:lang w:val="es-PR"/>
        </w:rPr>
        <w:t>Ed.</w:t>
      </w:r>
      <w:r w:rsidR="00183416">
        <w:rPr>
          <w:rFonts w:cstheme="minorHAnsi"/>
          <w:lang w:val="es-PR"/>
        </w:rPr>
        <w:t xml:space="preserve">                                     </w:t>
      </w:r>
      <w:r w:rsidR="00840516" w:rsidRPr="008064D9">
        <w:rPr>
          <w:rFonts w:cstheme="minorHAnsi"/>
        </w:rPr>
        <w:t>Date</w:t>
      </w:r>
    </w:p>
    <w:p w14:paraId="0E3F0EB3" w14:textId="7E0AB3C9" w:rsidR="00840516" w:rsidRPr="008064D9" w:rsidRDefault="00840516" w:rsidP="006450CF">
      <w:pPr>
        <w:rPr>
          <w:rFonts w:cstheme="minorHAnsi"/>
        </w:rPr>
      </w:pPr>
      <w:r w:rsidRPr="008064D9">
        <w:rPr>
          <w:rFonts w:cstheme="minorHAnsi"/>
        </w:rPr>
        <w:t>_________________________________________</w:t>
      </w:r>
      <w:r w:rsidR="00183416" w:rsidRPr="008064D9">
        <w:rPr>
          <w:rFonts w:cstheme="minorHAnsi"/>
        </w:rPr>
        <w:t>__     ________________________________________</w:t>
      </w:r>
    </w:p>
    <w:p w14:paraId="5531FC6E" w14:textId="5604A1A7" w:rsidR="00840516" w:rsidRDefault="00840516" w:rsidP="006450CF">
      <w:pPr>
        <w:rPr>
          <w:rFonts w:cstheme="minorHAnsi"/>
        </w:rPr>
      </w:pPr>
      <w:r w:rsidRPr="00840516">
        <w:rPr>
          <w:rFonts w:cstheme="minorHAnsi"/>
        </w:rPr>
        <w:t>Sign Parent or guardian</w:t>
      </w:r>
      <w:r w:rsidR="00183416">
        <w:rPr>
          <w:rFonts w:cstheme="minorHAnsi"/>
        </w:rPr>
        <w:t xml:space="preserve">                                                          </w:t>
      </w:r>
      <w:r w:rsidR="00AE6E3C">
        <w:rPr>
          <w:rFonts w:cstheme="minorHAnsi"/>
        </w:rPr>
        <w:t>Date</w:t>
      </w:r>
    </w:p>
    <w:p w14:paraId="711F0393" w14:textId="3CEC1931" w:rsidR="00AE6E3C" w:rsidRDefault="00AE6E3C" w:rsidP="006450CF">
      <w:pPr>
        <w:rPr>
          <w:rFonts w:cstheme="minorHAnsi"/>
        </w:rPr>
      </w:pPr>
      <w:r>
        <w:rPr>
          <w:rFonts w:cstheme="minorHAnsi"/>
        </w:rPr>
        <w:t>_________________________________________</w:t>
      </w:r>
      <w:r w:rsidR="00937803">
        <w:rPr>
          <w:rFonts w:cstheme="minorHAnsi"/>
        </w:rPr>
        <w:t>_      ________________________________________</w:t>
      </w:r>
    </w:p>
    <w:p w14:paraId="17322B16" w14:textId="777D0B84" w:rsidR="00AE6E3C" w:rsidRDefault="00937803" w:rsidP="006450CF">
      <w:pPr>
        <w:rPr>
          <w:rFonts w:cstheme="minorHAnsi"/>
        </w:rPr>
      </w:pPr>
      <w:r>
        <w:rPr>
          <w:rFonts w:cstheme="minorHAnsi"/>
        </w:rPr>
        <w:t>Parent or guardian c</w:t>
      </w:r>
      <w:r w:rsidR="00AE6E3C">
        <w:rPr>
          <w:rFonts w:cstheme="minorHAnsi"/>
        </w:rPr>
        <w:t>ell phone number</w:t>
      </w:r>
      <w:r>
        <w:rPr>
          <w:rFonts w:cstheme="minorHAnsi"/>
        </w:rPr>
        <w:t xml:space="preserve">                               Parent or guardian email</w:t>
      </w:r>
    </w:p>
    <w:p w14:paraId="132FC13D" w14:textId="77777777" w:rsidR="00937803" w:rsidRDefault="00937803" w:rsidP="006450CF">
      <w:pPr>
        <w:rPr>
          <w:rFonts w:cstheme="minorHAnsi"/>
        </w:rPr>
      </w:pPr>
    </w:p>
    <w:p w14:paraId="3CE0F069" w14:textId="5C8F3CA9" w:rsidR="00FA36A2" w:rsidRPr="00183416" w:rsidRDefault="00FA36A2" w:rsidP="00183416">
      <w:pPr>
        <w:jc w:val="center"/>
        <w:rPr>
          <w:rFonts w:cstheme="minorHAnsi"/>
          <w:b/>
          <w:bCs/>
        </w:rPr>
      </w:pPr>
      <w:r w:rsidRPr="00183416">
        <w:rPr>
          <w:rFonts w:cstheme="minorHAnsi"/>
          <w:b/>
          <w:bCs/>
        </w:rPr>
        <w:t xml:space="preserve">*** REMOVE THIS SHEET (PAGE) AND RETURN IT TO PROF. </w:t>
      </w:r>
      <w:r w:rsidR="00183416" w:rsidRPr="00183416">
        <w:rPr>
          <w:rFonts w:cstheme="minorHAnsi"/>
          <w:b/>
          <w:bCs/>
        </w:rPr>
        <w:t>YADIRA APONTE CALDERON</w:t>
      </w:r>
      <w:r w:rsidRPr="00183416">
        <w:rPr>
          <w:rFonts w:cstheme="minorHAnsi"/>
          <w:b/>
          <w:bCs/>
        </w:rPr>
        <w:t xml:space="preserve"> ***</w:t>
      </w:r>
    </w:p>
    <w:sectPr w:rsidR="00FA36A2" w:rsidRPr="001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18C"/>
    <w:multiLevelType w:val="hybridMultilevel"/>
    <w:tmpl w:val="BE369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E48"/>
    <w:multiLevelType w:val="hybridMultilevel"/>
    <w:tmpl w:val="272C137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31B22"/>
    <w:multiLevelType w:val="hybridMultilevel"/>
    <w:tmpl w:val="6BD2C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67ADC"/>
    <w:multiLevelType w:val="hybridMultilevel"/>
    <w:tmpl w:val="28EC6E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EB32F8"/>
    <w:multiLevelType w:val="hybridMultilevel"/>
    <w:tmpl w:val="41FCE4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728F0"/>
    <w:multiLevelType w:val="hybridMultilevel"/>
    <w:tmpl w:val="6DD4D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24B86"/>
    <w:multiLevelType w:val="hybridMultilevel"/>
    <w:tmpl w:val="3E3E39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51873"/>
    <w:multiLevelType w:val="multilevel"/>
    <w:tmpl w:val="6860CB9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46347D7"/>
    <w:multiLevelType w:val="hybridMultilevel"/>
    <w:tmpl w:val="A7643D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5419CF"/>
    <w:multiLevelType w:val="hybridMultilevel"/>
    <w:tmpl w:val="88E8D0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427D5"/>
    <w:multiLevelType w:val="hybridMultilevel"/>
    <w:tmpl w:val="A8C2CF76"/>
    <w:lvl w:ilvl="0" w:tplc="04090015">
      <w:start w:val="1"/>
      <w:numFmt w:val="upperLetter"/>
      <w:lvlText w:val="%1."/>
      <w:lvlJc w:val="left"/>
      <w:pPr>
        <w:ind w:left="720" w:hanging="360"/>
      </w:pPr>
    </w:lvl>
    <w:lvl w:ilvl="1" w:tplc="8850D6AA">
      <w:start w:val="1"/>
      <w:numFmt w:val="decimal"/>
      <w:lvlText w:val="%2."/>
      <w:lvlJc w:val="left"/>
      <w:pPr>
        <w:ind w:left="1440" w:hanging="360"/>
      </w:pPr>
      <w:rPr>
        <w:rFonts w:ascii="Arial" w:hAnsi="Arial" w:cs="Arial" w:hint="default"/>
        <w:color w:val="000000"/>
        <w:sz w:val="23"/>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92C33"/>
    <w:multiLevelType w:val="hybridMultilevel"/>
    <w:tmpl w:val="AABC7D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D4406"/>
    <w:multiLevelType w:val="hybridMultilevel"/>
    <w:tmpl w:val="A5A6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C6762"/>
    <w:multiLevelType w:val="hybridMultilevel"/>
    <w:tmpl w:val="B1940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018EF"/>
    <w:multiLevelType w:val="hybridMultilevel"/>
    <w:tmpl w:val="7034EF4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421F6"/>
    <w:multiLevelType w:val="hybridMultilevel"/>
    <w:tmpl w:val="740E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C3564"/>
    <w:multiLevelType w:val="hybridMultilevel"/>
    <w:tmpl w:val="18583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17A6C"/>
    <w:multiLevelType w:val="hybridMultilevel"/>
    <w:tmpl w:val="B6BCF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537F7"/>
    <w:multiLevelType w:val="multilevel"/>
    <w:tmpl w:val="6DCA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325AD8"/>
    <w:multiLevelType w:val="hybridMultilevel"/>
    <w:tmpl w:val="3F006CC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D2489"/>
    <w:multiLevelType w:val="hybridMultilevel"/>
    <w:tmpl w:val="96B63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815FC"/>
    <w:multiLevelType w:val="hybridMultilevel"/>
    <w:tmpl w:val="2CA06CC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491714"/>
    <w:multiLevelType w:val="hybridMultilevel"/>
    <w:tmpl w:val="16447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26229"/>
    <w:multiLevelType w:val="hybridMultilevel"/>
    <w:tmpl w:val="25A6CE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371F5"/>
    <w:multiLevelType w:val="multilevel"/>
    <w:tmpl w:val="108C2DB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85891"/>
    <w:multiLevelType w:val="hybridMultilevel"/>
    <w:tmpl w:val="0924F8F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463206"/>
    <w:multiLevelType w:val="hybridMultilevel"/>
    <w:tmpl w:val="9510F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980C57"/>
    <w:multiLevelType w:val="hybridMultilevel"/>
    <w:tmpl w:val="2EA4D6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277328"/>
    <w:multiLevelType w:val="hybridMultilevel"/>
    <w:tmpl w:val="40102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878CA"/>
    <w:multiLevelType w:val="hybridMultilevel"/>
    <w:tmpl w:val="82DE0F4C"/>
    <w:lvl w:ilvl="0" w:tplc="0409000F">
      <w:start w:val="1"/>
      <w:numFmt w:val="decimal"/>
      <w:lvlText w:val="%1."/>
      <w:lvlJc w:val="left"/>
      <w:pPr>
        <w:ind w:left="1598" w:hanging="360"/>
      </w:pPr>
    </w:lvl>
    <w:lvl w:ilvl="1" w:tplc="04090019">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0" w15:restartNumberingAfterBreak="0">
    <w:nsid w:val="54405718"/>
    <w:multiLevelType w:val="hybridMultilevel"/>
    <w:tmpl w:val="FBC6850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60119D5"/>
    <w:multiLevelType w:val="hybridMultilevel"/>
    <w:tmpl w:val="3EA241F6"/>
    <w:lvl w:ilvl="0" w:tplc="0409000F">
      <w:start w:val="1"/>
      <w:numFmt w:val="decimal"/>
      <w:lvlText w:val="%1."/>
      <w:lvlJc w:val="left"/>
      <w:pPr>
        <w:ind w:left="720" w:hanging="360"/>
      </w:pPr>
    </w:lvl>
    <w:lvl w:ilvl="1" w:tplc="9B3A7A5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22D7B"/>
    <w:multiLevelType w:val="hybridMultilevel"/>
    <w:tmpl w:val="29921E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103F0"/>
    <w:multiLevelType w:val="hybridMultilevel"/>
    <w:tmpl w:val="69729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879E2"/>
    <w:multiLevelType w:val="hybridMultilevel"/>
    <w:tmpl w:val="3D6A8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572725"/>
    <w:multiLevelType w:val="hybridMultilevel"/>
    <w:tmpl w:val="C00C12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F56C5"/>
    <w:multiLevelType w:val="hybridMultilevel"/>
    <w:tmpl w:val="18D87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A06D0"/>
    <w:multiLevelType w:val="hybridMultilevel"/>
    <w:tmpl w:val="1A6270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0B333F"/>
    <w:multiLevelType w:val="hybridMultilevel"/>
    <w:tmpl w:val="47526418"/>
    <w:lvl w:ilvl="0" w:tplc="0409000F">
      <w:start w:val="1"/>
      <w:numFmt w:val="decimal"/>
      <w:lvlText w:val="%1."/>
      <w:lvlJc w:val="left"/>
      <w:pPr>
        <w:ind w:left="1598" w:hanging="360"/>
      </w:pPr>
    </w:lvl>
    <w:lvl w:ilvl="1" w:tplc="0409000F">
      <w:start w:val="1"/>
      <w:numFmt w:val="decimal"/>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9" w15:restartNumberingAfterBreak="0">
    <w:nsid w:val="77363282"/>
    <w:multiLevelType w:val="hybridMultilevel"/>
    <w:tmpl w:val="D214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77EB5"/>
    <w:multiLevelType w:val="hybridMultilevel"/>
    <w:tmpl w:val="97DA1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DA1677"/>
    <w:multiLevelType w:val="hybridMultilevel"/>
    <w:tmpl w:val="A78C591A"/>
    <w:lvl w:ilvl="0" w:tplc="04090015">
      <w:start w:val="1"/>
      <w:numFmt w:val="upperLetter"/>
      <w:lvlText w:val="%1."/>
      <w:lvlJc w:val="left"/>
      <w:pPr>
        <w:ind w:left="720" w:hanging="360"/>
      </w:pPr>
    </w:lvl>
    <w:lvl w:ilvl="1" w:tplc="8850D6AA">
      <w:start w:val="1"/>
      <w:numFmt w:val="decimal"/>
      <w:lvlText w:val="%2."/>
      <w:lvlJc w:val="left"/>
      <w:pPr>
        <w:ind w:left="1440" w:hanging="360"/>
      </w:pPr>
      <w:rPr>
        <w:rFonts w:ascii="Arial" w:hAnsi="Arial" w:cs="Arial" w:hint="default"/>
        <w:color w:val="000000"/>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55CFB"/>
    <w:multiLevelType w:val="hybridMultilevel"/>
    <w:tmpl w:val="A4A271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023286"/>
    <w:multiLevelType w:val="hybridMultilevel"/>
    <w:tmpl w:val="D94CB2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1335530">
    <w:abstractNumId w:val="11"/>
  </w:num>
  <w:num w:numId="2" w16cid:durableId="1909609466">
    <w:abstractNumId w:val="19"/>
  </w:num>
  <w:num w:numId="3" w16cid:durableId="2038576518">
    <w:abstractNumId w:val="41"/>
  </w:num>
  <w:num w:numId="4" w16cid:durableId="1850367198">
    <w:abstractNumId w:val="12"/>
  </w:num>
  <w:num w:numId="5" w16cid:durableId="1823695279">
    <w:abstractNumId w:val="9"/>
  </w:num>
  <w:num w:numId="6" w16cid:durableId="2037197197">
    <w:abstractNumId w:val="29"/>
  </w:num>
  <w:num w:numId="7" w16cid:durableId="1572498081">
    <w:abstractNumId w:val="38"/>
  </w:num>
  <w:num w:numId="8" w16cid:durableId="1425882912">
    <w:abstractNumId w:val="0"/>
  </w:num>
  <w:num w:numId="9" w16cid:durableId="581717111">
    <w:abstractNumId w:val="1"/>
  </w:num>
  <w:num w:numId="10" w16cid:durableId="1613978370">
    <w:abstractNumId w:val="10"/>
  </w:num>
  <w:num w:numId="11" w16cid:durableId="579680754">
    <w:abstractNumId w:val="6"/>
  </w:num>
  <w:num w:numId="12" w16cid:durableId="181435387">
    <w:abstractNumId w:val="36"/>
  </w:num>
  <w:num w:numId="13" w16cid:durableId="587234238">
    <w:abstractNumId w:val="40"/>
  </w:num>
  <w:num w:numId="14" w16cid:durableId="487985495">
    <w:abstractNumId w:val="13"/>
  </w:num>
  <w:num w:numId="15" w16cid:durableId="688290785">
    <w:abstractNumId w:val="5"/>
  </w:num>
  <w:num w:numId="16" w16cid:durableId="1093664956">
    <w:abstractNumId w:val="20"/>
  </w:num>
  <w:num w:numId="17" w16cid:durableId="1140807710">
    <w:abstractNumId w:val="33"/>
  </w:num>
  <w:num w:numId="18" w16cid:durableId="1796409524">
    <w:abstractNumId w:val="35"/>
  </w:num>
  <w:num w:numId="19" w16cid:durableId="1848593846">
    <w:abstractNumId w:val="17"/>
  </w:num>
  <w:num w:numId="20" w16cid:durableId="952637318">
    <w:abstractNumId w:val="32"/>
  </w:num>
  <w:num w:numId="21" w16cid:durableId="501043066">
    <w:abstractNumId w:val="16"/>
  </w:num>
  <w:num w:numId="22" w16cid:durableId="1459832297">
    <w:abstractNumId w:val="4"/>
  </w:num>
  <w:num w:numId="23" w16cid:durableId="853106665">
    <w:abstractNumId w:val="42"/>
  </w:num>
  <w:num w:numId="24" w16cid:durableId="1647202872">
    <w:abstractNumId w:val="27"/>
  </w:num>
  <w:num w:numId="25" w16cid:durableId="220140776">
    <w:abstractNumId w:val="39"/>
  </w:num>
  <w:num w:numId="26" w16cid:durableId="183058146">
    <w:abstractNumId w:val="22"/>
  </w:num>
  <w:num w:numId="27" w16cid:durableId="940647170">
    <w:abstractNumId w:val="37"/>
  </w:num>
  <w:num w:numId="28" w16cid:durableId="456804258">
    <w:abstractNumId w:val="25"/>
  </w:num>
  <w:num w:numId="29" w16cid:durableId="793139120">
    <w:abstractNumId w:val="31"/>
  </w:num>
  <w:num w:numId="30" w16cid:durableId="1039428192">
    <w:abstractNumId w:val="8"/>
  </w:num>
  <w:num w:numId="31" w16cid:durableId="725224292">
    <w:abstractNumId w:val="2"/>
  </w:num>
  <w:num w:numId="32" w16cid:durableId="815882016">
    <w:abstractNumId w:val="43"/>
  </w:num>
  <w:num w:numId="33" w16cid:durableId="1783720075">
    <w:abstractNumId w:val="34"/>
  </w:num>
  <w:num w:numId="34" w16cid:durableId="1566842411">
    <w:abstractNumId w:val="21"/>
  </w:num>
  <w:num w:numId="35" w16cid:durableId="1163396255">
    <w:abstractNumId w:val="26"/>
  </w:num>
  <w:num w:numId="36" w16cid:durableId="1386639464">
    <w:abstractNumId w:val="28"/>
  </w:num>
  <w:num w:numId="37" w16cid:durableId="763191654">
    <w:abstractNumId w:val="14"/>
  </w:num>
  <w:num w:numId="38" w16cid:durableId="1888835299">
    <w:abstractNumId w:val="15"/>
  </w:num>
  <w:num w:numId="39" w16cid:durableId="1710646073">
    <w:abstractNumId w:val="18"/>
  </w:num>
  <w:num w:numId="40" w16cid:durableId="2004123291">
    <w:abstractNumId w:val="24"/>
  </w:num>
  <w:num w:numId="41" w16cid:durableId="211427212">
    <w:abstractNumId w:val="23"/>
  </w:num>
  <w:num w:numId="42" w16cid:durableId="1583030364">
    <w:abstractNumId w:val="30"/>
  </w:num>
  <w:num w:numId="43" w16cid:durableId="1341615277">
    <w:abstractNumId w:val="7"/>
  </w:num>
  <w:num w:numId="44" w16cid:durableId="2001232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C5"/>
    <w:rsid w:val="000028E6"/>
    <w:rsid w:val="000065DA"/>
    <w:rsid w:val="00036196"/>
    <w:rsid w:val="00074074"/>
    <w:rsid w:val="00092CDC"/>
    <w:rsid w:val="00094050"/>
    <w:rsid w:val="000B0995"/>
    <w:rsid w:val="000B0EE9"/>
    <w:rsid w:val="000C6346"/>
    <w:rsid w:val="000D500E"/>
    <w:rsid w:val="000E3045"/>
    <w:rsid w:val="000E7AC9"/>
    <w:rsid w:val="000F26CD"/>
    <w:rsid w:val="001114B6"/>
    <w:rsid w:val="001114E4"/>
    <w:rsid w:val="001156DA"/>
    <w:rsid w:val="00154D50"/>
    <w:rsid w:val="00163E7B"/>
    <w:rsid w:val="00183416"/>
    <w:rsid w:val="00187271"/>
    <w:rsid w:val="001B1DCE"/>
    <w:rsid w:val="001B4F9B"/>
    <w:rsid w:val="001E255E"/>
    <w:rsid w:val="00217B06"/>
    <w:rsid w:val="002325B7"/>
    <w:rsid w:val="002434D3"/>
    <w:rsid w:val="0025004C"/>
    <w:rsid w:val="002533F2"/>
    <w:rsid w:val="0025629A"/>
    <w:rsid w:val="002A4ED4"/>
    <w:rsid w:val="002B782F"/>
    <w:rsid w:val="002F56A9"/>
    <w:rsid w:val="002F5B79"/>
    <w:rsid w:val="00300615"/>
    <w:rsid w:val="00331D2D"/>
    <w:rsid w:val="00341DEE"/>
    <w:rsid w:val="00361DD7"/>
    <w:rsid w:val="00370E10"/>
    <w:rsid w:val="003808C4"/>
    <w:rsid w:val="00387A0B"/>
    <w:rsid w:val="003A630E"/>
    <w:rsid w:val="00402017"/>
    <w:rsid w:val="00420D75"/>
    <w:rsid w:val="0042535E"/>
    <w:rsid w:val="00450237"/>
    <w:rsid w:val="00456B3F"/>
    <w:rsid w:val="004734D7"/>
    <w:rsid w:val="00495CE8"/>
    <w:rsid w:val="004B28F9"/>
    <w:rsid w:val="004B4CF5"/>
    <w:rsid w:val="004E49AC"/>
    <w:rsid w:val="004E5300"/>
    <w:rsid w:val="004F24CE"/>
    <w:rsid w:val="004F57FC"/>
    <w:rsid w:val="00504876"/>
    <w:rsid w:val="00506791"/>
    <w:rsid w:val="00515A3C"/>
    <w:rsid w:val="0055259D"/>
    <w:rsid w:val="00585781"/>
    <w:rsid w:val="005C7D0D"/>
    <w:rsid w:val="005F3647"/>
    <w:rsid w:val="0060508F"/>
    <w:rsid w:val="00613E6F"/>
    <w:rsid w:val="00623E66"/>
    <w:rsid w:val="006450CF"/>
    <w:rsid w:val="0065110F"/>
    <w:rsid w:val="00656D10"/>
    <w:rsid w:val="00657223"/>
    <w:rsid w:val="00693FA3"/>
    <w:rsid w:val="006B04EB"/>
    <w:rsid w:val="00712076"/>
    <w:rsid w:val="007224F2"/>
    <w:rsid w:val="007423BF"/>
    <w:rsid w:val="0079050A"/>
    <w:rsid w:val="007B3D5C"/>
    <w:rsid w:val="007B47A8"/>
    <w:rsid w:val="007D7AAD"/>
    <w:rsid w:val="007F20FD"/>
    <w:rsid w:val="008064D9"/>
    <w:rsid w:val="008400EA"/>
    <w:rsid w:val="00840516"/>
    <w:rsid w:val="00844B1E"/>
    <w:rsid w:val="00922F76"/>
    <w:rsid w:val="00934F9D"/>
    <w:rsid w:val="00935361"/>
    <w:rsid w:val="00936BB3"/>
    <w:rsid w:val="00937803"/>
    <w:rsid w:val="009411CE"/>
    <w:rsid w:val="009564EA"/>
    <w:rsid w:val="009A3C42"/>
    <w:rsid w:val="009A6AA8"/>
    <w:rsid w:val="009D3EFA"/>
    <w:rsid w:val="009E04F8"/>
    <w:rsid w:val="009E654D"/>
    <w:rsid w:val="009E725E"/>
    <w:rsid w:val="009F5DE1"/>
    <w:rsid w:val="00A019EB"/>
    <w:rsid w:val="00A0267E"/>
    <w:rsid w:val="00A201FB"/>
    <w:rsid w:val="00A245C5"/>
    <w:rsid w:val="00AC29E5"/>
    <w:rsid w:val="00AD4618"/>
    <w:rsid w:val="00AE1D9A"/>
    <w:rsid w:val="00AE6E3C"/>
    <w:rsid w:val="00B41132"/>
    <w:rsid w:val="00B50542"/>
    <w:rsid w:val="00B545EE"/>
    <w:rsid w:val="00B73CD0"/>
    <w:rsid w:val="00B81293"/>
    <w:rsid w:val="00B91670"/>
    <w:rsid w:val="00BA1E95"/>
    <w:rsid w:val="00BA21F8"/>
    <w:rsid w:val="00BB1D9C"/>
    <w:rsid w:val="00BD7A27"/>
    <w:rsid w:val="00BE292A"/>
    <w:rsid w:val="00C121CA"/>
    <w:rsid w:val="00C14EEE"/>
    <w:rsid w:val="00C16D3E"/>
    <w:rsid w:val="00C25A23"/>
    <w:rsid w:val="00C5238C"/>
    <w:rsid w:val="00C80706"/>
    <w:rsid w:val="00C87B4C"/>
    <w:rsid w:val="00CA07CF"/>
    <w:rsid w:val="00CB25FC"/>
    <w:rsid w:val="00CD3E7D"/>
    <w:rsid w:val="00CE257C"/>
    <w:rsid w:val="00D0268C"/>
    <w:rsid w:val="00D2075D"/>
    <w:rsid w:val="00D51429"/>
    <w:rsid w:val="00D82C5A"/>
    <w:rsid w:val="00DB041A"/>
    <w:rsid w:val="00DC0DA3"/>
    <w:rsid w:val="00DC1A9E"/>
    <w:rsid w:val="00DE4752"/>
    <w:rsid w:val="00E067EC"/>
    <w:rsid w:val="00E17097"/>
    <w:rsid w:val="00E27577"/>
    <w:rsid w:val="00E5046E"/>
    <w:rsid w:val="00E65278"/>
    <w:rsid w:val="00EA3A04"/>
    <w:rsid w:val="00EA3C49"/>
    <w:rsid w:val="00EA5235"/>
    <w:rsid w:val="00EA7BE1"/>
    <w:rsid w:val="00EB2777"/>
    <w:rsid w:val="00EC6CB0"/>
    <w:rsid w:val="00ED2005"/>
    <w:rsid w:val="00F04741"/>
    <w:rsid w:val="00F11397"/>
    <w:rsid w:val="00F115BC"/>
    <w:rsid w:val="00F131F1"/>
    <w:rsid w:val="00F165B9"/>
    <w:rsid w:val="00F44BA5"/>
    <w:rsid w:val="00F65E25"/>
    <w:rsid w:val="00F8154C"/>
    <w:rsid w:val="00FA36A2"/>
    <w:rsid w:val="00FE3B3F"/>
    <w:rsid w:val="00FE3B73"/>
    <w:rsid w:val="00FE7955"/>
    <w:rsid w:val="00FF1336"/>
    <w:rsid w:val="00FF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1F21"/>
  <w15:chartTrackingRefBased/>
  <w15:docId w15:val="{557DF45A-C62B-43CB-878B-4DEF7D12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5C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245C5"/>
    <w:pPr>
      <w:spacing w:after="0" w:line="240" w:lineRule="auto"/>
    </w:pPr>
  </w:style>
  <w:style w:type="paragraph" w:styleId="ListParagraph">
    <w:name w:val="List Paragraph"/>
    <w:basedOn w:val="Normal"/>
    <w:uiPriority w:val="34"/>
    <w:qFormat/>
    <w:rsid w:val="004B28F9"/>
    <w:pPr>
      <w:ind w:left="720"/>
      <w:contextualSpacing/>
    </w:pPr>
  </w:style>
  <w:style w:type="table" w:styleId="TableGrid">
    <w:name w:val="Table Grid"/>
    <w:basedOn w:val="TableNormal"/>
    <w:uiPriority w:val="39"/>
    <w:rsid w:val="00115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156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331D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FE3B73"/>
    <w:rPr>
      <w:color w:val="0563C1" w:themeColor="hyperlink"/>
      <w:u w:val="single"/>
    </w:rPr>
  </w:style>
  <w:style w:type="character" w:styleId="UnresolvedMention">
    <w:name w:val="Unresolved Mention"/>
    <w:basedOn w:val="DefaultParagraphFont"/>
    <w:uiPriority w:val="99"/>
    <w:semiHidden/>
    <w:unhideWhenUsed/>
    <w:rsid w:val="00FE3B73"/>
    <w:rPr>
      <w:color w:val="605E5C"/>
      <w:shd w:val="clear" w:color="auto" w:fill="E1DFDD"/>
    </w:rPr>
  </w:style>
  <w:style w:type="paragraph" w:customStyle="1" w:styleId="stylednavitem-sc-18yti3s-2">
    <w:name w:val="styled__navitem-sc-18yti3s-2"/>
    <w:basedOn w:val="Normal"/>
    <w:rsid w:val="00F13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s-number">
    <w:name w:val="os-number"/>
    <w:basedOn w:val="DefaultParagraphFont"/>
    <w:rsid w:val="00F131F1"/>
  </w:style>
  <w:style w:type="character" w:customStyle="1" w:styleId="os-divider">
    <w:name w:val="os-divider"/>
    <w:basedOn w:val="DefaultParagraphFont"/>
    <w:rsid w:val="00F131F1"/>
  </w:style>
  <w:style w:type="character" w:customStyle="1" w:styleId="os-text">
    <w:name w:val="os-text"/>
    <w:basedOn w:val="DefaultParagraphFont"/>
    <w:rsid w:val="00F131F1"/>
  </w:style>
  <w:style w:type="table" w:styleId="GridTable5Dark">
    <w:name w:val="Grid Table 5 Dark"/>
    <w:basedOn w:val="TableNormal"/>
    <w:uiPriority w:val="50"/>
    <w:rsid w:val="009564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C87B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0444">
      <w:bodyDiv w:val="1"/>
      <w:marLeft w:val="0"/>
      <w:marRight w:val="0"/>
      <w:marTop w:val="0"/>
      <w:marBottom w:val="0"/>
      <w:divBdr>
        <w:top w:val="none" w:sz="0" w:space="0" w:color="auto"/>
        <w:left w:val="none" w:sz="0" w:space="0" w:color="auto"/>
        <w:bottom w:val="none" w:sz="0" w:space="0" w:color="auto"/>
        <w:right w:val="none" w:sz="0" w:space="0" w:color="auto"/>
      </w:divBdr>
    </w:div>
    <w:div w:id="207880396">
      <w:bodyDiv w:val="1"/>
      <w:marLeft w:val="0"/>
      <w:marRight w:val="0"/>
      <w:marTop w:val="0"/>
      <w:marBottom w:val="0"/>
      <w:divBdr>
        <w:top w:val="none" w:sz="0" w:space="0" w:color="auto"/>
        <w:left w:val="none" w:sz="0" w:space="0" w:color="auto"/>
        <w:bottom w:val="none" w:sz="0" w:space="0" w:color="auto"/>
        <w:right w:val="none" w:sz="0" w:space="0" w:color="auto"/>
      </w:divBdr>
    </w:div>
    <w:div w:id="317802850">
      <w:bodyDiv w:val="1"/>
      <w:marLeft w:val="0"/>
      <w:marRight w:val="0"/>
      <w:marTop w:val="0"/>
      <w:marBottom w:val="0"/>
      <w:divBdr>
        <w:top w:val="none" w:sz="0" w:space="0" w:color="auto"/>
        <w:left w:val="none" w:sz="0" w:space="0" w:color="auto"/>
        <w:bottom w:val="none" w:sz="0" w:space="0" w:color="auto"/>
        <w:right w:val="none" w:sz="0" w:space="0" w:color="auto"/>
      </w:divBdr>
    </w:div>
    <w:div w:id="382564137">
      <w:bodyDiv w:val="1"/>
      <w:marLeft w:val="0"/>
      <w:marRight w:val="0"/>
      <w:marTop w:val="0"/>
      <w:marBottom w:val="0"/>
      <w:divBdr>
        <w:top w:val="none" w:sz="0" w:space="0" w:color="auto"/>
        <w:left w:val="none" w:sz="0" w:space="0" w:color="auto"/>
        <w:bottom w:val="none" w:sz="0" w:space="0" w:color="auto"/>
        <w:right w:val="none" w:sz="0" w:space="0" w:color="auto"/>
      </w:divBdr>
      <w:divsChild>
        <w:div w:id="1936018340">
          <w:marLeft w:val="0"/>
          <w:marRight w:val="0"/>
          <w:marTop w:val="0"/>
          <w:marBottom w:val="0"/>
          <w:divBdr>
            <w:top w:val="none" w:sz="0" w:space="0" w:color="auto"/>
            <w:left w:val="none" w:sz="0" w:space="0" w:color="auto"/>
            <w:bottom w:val="none" w:sz="0" w:space="0" w:color="auto"/>
            <w:right w:val="none" w:sz="0" w:space="0" w:color="auto"/>
          </w:divBdr>
        </w:div>
        <w:div w:id="1935673747">
          <w:marLeft w:val="0"/>
          <w:marRight w:val="0"/>
          <w:marTop w:val="0"/>
          <w:marBottom w:val="0"/>
          <w:divBdr>
            <w:top w:val="none" w:sz="0" w:space="0" w:color="auto"/>
            <w:left w:val="none" w:sz="0" w:space="0" w:color="auto"/>
            <w:bottom w:val="none" w:sz="0" w:space="0" w:color="auto"/>
            <w:right w:val="none" w:sz="0" w:space="0" w:color="auto"/>
          </w:divBdr>
        </w:div>
        <w:div w:id="1307785119">
          <w:marLeft w:val="0"/>
          <w:marRight w:val="0"/>
          <w:marTop w:val="0"/>
          <w:marBottom w:val="0"/>
          <w:divBdr>
            <w:top w:val="none" w:sz="0" w:space="0" w:color="auto"/>
            <w:left w:val="none" w:sz="0" w:space="0" w:color="auto"/>
            <w:bottom w:val="none" w:sz="0" w:space="0" w:color="auto"/>
            <w:right w:val="none" w:sz="0" w:space="0" w:color="auto"/>
          </w:divBdr>
        </w:div>
        <w:div w:id="1491172778">
          <w:marLeft w:val="0"/>
          <w:marRight w:val="0"/>
          <w:marTop w:val="0"/>
          <w:marBottom w:val="0"/>
          <w:divBdr>
            <w:top w:val="none" w:sz="0" w:space="0" w:color="auto"/>
            <w:left w:val="none" w:sz="0" w:space="0" w:color="auto"/>
            <w:bottom w:val="none" w:sz="0" w:space="0" w:color="auto"/>
            <w:right w:val="none" w:sz="0" w:space="0" w:color="auto"/>
          </w:divBdr>
        </w:div>
        <w:div w:id="454641688">
          <w:marLeft w:val="0"/>
          <w:marRight w:val="0"/>
          <w:marTop w:val="0"/>
          <w:marBottom w:val="0"/>
          <w:divBdr>
            <w:top w:val="none" w:sz="0" w:space="0" w:color="auto"/>
            <w:left w:val="none" w:sz="0" w:space="0" w:color="auto"/>
            <w:bottom w:val="none" w:sz="0" w:space="0" w:color="auto"/>
            <w:right w:val="none" w:sz="0" w:space="0" w:color="auto"/>
          </w:divBdr>
        </w:div>
        <w:div w:id="1351224855">
          <w:marLeft w:val="0"/>
          <w:marRight w:val="0"/>
          <w:marTop w:val="0"/>
          <w:marBottom w:val="0"/>
          <w:divBdr>
            <w:top w:val="none" w:sz="0" w:space="0" w:color="auto"/>
            <w:left w:val="none" w:sz="0" w:space="0" w:color="auto"/>
            <w:bottom w:val="none" w:sz="0" w:space="0" w:color="auto"/>
            <w:right w:val="none" w:sz="0" w:space="0" w:color="auto"/>
          </w:divBdr>
        </w:div>
        <w:div w:id="332803580">
          <w:marLeft w:val="0"/>
          <w:marRight w:val="0"/>
          <w:marTop w:val="0"/>
          <w:marBottom w:val="0"/>
          <w:divBdr>
            <w:top w:val="none" w:sz="0" w:space="0" w:color="auto"/>
            <w:left w:val="none" w:sz="0" w:space="0" w:color="auto"/>
            <w:bottom w:val="none" w:sz="0" w:space="0" w:color="auto"/>
            <w:right w:val="none" w:sz="0" w:space="0" w:color="auto"/>
          </w:divBdr>
        </w:div>
        <w:div w:id="1014377666">
          <w:marLeft w:val="0"/>
          <w:marRight w:val="0"/>
          <w:marTop w:val="0"/>
          <w:marBottom w:val="0"/>
          <w:divBdr>
            <w:top w:val="none" w:sz="0" w:space="0" w:color="auto"/>
            <w:left w:val="none" w:sz="0" w:space="0" w:color="auto"/>
            <w:bottom w:val="none" w:sz="0" w:space="0" w:color="auto"/>
            <w:right w:val="none" w:sz="0" w:space="0" w:color="auto"/>
          </w:divBdr>
        </w:div>
        <w:div w:id="919409392">
          <w:marLeft w:val="0"/>
          <w:marRight w:val="0"/>
          <w:marTop w:val="0"/>
          <w:marBottom w:val="0"/>
          <w:divBdr>
            <w:top w:val="none" w:sz="0" w:space="0" w:color="auto"/>
            <w:left w:val="none" w:sz="0" w:space="0" w:color="auto"/>
            <w:bottom w:val="none" w:sz="0" w:space="0" w:color="auto"/>
            <w:right w:val="none" w:sz="0" w:space="0" w:color="auto"/>
          </w:divBdr>
        </w:div>
        <w:div w:id="185755714">
          <w:marLeft w:val="0"/>
          <w:marRight w:val="0"/>
          <w:marTop w:val="0"/>
          <w:marBottom w:val="0"/>
          <w:divBdr>
            <w:top w:val="none" w:sz="0" w:space="0" w:color="auto"/>
            <w:left w:val="none" w:sz="0" w:space="0" w:color="auto"/>
            <w:bottom w:val="none" w:sz="0" w:space="0" w:color="auto"/>
            <w:right w:val="none" w:sz="0" w:space="0" w:color="auto"/>
          </w:divBdr>
        </w:div>
        <w:div w:id="1347635709">
          <w:marLeft w:val="0"/>
          <w:marRight w:val="0"/>
          <w:marTop w:val="0"/>
          <w:marBottom w:val="0"/>
          <w:divBdr>
            <w:top w:val="none" w:sz="0" w:space="0" w:color="auto"/>
            <w:left w:val="none" w:sz="0" w:space="0" w:color="auto"/>
            <w:bottom w:val="none" w:sz="0" w:space="0" w:color="auto"/>
            <w:right w:val="none" w:sz="0" w:space="0" w:color="auto"/>
          </w:divBdr>
        </w:div>
        <w:div w:id="497961387">
          <w:marLeft w:val="0"/>
          <w:marRight w:val="0"/>
          <w:marTop w:val="0"/>
          <w:marBottom w:val="0"/>
          <w:divBdr>
            <w:top w:val="none" w:sz="0" w:space="0" w:color="auto"/>
            <w:left w:val="none" w:sz="0" w:space="0" w:color="auto"/>
            <w:bottom w:val="none" w:sz="0" w:space="0" w:color="auto"/>
            <w:right w:val="none" w:sz="0" w:space="0" w:color="auto"/>
          </w:divBdr>
        </w:div>
        <w:div w:id="809789784">
          <w:marLeft w:val="0"/>
          <w:marRight w:val="0"/>
          <w:marTop w:val="0"/>
          <w:marBottom w:val="0"/>
          <w:divBdr>
            <w:top w:val="none" w:sz="0" w:space="0" w:color="auto"/>
            <w:left w:val="none" w:sz="0" w:space="0" w:color="auto"/>
            <w:bottom w:val="none" w:sz="0" w:space="0" w:color="auto"/>
            <w:right w:val="none" w:sz="0" w:space="0" w:color="auto"/>
          </w:divBdr>
        </w:div>
        <w:div w:id="2001350126">
          <w:marLeft w:val="0"/>
          <w:marRight w:val="0"/>
          <w:marTop w:val="0"/>
          <w:marBottom w:val="0"/>
          <w:divBdr>
            <w:top w:val="none" w:sz="0" w:space="0" w:color="auto"/>
            <w:left w:val="none" w:sz="0" w:space="0" w:color="auto"/>
            <w:bottom w:val="none" w:sz="0" w:space="0" w:color="auto"/>
            <w:right w:val="none" w:sz="0" w:space="0" w:color="auto"/>
          </w:divBdr>
        </w:div>
        <w:div w:id="342243993">
          <w:marLeft w:val="0"/>
          <w:marRight w:val="0"/>
          <w:marTop w:val="0"/>
          <w:marBottom w:val="0"/>
          <w:divBdr>
            <w:top w:val="none" w:sz="0" w:space="0" w:color="auto"/>
            <w:left w:val="none" w:sz="0" w:space="0" w:color="auto"/>
            <w:bottom w:val="none" w:sz="0" w:space="0" w:color="auto"/>
            <w:right w:val="none" w:sz="0" w:space="0" w:color="auto"/>
          </w:divBdr>
        </w:div>
        <w:div w:id="532232619">
          <w:marLeft w:val="0"/>
          <w:marRight w:val="0"/>
          <w:marTop w:val="0"/>
          <w:marBottom w:val="0"/>
          <w:divBdr>
            <w:top w:val="none" w:sz="0" w:space="0" w:color="auto"/>
            <w:left w:val="none" w:sz="0" w:space="0" w:color="auto"/>
            <w:bottom w:val="none" w:sz="0" w:space="0" w:color="auto"/>
            <w:right w:val="none" w:sz="0" w:space="0" w:color="auto"/>
          </w:divBdr>
        </w:div>
        <w:div w:id="1619871822">
          <w:marLeft w:val="0"/>
          <w:marRight w:val="0"/>
          <w:marTop w:val="0"/>
          <w:marBottom w:val="0"/>
          <w:divBdr>
            <w:top w:val="none" w:sz="0" w:space="0" w:color="auto"/>
            <w:left w:val="none" w:sz="0" w:space="0" w:color="auto"/>
            <w:bottom w:val="none" w:sz="0" w:space="0" w:color="auto"/>
            <w:right w:val="none" w:sz="0" w:space="0" w:color="auto"/>
          </w:divBdr>
        </w:div>
        <w:div w:id="2024017129">
          <w:marLeft w:val="0"/>
          <w:marRight w:val="0"/>
          <w:marTop w:val="0"/>
          <w:marBottom w:val="0"/>
          <w:divBdr>
            <w:top w:val="none" w:sz="0" w:space="0" w:color="auto"/>
            <w:left w:val="none" w:sz="0" w:space="0" w:color="auto"/>
            <w:bottom w:val="none" w:sz="0" w:space="0" w:color="auto"/>
            <w:right w:val="none" w:sz="0" w:space="0" w:color="auto"/>
          </w:divBdr>
        </w:div>
        <w:div w:id="1630742735">
          <w:marLeft w:val="0"/>
          <w:marRight w:val="0"/>
          <w:marTop w:val="0"/>
          <w:marBottom w:val="0"/>
          <w:divBdr>
            <w:top w:val="none" w:sz="0" w:space="0" w:color="auto"/>
            <w:left w:val="none" w:sz="0" w:space="0" w:color="auto"/>
            <w:bottom w:val="none" w:sz="0" w:space="0" w:color="auto"/>
            <w:right w:val="none" w:sz="0" w:space="0" w:color="auto"/>
          </w:divBdr>
        </w:div>
        <w:div w:id="240484233">
          <w:marLeft w:val="0"/>
          <w:marRight w:val="0"/>
          <w:marTop w:val="0"/>
          <w:marBottom w:val="0"/>
          <w:divBdr>
            <w:top w:val="none" w:sz="0" w:space="0" w:color="auto"/>
            <w:left w:val="none" w:sz="0" w:space="0" w:color="auto"/>
            <w:bottom w:val="none" w:sz="0" w:space="0" w:color="auto"/>
            <w:right w:val="none" w:sz="0" w:space="0" w:color="auto"/>
          </w:divBdr>
        </w:div>
        <w:div w:id="1203327670">
          <w:marLeft w:val="0"/>
          <w:marRight w:val="0"/>
          <w:marTop w:val="0"/>
          <w:marBottom w:val="0"/>
          <w:divBdr>
            <w:top w:val="none" w:sz="0" w:space="0" w:color="auto"/>
            <w:left w:val="none" w:sz="0" w:space="0" w:color="auto"/>
            <w:bottom w:val="none" w:sz="0" w:space="0" w:color="auto"/>
            <w:right w:val="none" w:sz="0" w:space="0" w:color="auto"/>
          </w:divBdr>
        </w:div>
        <w:div w:id="555971502">
          <w:marLeft w:val="0"/>
          <w:marRight w:val="0"/>
          <w:marTop w:val="0"/>
          <w:marBottom w:val="0"/>
          <w:divBdr>
            <w:top w:val="none" w:sz="0" w:space="0" w:color="auto"/>
            <w:left w:val="none" w:sz="0" w:space="0" w:color="auto"/>
            <w:bottom w:val="none" w:sz="0" w:space="0" w:color="auto"/>
            <w:right w:val="none" w:sz="0" w:space="0" w:color="auto"/>
          </w:divBdr>
        </w:div>
        <w:div w:id="330107104">
          <w:marLeft w:val="0"/>
          <w:marRight w:val="0"/>
          <w:marTop w:val="0"/>
          <w:marBottom w:val="0"/>
          <w:divBdr>
            <w:top w:val="none" w:sz="0" w:space="0" w:color="auto"/>
            <w:left w:val="none" w:sz="0" w:space="0" w:color="auto"/>
            <w:bottom w:val="none" w:sz="0" w:space="0" w:color="auto"/>
            <w:right w:val="none" w:sz="0" w:space="0" w:color="auto"/>
          </w:divBdr>
        </w:div>
        <w:div w:id="162279239">
          <w:marLeft w:val="0"/>
          <w:marRight w:val="0"/>
          <w:marTop w:val="0"/>
          <w:marBottom w:val="0"/>
          <w:divBdr>
            <w:top w:val="none" w:sz="0" w:space="0" w:color="auto"/>
            <w:left w:val="none" w:sz="0" w:space="0" w:color="auto"/>
            <w:bottom w:val="none" w:sz="0" w:space="0" w:color="auto"/>
            <w:right w:val="none" w:sz="0" w:space="0" w:color="auto"/>
          </w:divBdr>
        </w:div>
        <w:div w:id="1057515488">
          <w:marLeft w:val="0"/>
          <w:marRight w:val="0"/>
          <w:marTop w:val="0"/>
          <w:marBottom w:val="0"/>
          <w:divBdr>
            <w:top w:val="none" w:sz="0" w:space="0" w:color="auto"/>
            <w:left w:val="none" w:sz="0" w:space="0" w:color="auto"/>
            <w:bottom w:val="none" w:sz="0" w:space="0" w:color="auto"/>
            <w:right w:val="none" w:sz="0" w:space="0" w:color="auto"/>
          </w:divBdr>
        </w:div>
        <w:div w:id="335422841">
          <w:marLeft w:val="0"/>
          <w:marRight w:val="0"/>
          <w:marTop w:val="0"/>
          <w:marBottom w:val="0"/>
          <w:divBdr>
            <w:top w:val="none" w:sz="0" w:space="0" w:color="auto"/>
            <w:left w:val="none" w:sz="0" w:space="0" w:color="auto"/>
            <w:bottom w:val="none" w:sz="0" w:space="0" w:color="auto"/>
            <w:right w:val="none" w:sz="0" w:space="0" w:color="auto"/>
          </w:divBdr>
        </w:div>
        <w:div w:id="788743952">
          <w:marLeft w:val="0"/>
          <w:marRight w:val="0"/>
          <w:marTop w:val="0"/>
          <w:marBottom w:val="0"/>
          <w:divBdr>
            <w:top w:val="none" w:sz="0" w:space="0" w:color="auto"/>
            <w:left w:val="none" w:sz="0" w:space="0" w:color="auto"/>
            <w:bottom w:val="none" w:sz="0" w:space="0" w:color="auto"/>
            <w:right w:val="none" w:sz="0" w:space="0" w:color="auto"/>
          </w:divBdr>
        </w:div>
        <w:div w:id="1402023612">
          <w:marLeft w:val="0"/>
          <w:marRight w:val="0"/>
          <w:marTop w:val="0"/>
          <w:marBottom w:val="0"/>
          <w:divBdr>
            <w:top w:val="none" w:sz="0" w:space="0" w:color="auto"/>
            <w:left w:val="none" w:sz="0" w:space="0" w:color="auto"/>
            <w:bottom w:val="none" w:sz="0" w:space="0" w:color="auto"/>
            <w:right w:val="none" w:sz="0" w:space="0" w:color="auto"/>
          </w:divBdr>
        </w:div>
        <w:div w:id="164786105">
          <w:marLeft w:val="0"/>
          <w:marRight w:val="0"/>
          <w:marTop w:val="0"/>
          <w:marBottom w:val="0"/>
          <w:divBdr>
            <w:top w:val="none" w:sz="0" w:space="0" w:color="auto"/>
            <w:left w:val="none" w:sz="0" w:space="0" w:color="auto"/>
            <w:bottom w:val="none" w:sz="0" w:space="0" w:color="auto"/>
            <w:right w:val="none" w:sz="0" w:space="0" w:color="auto"/>
          </w:divBdr>
        </w:div>
        <w:div w:id="1194535902">
          <w:marLeft w:val="0"/>
          <w:marRight w:val="0"/>
          <w:marTop w:val="0"/>
          <w:marBottom w:val="0"/>
          <w:divBdr>
            <w:top w:val="none" w:sz="0" w:space="0" w:color="auto"/>
            <w:left w:val="none" w:sz="0" w:space="0" w:color="auto"/>
            <w:bottom w:val="none" w:sz="0" w:space="0" w:color="auto"/>
            <w:right w:val="none" w:sz="0" w:space="0" w:color="auto"/>
          </w:divBdr>
        </w:div>
        <w:div w:id="1982147934">
          <w:marLeft w:val="0"/>
          <w:marRight w:val="0"/>
          <w:marTop w:val="0"/>
          <w:marBottom w:val="0"/>
          <w:divBdr>
            <w:top w:val="none" w:sz="0" w:space="0" w:color="auto"/>
            <w:left w:val="none" w:sz="0" w:space="0" w:color="auto"/>
            <w:bottom w:val="none" w:sz="0" w:space="0" w:color="auto"/>
            <w:right w:val="none" w:sz="0" w:space="0" w:color="auto"/>
          </w:divBdr>
        </w:div>
      </w:divsChild>
    </w:div>
    <w:div w:id="646058618">
      <w:bodyDiv w:val="1"/>
      <w:marLeft w:val="0"/>
      <w:marRight w:val="0"/>
      <w:marTop w:val="0"/>
      <w:marBottom w:val="0"/>
      <w:divBdr>
        <w:top w:val="none" w:sz="0" w:space="0" w:color="auto"/>
        <w:left w:val="none" w:sz="0" w:space="0" w:color="auto"/>
        <w:bottom w:val="none" w:sz="0" w:space="0" w:color="auto"/>
        <w:right w:val="none" w:sz="0" w:space="0" w:color="auto"/>
      </w:divBdr>
    </w:div>
    <w:div w:id="1062945140">
      <w:bodyDiv w:val="1"/>
      <w:marLeft w:val="0"/>
      <w:marRight w:val="0"/>
      <w:marTop w:val="0"/>
      <w:marBottom w:val="0"/>
      <w:divBdr>
        <w:top w:val="none" w:sz="0" w:space="0" w:color="auto"/>
        <w:left w:val="none" w:sz="0" w:space="0" w:color="auto"/>
        <w:bottom w:val="none" w:sz="0" w:space="0" w:color="auto"/>
        <w:right w:val="none" w:sz="0" w:space="0" w:color="auto"/>
      </w:divBdr>
      <w:divsChild>
        <w:div w:id="1570992001">
          <w:marLeft w:val="528"/>
          <w:marRight w:val="0"/>
          <w:marTop w:val="0"/>
          <w:marBottom w:val="0"/>
          <w:divBdr>
            <w:top w:val="none" w:sz="0" w:space="0" w:color="auto"/>
            <w:left w:val="none" w:sz="0" w:space="0" w:color="auto"/>
            <w:bottom w:val="none" w:sz="0" w:space="0" w:color="auto"/>
            <w:right w:val="none" w:sz="0" w:space="0" w:color="auto"/>
          </w:divBdr>
        </w:div>
      </w:divsChild>
    </w:div>
    <w:div w:id="1211843667">
      <w:bodyDiv w:val="1"/>
      <w:marLeft w:val="0"/>
      <w:marRight w:val="0"/>
      <w:marTop w:val="0"/>
      <w:marBottom w:val="0"/>
      <w:divBdr>
        <w:top w:val="none" w:sz="0" w:space="0" w:color="auto"/>
        <w:left w:val="none" w:sz="0" w:space="0" w:color="auto"/>
        <w:bottom w:val="none" w:sz="0" w:space="0" w:color="auto"/>
        <w:right w:val="none" w:sz="0" w:space="0" w:color="auto"/>
      </w:divBdr>
    </w:div>
    <w:div w:id="1281645681">
      <w:bodyDiv w:val="1"/>
      <w:marLeft w:val="0"/>
      <w:marRight w:val="0"/>
      <w:marTop w:val="0"/>
      <w:marBottom w:val="0"/>
      <w:divBdr>
        <w:top w:val="none" w:sz="0" w:space="0" w:color="auto"/>
        <w:left w:val="none" w:sz="0" w:space="0" w:color="auto"/>
        <w:bottom w:val="none" w:sz="0" w:space="0" w:color="auto"/>
        <w:right w:val="none" w:sz="0" w:space="0" w:color="auto"/>
      </w:divBdr>
    </w:div>
    <w:div w:id="1302611143">
      <w:bodyDiv w:val="1"/>
      <w:marLeft w:val="0"/>
      <w:marRight w:val="0"/>
      <w:marTop w:val="0"/>
      <w:marBottom w:val="0"/>
      <w:divBdr>
        <w:top w:val="none" w:sz="0" w:space="0" w:color="auto"/>
        <w:left w:val="none" w:sz="0" w:space="0" w:color="auto"/>
        <w:bottom w:val="none" w:sz="0" w:space="0" w:color="auto"/>
        <w:right w:val="none" w:sz="0" w:space="0" w:color="auto"/>
      </w:divBdr>
    </w:div>
    <w:div w:id="1306546226">
      <w:bodyDiv w:val="1"/>
      <w:marLeft w:val="0"/>
      <w:marRight w:val="0"/>
      <w:marTop w:val="0"/>
      <w:marBottom w:val="0"/>
      <w:divBdr>
        <w:top w:val="none" w:sz="0" w:space="0" w:color="auto"/>
        <w:left w:val="none" w:sz="0" w:space="0" w:color="auto"/>
        <w:bottom w:val="none" w:sz="0" w:space="0" w:color="auto"/>
        <w:right w:val="none" w:sz="0" w:space="0" w:color="auto"/>
      </w:divBdr>
    </w:div>
    <w:div w:id="1484808873">
      <w:bodyDiv w:val="1"/>
      <w:marLeft w:val="0"/>
      <w:marRight w:val="0"/>
      <w:marTop w:val="0"/>
      <w:marBottom w:val="0"/>
      <w:divBdr>
        <w:top w:val="none" w:sz="0" w:space="0" w:color="auto"/>
        <w:left w:val="none" w:sz="0" w:space="0" w:color="auto"/>
        <w:bottom w:val="none" w:sz="0" w:space="0" w:color="auto"/>
        <w:right w:val="none" w:sz="0" w:space="0" w:color="auto"/>
      </w:divBdr>
    </w:div>
    <w:div w:id="1536186922">
      <w:bodyDiv w:val="1"/>
      <w:marLeft w:val="0"/>
      <w:marRight w:val="0"/>
      <w:marTop w:val="0"/>
      <w:marBottom w:val="0"/>
      <w:divBdr>
        <w:top w:val="none" w:sz="0" w:space="0" w:color="auto"/>
        <w:left w:val="none" w:sz="0" w:space="0" w:color="auto"/>
        <w:bottom w:val="none" w:sz="0" w:space="0" w:color="auto"/>
        <w:right w:val="none" w:sz="0" w:space="0" w:color="auto"/>
      </w:divBdr>
    </w:div>
    <w:div w:id="1583875413">
      <w:bodyDiv w:val="1"/>
      <w:marLeft w:val="0"/>
      <w:marRight w:val="0"/>
      <w:marTop w:val="0"/>
      <w:marBottom w:val="0"/>
      <w:divBdr>
        <w:top w:val="none" w:sz="0" w:space="0" w:color="auto"/>
        <w:left w:val="none" w:sz="0" w:space="0" w:color="auto"/>
        <w:bottom w:val="none" w:sz="0" w:space="0" w:color="auto"/>
        <w:right w:val="none" w:sz="0" w:space="0" w:color="auto"/>
      </w:divBdr>
    </w:div>
    <w:div w:id="1618021616">
      <w:bodyDiv w:val="1"/>
      <w:marLeft w:val="0"/>
      <w:marRight w:val="0"/>
      <w:marTop w:val="0"/>
      <w:marBottom w:val="0"/>
      <w:divBdr>
        <w:top w:val="none" w:sz="0" w:space="0" w:color="auto"/>
        <w:left w:val="none" w:sz="0" w:space="0" w:color="auto"/>
        <w:bottom w:val="none" w:sz="0" w:space="0" w:color="auto"/>
        <w:right w:val="none" w:sz="0" w:space="0" w:color="auto"/>
      </w:divBdr>
    </w:div>
    <w:div w:id="1874533251">
      <w:bodyDiv w:val="1"/>
      <w:marLeft w:val="0"/>
      <w:marRight w:val="0"/>
      <w:marTop w:val="0"/>
      <w:marBottom w:val="0"/>
      <w:divBdr>
        <w:top w:val="none" w:sz="0" w:space="0" w:color="auto"/>
        <w:left w:val="none" w:sz="0" w:space="0" w:color="auto"/>
        <w:bottom w:val="none" w:sz="0" w:space="0" w:color="auto"/>
        <w:right w:val="none" w:sz="0" w:space="0" w:color="auto"/>
      </w:divBdr>
    </w:div>
    <w:div w:id="1978100807">
      <w:bodyDiv w:val="1"/>
      <w:marLeft w:val="0"/>
      <w:marRight w:val="0"/>
      <w:marTop w:val="0"/>
      <w:marBottom w:val="0"/>
      <w:divBdr>
        <w:top w:val="none" w:sz="0" w:space="0" w:color="auto"/>
        <w:left w:val="none" w:sz="0" w:space="0" w:color="auto"/>
        <w:bottom w:val="none" w:sz="0" w:space="0" w:color="auto"/>
        <w:right w:val="none" w:sz="0" w:space="0" w:color="auto"/>
      </w:divBdr>
    </w:div>
    <w:div w:id="20507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books/us-history/pages/1-1-the-americas" TargetMode="External"/><Relationship Id="rId13" Type="http://schemas.openxmlformats.org/officeDocument/2006/relationships/hyperlink" Target="https://openstax.org/books/us-history/pages/e-u-s-topographical-map" TargetMode="External"/><Relationship Id="rId3" Type="http://schemas.openxmlformats.org/officeDocument/2006/relationships/styles" Target="styles.xml"/><Relationship Id="rId7" Type="http://schemas.openxmlformats.org/officeDocument/2006/relationships/hyperlink" Target="https://d3bxy9euw4e147.cloudfront.net/oscms-prodcms/media/documents/USHistory-LR.pdf" TargetMode="External"/><Relationship Id="rId12" Type="http://schemas.openxmlformats.org/officeDocument/2006/relationships/hyperlink" Target="https://openstax.org/books/us-history/pages/d-u-s-political-m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penstax.org/books/us-history/pages/c-presidents-of-the-united-states-of-americ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openstax.org/books/us-history/pages/b-the-constitution-of-the-united-states" TargetMode="External"/><Relationship Id="rId4" Type="http://schemas.openxmlformats.org/officeDocument/2006/relationships/settings" Target="settings.xml"/><Relationship Id="rId9" Type="http://schemas.openxmlformats.org/officeDocument/2006/relationships/hyperlink" Target="https://openstax.org/books/us-history/pages/a-the-declaration-of-independence" TargetMode="External"/><Relationship Id="rId14" Type="http://schemas.openxmlformats.org/officeDocument/2006/relationships/hyperlink" Target="https://openstax.org/books/us-history/pages/f-united-states-population-c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1838-238A-4393-B5C0-5077223A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Aponte</dc:creator>
  <cp:keywords/>
  <dc:description/>
  <cp:lastModifiedBy>Yadira Aponte</cp:lastModifiedBy>
  <cp:revision>24</cp:revision>
  <dcterms:created xsi:type="dcterms:W3CDTF">2021-08-11T16:00:00Z</dcterms:created>
  <dcterms:modified xsi:type="dcterms:W3CDTF">2024-08-08T17:10:00Z</dcterms:modified>
</cp:coreProperties>
</file>